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6741CC" w14:textId="199CFC56" w:rsidR="00C56197" w:rsidRDefault="00594FF3" w:rsidP="008A6DAC">
      <w:pPr>
        <w:spacing w:after="60" w:line="240" w:lineRule="auto"/>
        <w:ind w:left="1800"/>
        <w:rPr>
          <w:rStyle w:val="Heading1Char"/>
        </w:rPr>
      </w:pPr>
      <w:bookmarkStart w:id="0" w:name="_Hlk40867234"/>
      <w:r>
        <w:rPr>
          <w:noProof/>
          <w:color w:val="0D2E82"/>
          <w:lang w:val="pt-BR"/>
        </w:rPr>
        <mc:AlternateContent>
          <mc:Choice Requires="wps">
            <w:drawing>
              <wp:anchor distT="0" distB="0" distL="114300" distR="114300" simplePos="0" relativeHeight="251660290" behindDoc="0" locked="0" layoutInCell="1" allowOverlap="1" wp14:anchorId="7E3D24F1" wp14:editId="1E55CD2F">
                <wp:simplePos x="0" y="0"/>
                <wp:positionH relativeFrom="column">
                  <wp:posOffset>-592455</wp:posOffset>
                </wp:positionH>
                <wp:positionV relativeFrom="paragraph">
                  <wp:posOffset>-278130</wp:posOffset>
                </wp:positionV>
                <wp:extent cx="7656139" cy="2286000"/>
                <wp:effectExtent l="0" t="0" r="0" b="0"/>
                <wp:wrapNone/>
                <wp:docPr id="10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6139" cy="22860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37B8C55" w14:textId="6E8D3CA0" w:rsidR="001927EC" w:rsidRPr="00594FF3" w:rsidRDefault="001927EC" w:rsidP="0037210F">
                            <w:pPr>
                              <w:spacing w:after="0" w:line="240" w:lineRule="auto"/>
                              <w:rPr>
                                <w:rFonts w:eastAsia="Times New Roman" w:cs="Segoe UI"/>
                                <w:b/>
                                <w:bCs/>
                                <w:color w:val="FFFFFF"/>
                                <w:spacing w:val="-10"/>
                                <w:kern w:val="28"/>
                                <w:sz w:val="52"/>
                                <w:szCs w:val="52"/>
                                <w:lang w:val="pt-PT"/>
                              </w:rPr>
                            </w:pPr>
                            <w:r>
                              <w:rPr>
                                <w:rFonts w:eastAsia="Times New Roman" w:cs="Segoe UI"/>
                                <w:b/>
                                <w:bCs/>
                                <w:color w:val="FFFFFF"/>
                                <w:kern w:val="28"/>
                                <w:sz w:val="52"/>
                                <w:szCs w:val="52"/>
                                <w:lang w:val="pt-BR"/>
                              </w:rPr>
                              <w:t>Abordagem de reabertura elaborada pelo</w:t>
                            </w:r>
                            <w:r w:rsidR="00594FF3">
                              <w:rPr>
                                <w:rFonts w:eastAsia="Times New Roman" w:cs="Segoe UI"/>
                                <w:b/>
                                <w:bCs/>
                                <w:color w:val="FFFFFF"/>
                                <w:kern w:val="28"/>
                                <w:sz w:val="52"/>
                                <w:szCs w:val="52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cs="Segoe UI"/>
                                <w:b/>
                                <w:bCs/>
                                <w:color w:val="FFFFFF"/>
                                <w:kern w:val="28"/>
                                <w:sz w:val="52"/>
                                <w:szCs w:val="52"/>
                                <w:lang w:val="pt-BR"/>
                              </w:rPr>
                              <w:t>Departamento de Educação e Assistência Infantil (EEC) de Massachusetts</w:t>
                            </w:r>
                          </w:p>
                          <w:p w14:paraId="35C33EB8" w14:textId="77777777" w:rsidR="001927EC" w:rsidRPr="00594FF3" w:rsidRDefault="001927EC" w:rsidP="0037210F">
                            <w:pPr>
                              <w:spacing w:before="180"/>
                              <w:rPr>
                                <w:rFonts w:cs="Segoe UI Semibold"/>
                                <w:color w:val="FFFFFF"/>
                                <w:sz w:val="32"/>
                                <w:szCs w:val="32"/>
                                <w:lang w:val="pt-PT"/>
                              </w:rPr>
                            </w:pPr>
                            <w:r>
                              <w:rPr>
                                <w:rFonts w:cs="Segoe UI Semibold"/>
                                <w:color w:val="FFFFFF"/>
                                <w:sz w:val="32"/>
                                <w:szCs w:val="32"/>
                                <w:lang w:val="pt-BR"/>
                              </w:rPr>
                              <w:t>Modelo de plano de reabertura para programas de assistência à criança</w:t>
                            </w:r>
                          </w:p>
                          <w:p w14:paraId="1E49E845" w14:textId="6B0181A4" w:rsidR="001927EC" w:rsidRPr="0037210F" w:rsidRDefault="001927EC" w:rsidP="0037210F">
                            <w:pPr>
                              <w:spacing w:after="0" w:line="240" w:lineRule="auto"/>
                              <w:rPr>
                                <w:bCs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/>
                                <w:sz w:val="24"/>
                                <w:szCs w:val="24"/>
                                <w:lang w:val="pt-BR"/>
                              </w:rPr>
                              <w:t>12 de junho de 2020</w:t>
                            </w:r>
                          </w:p>
                          <w:p w14:paraId="1460673A" w14:textId="77777777" w:rsidR="001927EC" w:rsidRDefault="001927EC" w:rsidP="0037210F">
                            <w:pPr>
                              <w:spacing w:after="180"/>
                            </w:pP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E3D24F1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-46.65pt;margin-top:-21.9pt;width:602.85pt;height:180pt;z-index:25166029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" filled="f" stroked="f">
                <v:textbox style="mso-fit-shape-to-text:t">
                  <w:txbxContent>
                    <w:p w14:paraId="037B8C55" w14:textId="6E8D3CA0" w:rsidR="001927EC" w:rsidRPr="00594FF3" w:rsidRDefault="001927EC" w:rsidP="0037210F">
                      <w:pPr>
                        <w:spacing w:after="0" w:line="240" w:lineRule="auto"/>
                        <w:rPr>
                          <w:rFonts w:eastAsia="Times New Roman" w:cs="Segoe UI"/>
                          <w:b/>
                          <w:bCs/>
                          <w:color w:val="FFFFFF"/>
                          <w:spacing w:val="-10"/>
                          <w:kern w:val="28"/>
                          <w:sz w:val="52"/>
                          <w:szCs w:val="52"/>
                          <w:lang w:val="pt-PT"/>
                        </w:rPr>
                      </w:pPr>
                      <w:r>
                        <w:rPr>
                          <w:rFonts w:eastAsia="Times New Roman" w:cs="Segoe UI"/>
                          <w:b/>
                          <w:bCs/>
                          <w:color w:val="FFFFFF"/>
                          <w:kern w:val="28"/>
                          <w:sz w:val="52"/>
                          <w:szCs w:val="52"/>
                          <w:lang w:val="pt-BR"/>
                        </w:rPr>
                        <w:t>Abordagem de reabertura elaborada pelo</w:t>
                      </w:r>
                      <w:r w:rsidR="00594FF3">
                        <w:rPr>
                          <w:rFonts w:eastAsia="Times New Roman" w:cs="Segoe UI"/>
                          <w:b/>
                          <w:bCs/>
                          <w:color w:val="FFFFFF"/>
                          <w:kern w:val="28"/>
                          <w:sz w:val="52"/>
                          <w:szCs w:val="52"/>
                          <w:lang w:val="pt-BR"/>
                        </w:rPr>
                        <w:t xml:space="preserve"> </w:t>
                      </w:r>
                      <w:r>
                        <w:rPr>
                          <w:rFonts w:eastAsia="Times New Roman" w:cs="Segoe UI"/>
                          <w:b/>
                          <w:bCs/>
                          <w:color w:val="FFFFFF"/>
                          <w:kern w:val="28"/>
                          <w:sz w:val="52"/>
                          <w:szCs w:val="52"/>
                          <w:lang w:val="pt-BR"/>
                        </w:rPr>
                        <w:t>Departamento de Educação e Assistência Infantil (EEC) de Massachusetts</w:t>
                      </w:r>
                    </w:p>
                    <w:p w14:paraId="35C33EB8" w14:textId="77777777" w:rsidR="001927EC" w:rsidRPr="00594FF3" w:rsidRDefault="001927EC" w:rsidP="0037210F">
                      <w:pPr>
                        <w:spacing w:before="180"/>
                        <w:rPr>
                          <w:rFonts w:cs="Segoe UI Semibold"/>
                          <w:color w:val="FFFFFF"/>
                          <w:sz w:val="32"/>
                          <w:szCs w:val="32"/>
                          <w:lang w:val="pt-PT"/>
                        </w:rPr>
                      </w:pPr>
                      <w:r>
                        <w:rPr>
                          <w:rFonts w:cs="Segoe UI Semibold"/>
                          <w:color w:val="FFFFFF"/>
                          <w:sz w:val="32"/>
                          <w:szCs w:val="32"/>
                          <w:lang w:val="pt-BR"/>
                        </w:rPr>
                        <w:t>Modelo de plano de reabertura para programas de assistência à criança</w:t>
                      </w:r>
                    </w:p>
                    <w:p w14:paraId="1E49E845" w14:textId="6B0181A4" w:rsidR="001927EC" w:rsidRPr="0037210F" w:rsidRDefault="001927EC" w:rsidP="0037210F">
                      <w:pPr>
                        <w:spacing w:after="0" w:line="240" w:lineRule="auto"/>
                        <w:rPr>
                          <w:bCs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color w:val="FFFFFF"/>
                          <w:sz w:val="24"/>
                          <w:szCs w:val="24"/>
                          <w:lang w:val="pt-BR"/>
                        </w:rPr>
                        <w:t>12 de junho de 2020</w:t>
                      </w:r>
                    </w:p>
                    <w:p w14:paraId="1460673A" w14:textId="77777777" w:rsidR="001927EC" w:rsidRDefault="001927EC" w:rsidP="0037210F">
                      <w:pPr>
                        <w:spacing w:after="180"/>
                      </w:pPr>
                    </w:p>
                  </w:txbxContent>
                </v:textbox>
              </v:shape>
            </w:pict>
          </mc:Fallback>
        </mc:AlternateContent>
      </w:r>
      <w:r w:rsidR="006E62EA">
        <w:rPr>
          <w:noProof/>
          <w:lang w:val="pt-BR"/>
        </w:rPr>
        <w:drawing>
          <wp:anchor distT="0" distB="0" distL="114300" distR="114300" simplePos="0" relativeHeight="251662338" behindDoc="0" locked="0" layoutInCell="1" allowOverlap="1" wp14:anchorId="4F5D19C2" wp14:editId="4F471E27">
            <wp:simplePos x="0" y="0"/>
            <wp:positionH relativeFrom="margin">
              <wp:posOffset>-302260</wp:posOffset>
            </wp:positionH>
            <wp:positionV relativeFrom="paragraph">
              <wp:posOffset>-767617</wp:posOffset>
            </wp:positionV>
            <wp:extent cx="1962150" cy="630555"/>
            <wp:effectExtent l="0" t="0" r="0" b="0"/>
            <wp:wrapNone/>
            <wp:docPr id="7" name="Picture 7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EC_Updated white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630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2EA">
        <w:rPr>
          <w:b/>
          <w:bCs/>
          <w:noProof/>
          <w:lang w:val="pt-BR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6CF4F59" wp14:editId="1F257C0D">
                <wp:simplePos x="0" y="0"/>
                <wp:positionH relativeFrom="page">
                  <wp:posOffset>-56271</wp:posOffset>
                </wp:positionH>
                <wp:positionV relativeFrom="paragraph">
                  <wp:posOffset>-2651760</wp:posOffset>
                </wp:positionV>
                <wp:extent cx="7841530" cy="4543025"/>
                <wp:effectExtent l="0" t="0" r="7620" b="0"/>
                <wp:wrapNone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1530" cy="4543025"/>
                          <a:chOff x="0" y="0"/>
                          <a:chExt cx="7841530" cy="4543025"/>
                        </a:xfrm>
                      </wpg:grpSpPr>
                      <wps:wsp>
                        <wps:cNvPr id="37" name="Rectangle 37"/>
                        <wps:cNvSpPr/>
                        <wps:spPr>
                          <a:xfrm>
                            <a:off x="0" y="1557534"/>
                            <a:ext cx="7841530" cy="2985491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9919"/>
                          <a:stretch/>
                        </pic:blipFill>
                        <pic:spPr>
                          <a:xfrm>
                            <a:off x="810668" y="0"/>
                            <a:ext cx="6220191" cy="43591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246774" y="1649443"/>
                            <a:ext cx="514684" cy="5146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97C025" id="Group 36" o:spid="_x0000_s1026" style="position:absolute;margin-left:-4.45pt;margin-top:-208.8pt;width:617.45pt;height:357.7pt;z-index:251658240;mso-position-horizontal-relative:page;mso-width-relative:margin;mso-height-relative:margin" coordsize="78415,45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">
                <v:rect id="Rectangle 37" o:spid="_x0000_s1027" style="position:absolute;top:15575;width:78415;height:298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" fillcolor="#20bcbd [3205]" stroked="f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8" o:spid="_x0000_s1028" type="#_x0000_t75" style="position:absolute;left:8106;width:62202;height:435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">
                  <v:imagedata r:id="rId14" o:title="" cropbottom="19608f"/>
                </v:shape>
                <v:shape id="Picture 40" o:spid="_x0000_s1029" type="#_x0000_t75" style="position:absolute;left:72467;top:16494;width:5147;height:5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">
                  <v:imagedata r:id="rId15" o:title=""/>
                </v:shape>
                <w10:wrap anchorx="page"/>
              </v:group>
            </w:pict>
          </mc:Fallback>
        </mc:AlternateContent>
      </w:r>
    </w:p>
    <w:p w14:paraId="5164CC79" w14:textId="77777777" w:rsidR="00C56197" w:rsidRDefault="00C56197" w:rsidP="008A6DAC">
      <w:pPr>
        <w:spacing w:after="60" w:line="240" w:lineRule="auto"/>
        <w:ind w:left="1800"/>
        <w:rPr>
          <w:rStyle w:val="Heading1Char"/>
        </w:rPr>
      </w:pPr>
    </w:p>
    <w:p w14:paraId="230524D6" w14:textId="77777777" w:rsidR="00C56197" w:rsidRDefault="00C56197" w:rsidP="008A6DAC">
      <w:pPr>
        <w:spacing w:after="60" w:line="240" w:lineRule="auto"/>
        <w:ind w:left="1800"/>
        <w:rPr>
          <w:rStyle w:val="Heading1Char"/>
        </w:rPr>
      </w:pPr>
    </w:p>
    <w:p w14:paraId="1762E848" w14:textId="77777777" w:rsidR="00C56197" w:rsidRDefault="00C56197" w:rsidP="008A6DAC">
      <w:pPr>
        <w:spacing w:after="60" w:line="240" w:lineRule="auto"/>
        <w:ind w:left="1800"/>
        <w:rPr>
          <w:rStyle w:val="Heading1Char"/>
        </w:rPr>
      </w:pPr>
    </w:p>
    <w:p w14:paraId="4875D105" w14:textId="77777777" w:rsidR="00C56197" w:rsidRDefault="00C56197" w:rsidP="008A6DAC">
      <w:pPr>
        <w:spacing w:after="60" w:line="240" w:lineRule="auto"/>
        <w:ind w:left="1800"/>
        <w:rPr>
          <w:rStyle w:val="Heading1Char"/>
        </w:rPr>
      </w:pPr>
    </w:p>
    <w:p w14:paraId="6AE095DD" w14:textId="77777777" w:rsidR="00C56197" w:rsidRDefault="00C56197" w:rsidP="00C13EEA">
      <w:pPr>
        <w:spacing w:after="60" w:line="240" w:lineRule="auto"/>
        <w:rPr>
          <w:rStyle w:val="Heading1Char"/>
        </w:rPr>
      </w:pPr>
    </w:p>
    <w:p w14:paraId="024FCBBE" w14:textId="7AA9CB5C" w:rsidR="00CC2467" w:rsidRPr="00594FF3" w:rsidRDefault="00D71B1B" w:rsidP="00E854FE">
      <w:pPr>
        <w:pStyle w:val="Heading1"/>
        <w:rPr>
          <w:rStyle w:val="Heading1Char"/>
          <w:lang w:val="pt-PT"/>
        </w:rPr>
      </w:pPr>
      <w:r>
        <w:rPr>
          <w:rStyle w:val="Heading1Char"/>
          <w:lang w:val="pt-BR"/>
        </w:rPr>
        <w:t>PROGRAMAS DE ASSISTÊNCIA INFANTIL FAMILIAR (FCC) - OBRIGATÓRIO</w:t>
      </w:r>
    </w:p>
    <w:p w14:paraId="4A47EF05" w14:textId="3961BBC9" w:rsidR="00827686" w:rsidRPr="00594FF3" w:rsidRDefault="00827686" w:rsidP="00827686">
      <w:pPr>
        <w:rPr>
          <w:rFonts w:ascii="Times New Roman" w:eastAsia="Calibri" w:hAnsi="Times New Roman" w:cs="Times New Roman"/>
          <w:lang w:val="pt-PT"/>
        </w:rPr>
      </w:pPr>
      <w:r>
        <w:rPr>
          <w:rFonts w:ascii="Times New Roman" w:eastAsia="Calibri" w:hAnsi="Times New Roman" w:cs="Times New Roman"/>
          <w:b/>
          <w:bCs/>
          <w:lang w:val="pt-BR"/>
        </w:rPr>
        <w:t xml:space="preserve">Antes de reabrir, os Programas de assistência infantil familiar devem enviar Planos de reabertura ao seu licenciador de EEC, usando a transação Reabertura no LEAD. </w:t>
      </w:r>
      <w:r>
        <w:rPr>
          <w:rFonts w:ascii="Times New Roman" w:eastAsia="Calibri" w:hAnsi="Times New Roman" w:cs="Times New Roman"/>
          <w:lang w:val="pt-BR"/>
        </w:rPr>
        <w:t>O modelo abaixo foi adaptado aos programas FCC. Incentivamos que você adapte ou ajuste-o conforme necessário.</w:t>
      </w:r>
    </w:p>
    <w:p w14:paraId="44A97919" w14:textId="2C002949" w:rsidR="00CC2467" w:rsidRPr="00594FF3" w:rsidRDefault="00D71B1B" w:rsidP="00D71B1B">
      <w:pPr>
        <w:pStyle w:val="Heading2"/>
        <w:rPr>
          <w:rStyle w:val="Heading1Char"/>
          <w:color w:val="D0973D" w:themeColor="accent3"/>
          <w:sz w:val="26"/>
          <w:szCs w:val="26"/>
          <w:lang w:val="pt-PT"/>
        </w:rPr>
      </w:pPr>
      <w:r>
        <w:rPr>
          <w:rStyle w:val="Heading1Char"/>
          <w:color w:val="D0973D" w:themeColor="accent3"/>
          <w:sz w:val="26"/>
          <w:szCs w:val="26"/>
          <w:lang w:val="pt-BR"/>
        </w:rPr>
        <w:t>PLANO Nº 1: PLANO DE OPERAÇÕES DO PROGRAMA</w:t>
      </w:r>
    </w:p>
    <w:p w14:paraId="34977C3D" w14:textId="3E33F25F" w:rsidR="00CC2467" w:rsidRPr="00594FF3" w:rsidRDefault="00CC2467" w:rsidP="00D71B1B">
      <w:pPr>
        <w:pStyle w:val="Heading3"/>
        <w:rPr>
          <w:rStyle w:val="Heading1Char"/>
          <w:rFonts w:ascii="Times New Roman" w:hAnsi="Times New Roman" w:cs="Times New Roman"/>
          <w:caps w:val="0"/>
          <w:color w:val="auto"/>
          <w:sz w:val="28"/>
          <w:szCs w:val="32"/>
          <w:lang w:val="pt-PT"/>
        </w:rPr>
      </w:pPr>
      <w:r>
        <w:rPr>
          <w:rStyle w:val="Heading1Char"/>
          <w:rFonts w:ascii="Times New Roman" w:hAnsi="Times New Roman" w:cs="Times New Roman"/>
          <w:caps w:val="0"/>
          <w:color w:val="auto"/>
          <w:sz w:val="28"/>
          <w:szCs w:val="32"/>
          <w:lang w:val="pt-BR"/>
        </w:rPr>
        <w:t>Seção 1: Administração do programa</w:t>
      </w:r>
    </w:p>
    <w:p w14:paraId="328606EE" w14:textId="0A654925" w:rsidR="000C0B22" w:rsidRPr="00594FF3" w:rsidRDefault="000C0B22" w:rsidP="000C0B22">
      <w:pPr>
        <w:spacing w:before="240"/>
        <w:rPr>
          <w:rFonts w:ascii="Times New Roman" w:eastAsia="Calibri" w:hAnsi="Times New Roman" w:cs="Times New Roman"/>
          <w:i/>
          <w:iCs/>
          <w:lang w:val="pt-PT"/>
        </w:rPr>
      </w:pPr>
      <w:r>
        <w:rPr>
          <w:rFonts w:ascii="Times New Roman" w:eastAsia="Calibri" w:hAnsi="Times New Roman" w:cs="Times New Roman"/>
          <w:i/>
          <w:iCs/>
          <w:lang w:val="pt-BR"/>
        </w:rPr>
        <w:t xml:space="preserve">No intuito de proteger os espaços de assistência infantil familiar da disseminação do coronavírus, os prestadores devem estabelecer um plano que assegure a adoção de medidas preventivas e a existência de um plano de ação caso ocorra exposição ao vírus.  Todos os programas devem desenvolver planos para garantir o alcance dos seguintes objetivos dentro da casa ou do centro específico: </w:t>
      </w:r>
    </w:p>
    <w:p w14:paraId="5AC498F9" w14:textId="0A3B01BC" w:rsidR="000C0B22" w:rsidRPr="00594FF3" w:rsidRDefault="000C0B22" w:rsidP="006F5F2D">
      <w:pPr>
        <w:pStyle w:val="ListParagraph"/>
        <w:numPr>
          <w:ilvl w:val="0"/>
          <w:numId w:val="53"/>
        </w:numPr>
        <w:spacing w:before="240"/>
        <w:rPr>
          <w:rFonts w:ascii="Times" w:eastAsia="Calibri" w:hAnsi="Times" w:cstheme="minorHAnsi"/>
          <w:i/>
          <w:iCs/>
          <w:lang w:val="pt-PT"/>
        </w:rPr>
      </w:pPr>
      <w:r>
        <w:rPr>
          <w:rFonts w:ascii="Times" w:eastAsia="Calibri" w:hAnsi="Times" w:cstheme="minorHAnsi"/>
          <w:i/>
          <w:iCs/>
          <w:lang w:val="pt-BR"/>
        </w:rPr>
        <w:t>Reduzir a quantidade de indivíduos com quem qualquer pessoa potencialmente exposta tem contato próximo, limitando o contato entre grupos (por exemplo, não deve haver movimentação de adultos entre as salas de aula ou mistura de grupos); e</w:t>
      </w:r>
    </w:p>
    <w:p w14:paraId="432D715B" w14:textId="3052607C" w:rsidR="000C0B22" w:rsidRPr="00594FF3" w:rsidRDefault="000C0B22" w:rsidP="006F5F2D">
      <w:pPr>
        <w:pStyle w:val="ListParagraph"/>
        <w:numPr>
          <w:ilvl w:val="0"/>
          <w:numId w:val="53"/>
        </w:numPr>
        <w:spacing w:before="240"/>
        <w:rPr>
          <w:rFonts w:ascii="Times" w:eastAsia="Calibri" w:hAnsi="Times" w:cstheme="minorHAnsi"/>
          <w:i/>
          <w:iCs/>
          <w:lang w:val="pt-PT"/>
        </w:rPr>
      </w:pPr>
      <w:r>
        <w:rPr>
          <w:rFonts w:ascii="Times" w:eastAsia="Calibri" w:hAnsi="Times" w:cstheme="minorHAnsi"/>
          <w:i/>
          <w:iCs/>
          <w:lang w:val="pt-BR"/>
        </w:rPr>
        <w:t>Reduzir o máximo possível o contato próximo prolongado entre indivíduos de um mesmo grupo.</w:t>
      </w:r>
    </w:p>
    <w:p w14:paraId="41629549" w14:textId="6FF4433D" w:rsidR="000C0B22" w:rsidRPr="00594FF3" w:rsidRDefault="000C0B22" w:rsidP="000C0B22">
      <w:pPr>
        <w:rPr>
          <w:lang w:val="pt-PT"/>
        </w:rPr>
      </w:pPr>
    </w:p>
    <w:p w14:paraId="7E05FA91" w14:textId="50E7D041" w:rsidR="000C0B22" w:rsidRPr="00594FF3" w:rsidRDefault="00594FF3" w:rsidP="000C0B22">
      <w:pPr>
        <w:rPr>
          <w:rFonts w:ascii="Times New Roman" w:eastAsia="Calibri" w:hAnsi="Times New Roman" w:cs="Times New Roman"/>
          <w:lang w:val="pt-PT"/>
        </w:rPr>
      </w:pPr>
      <w:sdt>
        <w:sdtPr>
          <w:rPr>
            <w:rFonts w:ascii="Times New Roman" w:eastAsia="Calibri" w:hAnsi="Times New Roman" w:cs="Times New Roman"/>
          </w:rPr>
          <w:id w:val="-584227932"/>
          <w:placeholder>
            <w:docPart w:val="871B39393F6E44A891D57723729F8E76"/>
          </w:placeholder>
        </w:sdtPr>
        <w:sdtEndPr/>
        <w:sdtContent>
          <w:r w:rsidR="00F41A3E">
            <w:rPr>
              <w:rFonts w:ascii="Times New Roman" w:eastAsia="Calibri" w:hAnsi="Times New Roman" w:cs="Times New Roman"/>
              <w:lang w:val="pt-BR"/>
            </w:rPr>
            <w:t>[</w:t>
          </w:r>
          <w:sdt>
            <w:sdtPr>
              <w:rPr>
                <w:rFonts w:ascii="Times New Roman" w:eastAsia="Calibri" w:hAnsi="Times New Roman" w:cs="Times New Roman"/>
              </w:rPr>
              <w:id w:val="-783650673"/>
              <w:placeholder>
                <w:docPart w:val="871B39393F6E44A891D57723729F8E76"/>
              </w:placeholder>
            </w:sdtPr>
            <w:sdtEndPr>
              <w:rPr>
                <w:b/>
                <w:bCs/>
                <w:u w:val="single"/>
              </w:rPr>
            </w:sdtEndPr>
            <w:sdtContent>
              <w:r w:rsidR="00F41A3E">
                <w:rPr>
                  <w:rFonts w:ascii="Times New Roman" w:eastAsia="Calibri" w:hAnsi="Times New Roman" w:cs="Times New Roman"/>
                  <w:b/>
                  <w:bCs/>
                  <w:u w:val="single"/>
                  <w:lang w:val="pt-BR"/>
                </w:rPr>
                <w:t>Nome do programa</w:t>
              </w:r>
            </w:sdtContent>
          </w:sdt>
          <w:r w:rsidR="00F41A3E">
            <w:rPr>
              <w:rFonts w:ascii="Times New Roman" w:eastAsia="Calibri" w:hAnsi="Times New Roman" w:cs="Times New Roman"/>
              <w:lang w:val="pt-BR"/>
            </w:rPr>
            <w:t>]</w:t>
          </w:r>
        </w:sdtContent>
      </w:sdt>
      <w:r w:rsidR="00F41A3E">
        <w:rPr>
          <w:rFonts w:ascii="Times New Roman" w:eastAsia="Calibri" w:hAnsi="Times New Roman" w:cs="Times New Roman"/>
          <w:lang w:val="pt-BR"/>
        </w:rPr>
        <w:t xml:space="preserve"> </w:t>
      </w:r>
    </w:p>
    <w:p w14:paraId="466A7FD7" w14:textId="3C7DEB3C" w:rsidR="000C0B22" w:rsidRPr="00594FF3" w:rsidRDefault="00594FF3" w:rsidP="000C0B22">
      <w:pPr>
        <w:rPr>
          <w:rFonts w:ascii="Times New Roman" w:eastAsia="Calibri" w:hAnsi="Times New Roman" w:cs="Times New Roman"/>
          <w:lang w:val="pt-PT"/>
        </w:rPr>
      </w:pPr>
      <w:sdt>
        <w:sdtPr>
          <w:rPr>
            <w:rFonts w:ascii="Times New Roman" w:eastAsia="Calibri" w:hAnsi="Times New Roman" w:cs="Times New Roman"/>
          </w:rPr>
          <w:id w:val="1949585676"/>
          <w:placeholder>
            <w:docPart w:val="DBECB9C6B7374B48BF97AAAD7E72BC84"/>
          </w:placeholder>
        </w:sdtPr>
        <w:sdtEndPr>
          <w:rPr>
            <w:b/>
            <w:bCs/>
            <w:u w:val="single"/>
          </w:rPr>
        </w:sdtEndPr>
        <w:sdtContent>
          <w:r w:rsidR="00F41A3E">
            <w:rPr>
              <w:rFonts w:ascii="Times New Roman" w:eastAsia="Calibri" w:hAnsi="Times New Roman" w:cs="Times New Roman"/>
              <w:lang w:val="pt-BR"/>
            </w:rPr>
            <w:t>[</w:t>
          </w:r>
          <w:r w:rsidR="00F41A3E">
            <w:rPr>
              <w:rFonts w:ascii="Times New Roman" w:eastAsia="Calibri" w:hAnsi="Times New Roman" w:cs="Times New Roman"/>
              <w:b/>
              <w:bCs/>
              <w:u w:val="single"/>
              <w:lang w:val="pt-BR"/>
            </w:rPr>
            <w:t>Nome da pessoa designada responsável pelo plano de preparação</w:t>
          </w:r>
        </w:sdtContent>
      </w:sdt>
      <w:r w:rsidR="00F41A3E">
        <w:rPr>
          <w:rFonts w:ascii="Times New Roman" w:eastAsia="Calibri" w:hAnsi="Times New Roman" w:cs="Times New Roman"/>
          <w:lang w:val="pt-BR"/>
        </w:rPr>
        <w:t xml:space="preserve">] </w:t>
      </w:r>
    </w:p>
    <w:p w14:paraId="7EB73BFC" w14:textId="6AB3BBAC" w:rsidR="000C0B22" w:rsidRPr="00594FF3" w:rsidRDefault="00AE7A48" w:rsidP="00A0066E">
      <w:pPr>
        <w:rPr>
          <w:rFonts w:ascii="Times New Roman" w:eastAsia="Calibri" w:hAnsi="Times New Roman" w:cs="Times New Roman"/>
          <w:lang w:val="pt-PT"/>
        </w:rPr>
      </w:pPr>
      <w:r>
        <w:rPr>
          <w:rFonts w:ascii="Times New Roman" w:eastAsia="Calibri" w:hAnsi="Times New Roman" w:cs="Times New Roman"/>
          <w:noProof/>
          <w:lang w:val="pt-BR"/>
        </w:rPr>
        <mc:AlternateContent>
          <mc:Choice Requires="wps">
            <w:drawing>
              <wp:anchor distT="45720" distB="45720" distL="114300" distR="114300" simplePos="0" relativeHeight="251682818" behindDoc="0" locked="0" layoutInCell="1" allowOverlap="1" wp14:anchorId="6A21C250" wp14:editId="50C0817F">
                <wp:simplePos x="0" y="0"/>
                <wp:positionH relativeFrom="column">
                  <wp:posOffset>-36830</wp:posOffset>
                </wp:positionH>
                <wp:positionV relativeFrom="paragraph">
                  <wp:posOffset>565150</wp:posOffset>
                </wp:positionV>
                <wp:extent cx="6616700" cy="1404620"/>
                <wp:effectExtent l="0" t="0" r="12700" b="1714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6700" cy="1404620"/>
                        </a:xfrm>
                        <a:prstGeom prst="rect">
                          <a:avLst/>
                        </a:prstGeom>
                        <a:solidFill>
                          <a:srgbClr val="DEF9FA"/>
                        </a:solidFill>
                        <a:ln w="19050">
                          <a:solidFill>
                            <a:srgbClr val="20BCB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DFC368" w14:textId="77777777" w:rsidR="00AE7A48" w:rsidRPr="00594FF3" w:rsidRDefault="00AE7A48" w:rsidP="00AE7A48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ind w:left="432" w:hanging="216"/>
                              <w:rPr>
                                <w:rFonts w:ascii="Times New Roman" w:eastAsia="Calibri" w:hAnsi="Times New Roman" w:cs="Times New Roman"/>
                                <w:lang w:val="pt-PT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lang w:val="pt-BR"/>
                              </w:rPr>
                              <w:t xml:space="preserve">Quais estratégias você adotará para garantir que os materiais e equipamentos utilizados pelas crianças ajudarão a reduzir o compartilhamento 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lang w:val="pt-BR"/>
                              </w:rPr>
                              <w:t>e promover o distanciamento?</w:t>
                            </w:r>
                          </w:p>
                          <w:p w14:paraId="45FB6362" w14:textId="5C4D2E33" w:rsidR="00AE7A48" w:rsidRPr="00594FF3" w:rsidRDefault="00AE7A48" w:rsidP="00AE7A48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ind w:left="432" w:hanging="216"/>
                              <w:rPr>
                                <w:rFonts w:ascii="Times New Roman" w:eastAsia="Calibri" w:hAnsi="Times New Roman" w:cs="Times New Roman"/>
                                <w:lang w:val="pt-PT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lang w:val="pt-BR"/>
                              </w:rPr>
                              <w:t xml:space="preserve">Quais mudanças você está adotando em seu espaço de assistência infantil para assegurar o maior distanciamento físico entre todos os indivíduos?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21C250" id="Text Box 2" o:spid="_x0000_s1027" type="#_x0000_t202" style="position:absolute;margin-left:-2.9pt;margin-top:44.5pt;width:521pt;height:110.6pt;z-index:25168281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" fillcolor="#def9fa" strokecolor="#20bcbd" strokeweight="1.5pt">
                <v:textbox style="mso-fit-shape-to-text:t">
                  <w:txbxContent>
                    <w:p w14:paraId="3BDFC368" w14:textId="77777777" w:rsidR="00AE7A48" w:rsidRPr="00594FF3" w:rsidRDefault="00AE7A48" w:rsidP="00AE7A48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ind w:left="432" w:hanging="216"/>
                        <w:rPr>
                          <w:rFonts w:ascii="Times New Roman" w:eastAsia="Calibri" w:hAnsi="Times New Roman" w:cs="Times New Roman"/>
                          <w:lang w:val="pt-PT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lang w:val="pt-BR"/>
                        </w:rPr>
                        <w:t xml:space="preserve">Quais estratégias você adotará para garantir que os materiais e equipamentos utilizados pelas crianças ajudarão a reduzir o compartilhamento </w:t>
                      </w:r>
                      <w:r>
                        <w:rPr>
                          <w:rFonts w:ascii="Times New Roman" w:eastAsia="Calibri" w:hAnsi="Times New Roman" w:cs="Times New Roman"/>
                          <w:lang w:val="pt-BR"/>
                        </w:rPr>
                        <w:t>e promover o distanciamento?</w:t>
                      </w:r>
                    </w:p>
                    <w:p w14:paraId="45FB6362" w14:textId="5C4D2E33" w:rsidR="00AE7A48" w:rsidRPr="00594FF3" w:rsidRDefault="00AE7A48" w:rsidP="00AE7A48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ind w:left="432" w:hanging="216"/>
                        <w:rPr>
                          <w:rFonts w:ascii="Times New Roman" w:eastAsia="Calibri" w:hAnsi="Times New Roman" w:cs="Times New Roman"/>
                          <w:lang w:val="pt-PT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lang w:val="pt-BR"/>
                        </w:rPr>
                        <w:t xml:space="preserve">Quais mudanças você está adotando em seu espaço de assistência infantil para assegurar o maior distanciamento físico entre todos os indivíduos?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eastAsia="Calibri" w:hAnsi="Times New Roman" w:cs="Times New Roman"/>
          <w:i/>
          <w:iCs/>
          <w:lang w:val="pt-BR"/>
        </w:rPr>
        <w:t>Descreva sua abordagem para minimizar o máximo possível o contato entre famílias, incluindo procedimentos de chegada e saída das crianças</w:t>
      </w:r>
      <w:r>
        <w:rPr>
          <w:rFonts w:ascii="Times New Roman" w:eastAsia="Calibri" w:hAnsi="Times New Roman" w:cs="Times New Roman"/>
          <w:lang w:val="pt-BR"/>
        </w:rPr>
        <w:t>.</w:t>
      </w:r>
    </w:p>
    <w:p w14:paraId="0082FAF5" w14:textId="77777777" w:rsidR="000C0B22" w:rsidRPr="00594FF3" w:rsidRDefault="000C0B22" w:rsidP="000C0B22">
      <w:pPr>
        <w:rPr>
          <w:rFonts w:ascii="Times New Roman" w:eastAsia="Calibri" w:hAnsi="Times New Roman" w:cs="Times New Roman"/>
          <w:lang w:val="pt-PT"/>
        </w:rPr>
      </w:pPr>
      <w:r>
        <w:rPr>
          <w:rFonts w:ascii="Times New Roman" w:eastAsia="Calibri" w:hAnsi="Times New Roman" w:cs="Times New Roman"/>
          <w:b/>
          <w:bCs/>
          <w:u w:val="single"/>
          <w:lang w:val="pt-BR"/>
        </w:rPr>
        <w:lastRenderedPageBreak/>
        <w:t>Plano de formação de equipe:</w:t>
      </w:r>
      <w:r>
        <w:rPr>
          <w:rFonts w:ascii="Times New Roman" w:eastAsia="Calibri" w:hAnsi="Times New Roman" w:cs="Times New Roman"/>
          <w:lang w:val="pt-BR"/>
        </w:rPr>
        <w:t xml:space="preserve">  </w:t>
      </w:r>
    </w:p>
    <w:p w14:paraId="3BE24240" w14:textId="77777777" w:rsidR="00736714" w:rsidRPr="00594FF3" w:rsidRDefault="00736714" w:rsidP="00736714">
      <w:pPr>
        <w:rPr>
          <w:rFonts w:ascii="Times New Roman" w:eastAsia="Calibri" w:hAnsi="Times New Roman" w:cs="Times New Roman"/>
          <w:lang w:val="pt-PT"/>
        </w:rPr>
      </w:pPr>
      <w:r>
        <w:rPr>
          <w:rFonts w:ascii="Times New Roman" w:eastAsia="Calibri" w:hAnsi="Times New Roman" w:cs="Times New Roman"/>
          <w:lang w:val="pt-BR"/>
        </w:rPr>
        <w:t xml:space="preserve">Todos os indivíduos que trabalham no programa </w:t>
      </w:r>
      <w:sdt>
        <w:sdtPr>
          <w:rPr>
            <w:rFonts w:ascii="Times New Roman" w:eastAsia="Calibri" w:hAnsi="Times New Roman" w:cs="Times New Roman"/>
          </w:rPr>
          <w:id w:val="-1097173298"/>
          <w:placeholder>
            <w:docPart w:val="2A941945A3B14846B7F6121C31BFA33A"/>
          </w:placeholder>
        </w:sdtPr>
        <w:sdtEndPr/>
        <w:sdtContent>
          <w:r>
            <w:rPr>
              <w:rFonts w:ascii="Times New Roman" w:eastAsia="Calibri" w:hAnsi="Times New Roman" w:cs="Times New Roman"/>
              <w:lang w:val="pt-BR"/>
            </w:rPr>
            <w:t>[</w:t>
          </w:r>
          <w:sdt>
            <w:sdtPr>
              <w:rPr>
                <w:rFonts w:ascii="Times New Roman" w:eastAsia="Calibri" w:hAnsi="Times New Roman" w:cs="Times New Roman"/>
              </w:rPr>
              <w:id w:val="594372570"/>
              <w:placeholder>
                <w:docPart w:val="0676540CEA84415889FBB94989052A5D"/>
              </w:placeholder>
            </w:sdtPr>
            <w:sdtEndPr>
              <w:rPr>
                <w:b/>
                <w:bCs/>
                <w:u w:val="single"/>
              </w:rPr>
            </w:sdtEndPr>
            <w:sdtContent>
              <w:r>
                <w:rPr>
                  <w:rFonts w:ascii="Times New Roman" w:eastAsia="Calibri" w:hAnsi="Times New Roman" w:cs="Times New Roman"/>
                  <w:b/>
                  <w:bCs/>
                  <w:u w:val="single"/>
                  <w:lang w:val="pt-BR"/>
                </w:rPr>
                <w:t>Nome do programa</w:t>
              </w:r>
            </w:sdtContent>
          </w:sdt>
          <w:r>
            <w:rPr>
              <w:rFonts w:ascii="Times New Roman" w:eastAsia="Calibri" w:hAnsi="Times New Roman" w:cs="Times New Roman"/>
              <w:lang w:val="pt-BR"/>
            </w:rPr>
            <w:t>]</w:t>
          </w:r>
        </w:sdtContent>
      </w:sdt>
      <w:r>
        <w:rPr>
          <w:rFonts w:ascii="Times New Roman" w:eastAsia="Calibri" w:hAnsi="Times New Roman" w:cs="Times New Roman"/>
          <w:lang w:val="pt-BR"/>
        </w:rPr>
        <w:t xml:space="preserve"> devem atender a todos os requisitos de verificação de antecedentes e devem ter uma determinação razoável.  Todos os indivíduos que ainda não passaram pela devida verificação de antecedentes devem iniciar esse processo.  </w:t>
      </w:r>
    </w:p>
    <w:p w14:paraId="72146265" w14:textId="77777777" w:rsidR="00736714" w:rsidRPr="00594FF3" w:rsidRDefault="00736714" w:rsidP="00736714">
      <w:pPr>
        <w:rPr>
          <w:rFonts w:ascii="Times New Roman" w:eastAsia="Calibri" w:hAnsi="Times New Roman" w:cs="Times New Roman"/>
          <w:lang w:val="pt-PT"/>
        </w:rPr>
      </w:pPr>
      <w:r>
        <w:rPr>
          <w:rFonts w:ascii="Times New Roman" w:eastAsia="Calibri" w:hAnsi="Times New Roman" w:cs="Times New Roman"/>
          <w:lang w:val="pt-BR"/>
        </w:rPr>
        <w:t>Todos os membros da casa e aqueles indivíduos que regularmente frequentam o local devem atender a todos os requisitos de verificação de antecedentes e devem ter uma determinação razoável.  Todos os indivíduos que ainda não passaram pela devida verificação de antecedentes devem concluir esse processo.</w:t>
      </w:r>
    </w:p>
    <w:p w14:paraId="130FBD7F" w14:textId="0170D4D6" w:rsidR="00736714" w:rsidRPr="00594FF3" w:rsidRDefault="00736714" w:rsidP="00736714">
      <w:pPr>
        <w:rPr>
          <w:rFonts w:ascii="Times New Roman" w:eastAsia="Calibri" w:hAnsi="Times New Roman" w:cs="Times New Roman"/>
          <w:lang w:val="pt-PT"/>
        </w:rPr>
      </w:pPr>
      <w:r>
        <w:rPr>
          <w:rFonts w:ascii="Times New Roman" w:eastAsia="Calibri" w:hAnsi="Times New Roman" w:cs="Times New Roman"/>
          <w:lang w:val="pt-BR"/>
        </w:rPr>
        <w:t>Para solicitar agilidade na análise, inclua nome, data de nascimento e os últimos 6 dígitos do Número do Seguro Social de todos os funcionários, membros da casa ou daqueles que frequentam regularmente o local e não passaram pela devida verificação de antecedentes.</w:t>
      </w:r>
    </w:p>
    <w:p w14:paraId="5DE56DE7" w14:textId="77777777" w:rsidR="00736714" w:rsidRPr="00594FF3" w:rsidRDefault="00736714" w:rsidP="00736714">
      <w:pPr>
        <w:rPr>
          <w:rFonts w:ascii="Times New Roman" w:eastAsia="Calibri" w:hAnsi="Times New Roman" w:cs="Times New Roman"/>
          <w:lang w:val="pt-PT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60"/>
        <w:gridCol w:w="2430"/>
        <w:gridCol w:w="1620"/>
        <w:gridCol w:w="1939"/>
      </w:tblGrid>
      <w:tr w:rsidR="00736714" w14:paraId="11DBCEC1" w14:textId="77777777" w:rsidTr="001927EC">
        <w:trPr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0BCBD"/>
            <w:hideMark/>
          </w:tcPr>
          <w:p w14:paraId="45B61CAC" w14:textId="77777777" w:rsidR="00736714" w:rsidRPr="00DD2D7D" w:rsidRDefault="00736714" w:rsidP="001927EC">
            <w:pPr>
              <w:jc w:val="left"/>
              <w:rPr>
                <w:rFonts w:ascii="Times New Roman" w:eastAsia="Calibri" w:hAnsi="Times New Roman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color w:val="FFFFFF" w:themeColor="background1"/>
                <w:sz w:val="20"/>
                <w:szCs w:val="20"/>
                <w:lang w:val="pt-BR"/>
              </w:rPr>
              <w:t>Nome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0BCBD"/>
            <w:hideMark/>
          </w:tcPr>
          <w:p w14:paraId="7676BF95" w14:textId="77777777" w:rsidR="00736714" w:rsidRPr="00DD2D7D" w:rsidRDefault="00736714" w:rsidP="001927EC">
            <w:pPr>
              <w:jc w:val="left"/>
              <w:rPr>
                <w:rFonts w:ascii="Times New Roman" w:eastAsia="Calibri" w:hAnsi="Times New Roman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color w:val="FFFFFF" w:themeColor="background1"/>
                <w:sz w:val="20"/>
                <w:szCs w:val="20"/>
                <w:lang w:val="pt-BR"/>
              </w:rPr>
              <w:t>Data de nascimento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0BCBD"/>
            <w:hideMark/>
          </w:tcPr>
          <w:p w14:paraId="44A0B3CF" w14:textId="77777777" w:rsidR="00736714" w:rsidRPr="00DD2D7D" w:rsidRDefault="00736714" w:rsidP="001927EC">
            <w:pPr>
              <w:jc w:val="left"/>
              <w:rPr>
                <w:rFonts w:ascii="Times New Roman" w:eastAsia="Calibri" w:hAnsi="Times New Roman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color w:val="FFFFFF" w:themeColor="background1"/>
                <w:sz w:val="20"/>
                <w:szCs w:val="20"/>
                <w:lang w:val="pt-BR"/>
              </w:rPr>
              <w:t>Últimos 6 dígitos do SSN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0BCBD"/>
            <w:hideMark/>
          </w:tcPr>
          <w:p w14:paraId="641EEFA1" w14:textId="77777777" w:rsidR="00736714" w:rsidRPr="00DD2D7D" w:rsidRDefault="00736714" w:rsidP="001927EC">
            <w:pPr>
              <w:jc w:val="left"/>
              <w:rPr>
                <w:rFonts w:ascii="Times New Roman" w:eastAsia="Calibri" w:hAnsi="Times New Roman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color w:val="FFFFFF" w:themeColor="background1"/>
                <w:sz w:val="20"/>
                <w:szCs w:val="20"/>
                <w:lang w:val="pt-BR"/>
              </w:rPr>
              <w:t>Função</w:t>
            </w:r>
          </w:p>
        </w:tc>
      </w:tr>
      <w:tr w:rsidR="00736714" w14:paraId="1351B2FF" w14:textId="77777777" w:rsidTr="001927EC">
        <w:trPr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7EBB" w14:textId="77777777" w:rsidR="00736714" w:rsidRDefault="00736714" w:rsidP="001927EC">
            <w:pP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5A3C0" w14:textId="77777777" w:rsidR="00736714" w:rsidRDefault="00736714" w:rsidP="001927EC">
            <w:pP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7D218" w14:textId="77777777" w:rsidR="00736714" w:rsidRDefault="00736714" w:rsidP="001927EC">
            <w:pP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3B849" w14:textId="77777777" w:rsidR="00736714" w:rsidRDefault="00736714" w:rsidP="001927EC">
            <w:pP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</w:p>
        </w:tc>
      </w:tr>
      <w:tr w:rsidR="00736714" w14:paraId="3260D97C" w14:textId="77777777" w:rsidTr="001927EC">
        <w:trPr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9862" w14:textId="77777777" w:rsidR="00736714" w:rsidRDefault="00736714" w:rsidP="001927EC">
            <w:pPr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EC6D6" w14:textId="77777777" w:rsidR="00736714" w:rsidRDefault="00736714" w:rsidP="001927EC">
            <w:pPr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D468" w14:textId="77777777" w:rsidR="00736714" w:rsidRDefault="00736714" w:rsidP="001927EC">
            <w:pPr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A3BA" w14:textId="77777777" w:rsidR="00736714" w:rsidRDefault="00736714" w:rsidP="001927EC">
            <w:pPr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736714" w14:paraId="37C9A8D7" w14:textId="77777777" w:rsidTr="001927EC">
        <w:trPr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2564" w14:textId="77777777" w:rsidR="00736714" w:rsidRDefault="00736714" w:rsidP="001927EC">
            <w:pPr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B41C7" w14:textId="77777777" w:rsidR="00736714" w:rsidRDefault="00736714" w:rsidP="001927EC">
            <w:pPr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7179B" w14:textId="77777777" w:rsidR="00736714" w:rsidRDefault="00736714" w:rsidP="001927EC">
            <w:pPr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16481" w14:textId="77777777" w:rsidR="00736714" w:rsidRDefault="00736714" w:rsidP="001927EC">
            <w:pPr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</w:tbl>
    <w:p w14:paraId="7D3373C1" w14:textId="77777777" w:rsidR="00B9349C" w:rsidRDefault="00B9349C" w:rsidP="00B9349C">
      <w:pPr>
        <w:rPr>
          <w:rStyle w:val="Heading1Char"/>
          <w:rFonts w:ascii="Times New Roman" w:hAnsi="Times New Roman" w:cs="Times New Roman"/>
          <w:bCs w:val="0"/>
          <w:caps w:val="0"/>
          <w:color w:val="auto"/>
          <w:sz w:val="28"/>
          <w:szCs w:val="32"/>
        </w:rPr>
      </w:pPr>
    </w:p>
    <w:p w14:paraId="4E5F233C" w14:textId="336678C2" w:rsidR="000C0B22" w:rsidRPr="00FF2544" w:rsidRDefault="000C0B22" w:rsidP="000C0B22">
      <w:pPr>
        <w:pStyle w:val="Heading3"/>
        <w:rPr>
          <w:rFonts w:eastAsia="Calibri"/>
          <w:bCs/>
          <w:caps/>
          <w:sz w:val="24"/>
          <w:szCs w:val="24"/>
        </w:rPr>
      </w:pPr>
      <w:r>
        <w:rPr>
          <w:rStyle w:val="Heading1Char"/>
          <w:rFonts w:ascii="Times New Roman" w:hAnsi="Times New Roman" w:cs="Times New Roman"/>
          <w:caps w:val="0"/>
          <w:color w:val="auto"/>
          <w:sz w:val="28"/>
          <w:szCs w:val="32"/>
          <w:lang w:val="pt-BR"/>
        </w:rPr>
        <w:t>Seção 2: Comunicação com os pais</w:t>
      </w:r>
    </w:p>
    <w:p w14:paraId="32D79A8D" w14:textId="77777777" w:rsidR="000C0B22" w:rsidRPr="00594FF3" w:rsidRDefault="000C0B22" w:rsidP="000C0B22">
      <w:pPr>
        <w:spacing w:before="240"/>
        <w:rPr>
          <w:rFonts w:ascii="Times New Roman" w:eastAsia="Calibri" w:hAnsi="Times New Roman" w:cs="Times New Roman"/>
          <w:i/>
          <w:iCs/>
          <w:lang w:val="pt-PT"/>
        </w:rPr>
      </w:pPr>
      <w:r>
        <w:rPr>
          <w:rFonts w:ascii="Times New Roman" w:eastAsia="Calibri" w:hAnsi="Times New Roman" w:cs="Times New Roman"/>
          <w:i/>
          <w:iCs/>
          <w:lang w:val="pt-BR"/>
        </w:rPr>
        <w:t xml:space="preserve">O objetivo do plano de comunicação com os pais é assegurar a adoção de medidas razoáveis para: </w:t>
      </w:r>
    </w:p>
    <w:p w14:paraId="1450E054" w14:textId="77777777" w:rsidR="000C0B22" w:rsidRPr="00594FF3" w:rsidRDefault="000C0B22" w:rsidP="000C0B22">
      <w:pPr>
        <w:pStyle w:val="ListParagraph"/>
        <w:numPr>
          <w:ilvl w:val="0"/>
          <w:numId w:val="39"/>
        </w:numPr>
        <w:spacing w:before="240"/>
        <w:rPr>
          <w:rFonts w:ascii="Times" w:eastAsia="Calibri" w:hAnsi="Times" w:cstheme="minorHAnsi"/>
          <w:i/>
          <w:iCs/>
          <w:lang w:val="pt-PT"/>
        </w:rPr>
      </w:pPr>
      <w:r>
        <w:rPr>
          <w:rFonts w:ascii="Times" w:eastAsia="Calibri" w:hAnsi="Times" w:cstheme="minorHAnsi"/>
          <w:i/>
          <w:iCs/>
          <w:lang w:val="pt-BR"/>
        </w:rPr>
        <w:t>Comunicar-se com as famílias em caso de exposição ou caso positivo</w:t>
      </w:r>
    </w:p>
    <w:p w14:paraId="7DBAA677" w14:textId="06A43175" w:rsidR="000C0B22" w:rsidRPr="00594FF3" w:rsidRDefault="00AE7A48" w:rsidP="000C0B22">
      <w:pPr>
        <w:pStyle w:val="ListParagraph"/>
        <w:numPr>
          <w:ilvl w:val="0"/>
          <w:numId w:val="39"/>
        </w:numPr>
        <w:spacing w:before="240"/>
        <w:rPr>
          <w:rFonts w:ascii="Times" w:eastAsia="Calibri" w:hAnsi="Times" w:cstheme="minorHAnsi"/>
          <w:lang w:val="pt-PT"/>
        </w:rPr>
      </w:pPr>
      <w:r>
        <w:rPr>
          <w:rFonts w:ascii="Times" w:eastAsia="Calibri" w:hAnsi="Times"/>
          <w:noProof/>
          <w:lang w:val="pt-BR"/>
        </w:rPr>
        <mc:AlternateContent>
          <mc:Choice Requires="wps">
            <w:drawing>
              <wp:anchor distT="45720" distB="45720" distL="114300" distR="114300" simplePos="0" relativeHeight="251684866" behindDoc="0" locked="0" layoutInCell="1" allowOverlap="1" wp14:anchorId="654EB129" wp14:editId="3721FBED">
                <wp:simplePos x="0" y="0"/>
                <wp:positionH relativeFrom="column">
                  <wp:posOffset>13970</wp:posOffset>
                </wp:positionH>
                <wp:positionV relativeFrom="paragraph">
                  <wp:posOffset>516890</wp:posOffset>
                </wp:positionV>
                <wp:extent cx="6616700" cy="1404620"/>
                <wp:effectExtent l="0" t="0" r="12700" b="1524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6700" cy="1404620"/>
                        </a:xfrm>
                        <a:prstGeom prst="rect">
                          <a:avLst/>
                        </a:prstGeom>
                        <a:solidFill>
                          <a:srgbClr val="DEF9FA"/>
                        </a:solidFill>
                        <a:ln w="19050">
                          <a:solidFill>
                            <a:srgbClr val="20BCB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7BD022" w14:textId="597F523D" w:rsidR="00AE7A48" w:rsidRPr="00594FF3" w:rsidRDefault="00AE7A48" w:rsidP="00AE7A48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ind w:left="432" w:hanging="216"/>
                              <w:rPr>
                                <w:rFonts w:ascii="Times New Roman" w:eastAsia="Calibri" w:hAnsi="Times New Roman" w:cs="Times New Roman"/>
                                <w:lang w:val="pt-PT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lang w:val="pt-BR"/>
                              </w:rPr>
                              <w:t xml:space="preserve">Como você comunicará para as famílias os novos protocolos que estão sendo implementados para situações como horários de chegada 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lang w:val="pt-BR"/>
                              </w:rPr>
                              <w:t>e saída das crianças?</w:t>
                            </w:r>
                          </w:p>
                          <w:p w14:paraId="28D4F2F3" w14:textId="77777777" w:rsidR="00E45033" w:rsidRPr="00594FF3" w:rsidRDefault="00E45033" w:rsidP="00E45033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ind w:left="432" w:hanging="216"/>
                              <w:rPr>
                                <w:rFonts w:ascii="Times New Roman" w:eastAsia="Calibri" w:hAnsi="Times New Roman" w:cs="Times New Roman"/>
                                <w:lang w:val="pt-PT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lang w:val="pt-BR"/>
                              </w:rPr>
                              <w:t>Onde as informações de contato serão registradas e mantidas para fácil acesso, em caso de emergência?</w:t>
                            </w:r>
                          </w:p>
                          <w:p w14:paraId="0C791731" w14:textId="77777777" w:rsidR="00E45033" w:rsidRPr="00594FF3" w:rsidRDefault="00E45033" w:rsidP="00E45033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ind w:left="432" w:hanging="216"/>
                              <w:rPr>
                                <w:rFonts w:ascii="Times New Roman" w:eastAsia="Calibri" w:hAnsi="Times New Roman" w:cs="Times New Roman"/>
                                <w:lang w:val="pt-PT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lang w:val="pt-BR"/>
                              </w:rPr>
                              <w:t>Como você se comunicará com as famílias em caso de exposição ou contaminação em seu centro, e quem será designado para realizar a comunicação?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4EB129" id="_x0000_s1028" type="#_x0000_t202" style="position:absolute;left:0;text-align:left;margin-left:1.1pt;margin-top:40.7pt;width:521pt;height:110.6pt;z-index:25168486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" fillcolor="#def9fa" strokecolor="#20bcbd" strokeweight="1.5pt">
                <v:textbox style="mso-fit-shape-to-text:t">
                  <w:txbxContent>
                    <w:p w14:paraId="4F7BD022" w14:textId="597F523D" w:rsidR="00AE7A48" w:rsidRPr="00594FF3" w:rsidRDefault="00AE7A48" w:rsidP="00AE7A48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ind w:left="432" w:hanging="216"/>
                        <w:rPr>
                          <w:rFonts w:ascii="Times New Roman" w:eastAsia="Calibri" w:hAnsi="Times New Roman" w:cs="Times New Roman"/>
                          <w:lang w:val="pt-PT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lang w:val="pt-BR"/>
                        </w:rPr>
                        <w:t xml:space="preserve">Como você comunicará para as famílias os novos protocolos que estão sendo implementados para situações como horários de chegada </w:t>
                      </w:r>
                      <w:r>
                        <w:rPr>
                          <w:rFonts w:ascii="Times New Roman" w:eastAsia="Calibri" w:hAnsi="Times New Roman" w:cs="Times New Roman"/>
                          <w:lang w:val="pt-BR"/>
                        </w:rPr>
                        <w:t>e saída das crianças?</w:t>
                      </w:r>
                    </w:p>
                    <w:p w14:paraId="28D4F2F3" w14:textId="77777777" w:rsidR="00E45033" w:rsidRPr="00594FF3" w:rsidRDefault="00E45033" w:rsidP="00E45033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ind w:left="432" w:hanging="216"/>
                        <w:rPr>
                          <w:rFonts w:ascii="Times New Roman" w:eastAsia="Calibri" w:hAnsi="Times New Roman" w:cs="Times New Roman"/>
                          <w:lang w:val="pt-PT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lang w:val="pt-BR"/>
                        </w:rPr>
                        <w:t>Onde as informações de contato serão registradas e mantidas para fácil acesso, em caso de emergência?</w:t>
                      </w:r>
                    </w:p>
                    <w:p w14:paraId="0C791731" w14:textId="77777777" w:rsidR="00E45033" w:rsidRPr="00594FF3" w:rsidRDefault="00E45033" w:rsidP="00E45033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ind w:left="432" w:hanging="216"/>
                        <w:rPr>
                          <w:rFonts w:ascii="Times New Roman" w:eastAsia="Calibri" w:hAnsi="Times New Roman" w:cs="Times New Roman"/>
                          <w:lang w:val="pt-PT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lang w:val="pt-BR"/>
                        </w:rPr>
                        <w:t>Como você se comunicará com as famílias em caso de exposição ou contaminação em seu centro, e quem será designado para realizar a comunicação?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" w:eastAsia="Calibri" w:hAnsi="Times"/>
          <w:i/>
          <w:iCs/>
          <w:lang w:val="pt-BR"/>
        </w:rPr>
        <w:t>Assegurar que as interações com a família ocorram de modo a prevenir a doença e a contaminação na chegada e saída das crianças</w:t>
      </w:r>
    </w:p>
    <w:p w14:paraId="18C19F5C" w14:textId="77777777" w:rsidR="000C0B22" w:rsidRPr="00594FF3" w:rsidRDefault="000C0B22" w:rsidP="000C0B22">
      <w:pPr>
        <w:rPr>
          <w:rFonts w:ascii="Times New Roman" w:eastAsia="Calibri" w:hAnsi="Times New Roman" w:cs="Times New Roman"/>
          <w:lang w:val="pt-PT"/>
        </w:rPr>
      </w:pPr>
    </w:p>
    <w:p w14:paraId="68B88888" w14:textId="77777777" w:rsidR="000C0B22" w:rsidRPr="00594FF3" w:rsidRDefault="000C0B22" w:rsidP="000C0B22">
      <w:pPr>
        <w:pStyle w:val="Heading3"/>
        <w:rPr>
          <w:rFonts w:eastAsia="Calibri"/>
          <w:lang w:val="pt-PT"/>
        </w:rPr>
      </w:pPr>
      <w:r>
        <w:rPr>
          <w:bCs/>
          <w:lang w:val="pt-BR"/>
        </w:rPr>
        <w:t>Seção 3: Serviços de apoio (se aplicável)</w:t>
      </w:r>
    </w:p>
    <w:p w14:paraId="0A5AB049" w14:textId="57B86D89" w:rsidR="000C0B22" w:rsidRPr="00594FF3" w:rsidRDefault="00AE7A48" w:rsidP="000C0B22">
      <w:pPr>
        <w:spacing w:before="240"/>
        <w:rPr>
          <w:rFonts w:ascii="Times New Roman" w:eastAsia="Calibri" w:hAnsi="Times New Roman" w:cs="Times New Roman"/>
          <w:lang w:val="pt-PT"/>
        </w:rPr>
      </w:pPr>
      <w:r>
        <w:rPr>
          <w:rFonts w:ascii="Times New Roman" w:hAnsi="Times New Roman"/>
          <w:noProof/>
          <w:lang w:val="pt-BR"/>
        </w:rPr>
        <w:lastRenderedPageBreak/>
        <mc:AlternateContent>
          <mc:Choice Requires="wps">
            <w:drawing>
              <wp:anchor distT="45720" distB="45720" distL="114300" distR="114300" simplePos="0" relativeHeight="251686914" behindDoc="0" locked="0" layoutInCell="1" allowOverlap="1" wp14:anchorId="460E0CB4" wp14:editId="358B7495">
                <wp:simplePos x="0" y="0"/>
                <wp:positionH relativeFrom="column">
                  <wp:posOffset>-11430</wp:posOffset>
                </wp:positionH>
                <wp:positionV relativeFrom="paragraph">
                  <wp:posOffset>827405</wp:posOffset>
                </wp:positionV>
                <wp:extent cx="6616700" cy="1404620"/>
                <wp:effectExtent l="0" t="0" r="12700" b="1968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6700" cy="1404620"/>
                        </a:xfrm>
                        <a:prstGeom prst="rect">
                          <a:avLst/>
                        </a:prstGeom>
                        <a:solidFill>
                          <a:srgbClr val="DEF9FA"/>
                        </a:solidFill>
                        <a:ln w="19050">
                          <a:solidFill>
                            <a:srgbClr val="20BCB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6AD7AF" w14:textId="77777777" w:rsidR="00AE7A48" w:rsidRPr="00594FF3" w:rsidRDefault="00AE7A48" w:rsidP="00AE7A48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ind w:left="432" w:hanging="216"/>
                              <w:rPr>
                                <w:rFonts w:ascii="Times New Roman" w:eastAsia="Calibri" w:hAnsi="Times New Roman" w:cs="Times New Roman"/>
                                <w:lang w:val="pt-PT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lang w:val="pt-BR"/>
                              </w:rPr>
                              <w:t>Como você atenderá à necessidade de espaços separados ou designados para a prestação de serviços remotos às crianças atendidas por Programas educacionais individualizados ou Planos de serviço familiar individualizado?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0E0CB4" id="_x0000_s1029" type="#_x0000_t202" style="position:absolute;margin-left:-.9pt;margin-top:65.15pt;width:521pt;height:110.6pt;z-index:25168691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" fillcolor="#def9fa" strokecolor="#20bcbd" strokeweight="1.5pt">
                <v:textbox style="mso-fit-shape-to-text:t">
                  <w:txbxContent>
                    <w:p w14:paraId="566AD7AF" w14:textId="77777777" w:rsidR="00AE7A48" w:rsidRPr="00594FF3" w:rsidRDefault="00AE7A48" w:rsidP="00AE7A48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ind w:left="432" w:hanging="216"/>
                        <w:rPr>
                          <w:rFonts w:ascii="Times New Roman" w:eastAsia="Calibri" w:hAnsi="Times New Roman" w:cs="Times New Roman"/>
                          <w:lang w:val="pt-PT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lang w:val="pt-BR"/>
                        </w:rPr>
                        <w:t>Como você atenderá à necessidade de espaços separados ou designados para a prestação de serviços remotos às crianças atendidas por Programas educacionais individualizados ou Planos de serviço familiar individualizado?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i/>
          <w:iCs/>
          <w:lang w:val="pt-BR"/>
        </w:rPr>
        <w:t>O objetivo do plano de serviços de apoio é assegurar a adoção de medidas razoáveis no intuito de fornecer um espaço separado ou designado para a prestação dos serviços necessários às crianças atendidas por Programas educacionais individualizados ou Planos de serviço familiar individualizado.</w:t>
      </w:r>
      <w:r>
        <w:rPr>
          <w:rFonts w:ascii="Times New Roman" w:hAnsi="Times New Roman"/>
          <w:lang w:val="pt-BR"/>
        </w:rPr>
        <w:t xml:space="preserve"> </w:t>
      </w:r>
      <w:r>
        <w:rPr>
          <w:rFonts w:ascii="Times New Roman" w:hAnsi="Times New Roman"/>
          <w:i/>
          <w:iCs/>
          <w:lang w:val="pt-BR"/>
        </w:rPr>
        <w:t>Observação:  Neste momento, o EEC está solicitando que todos os serviços sejam prestados virtualmente.</w:t>
      </w:r>
      <w:r>
        <w:rPr>
          <w:rFonts w:ascii="Times New Roman" w:hAnsi="Times New Roman"/>
          <w:lang w:val="pt-BR"/>
        </w:rPr>
        <w:t xml:space="preserve">  </w:t>
      </w:r>
    </w:p>
    <w:p w14:paraId="7CB45055" w14:textId="28AB8921" w:rsidR="00CC2467" w:rsidRPr="00594FF3" w:rsidRDefault="00CC2467" w:rsidP="00AE7A48">
      <w:pPr>
        <w:rPr>
          <w:rFonts w:ascii="Times New Roman" w:eastAsia="Calibri" w:hAnsi="Times New Roman" w:cs="Times New Roman"/>
          <w:lang w:val="pt-PT"/>
        </w:rPr>
      </w:pPr>
      <w:r>
        <w:rPr>
          <w:rStyle w:val="Heading1Char"/>
          <w:bCs w:val="0"/>
          <w:color w:val="D0973D" w:themeColor="accent3"/>
          <w:sz w:val="26"/>
          <w:szCs w:val="26"/>
          <w:lang w:val="pt-BR"/>
        </w:rPr>
        <w:t>PLANO Nº 2: PLANO DE LIMPEZA</w:t>
      </w:r>
    </w:p>
    <w:p w14:paraId="2C7AD40D" w14:textId="0C4ABD3B" w:rsidR="002A30C3" w:rsidRPr="00594FF3" w:rsidRDefault="002A30C3" w:rsidP="002A30C3">
      <w:pPr>
        <w:rPr>
          <w:rFonts w:ascii="Times New Roman" w:eastAsia="Calibri" w:hAnsi="Times New Roman" w:cs="Times New Roman"/>
          <w:i/>
          <w:iCs/>
          <w:lang w:val="pt-PT"/>
        </w:rPr>
      </w:pPr>
      <w:r>
        <w:rPr>
          <w:rFonts w:ascii="Times New Roman" w:eastAsia="Calibri" w:hAnsi="Times New Roman" w:cs="Times New Roman"/>
          <w:i/>
          <w:iCs/>
          <w:lang w:val="pt-BR"/>
        </w:rPr>
        <w:t xml:space="preserve">O objetivo do plano de limpeza é assegurar a adoção de medidas razoáveis para que os programas minimizem a exposição a doenças causadas germes, fluidos e secreções, com foco em: </w:t>
      </w:r>
    </w:p>
    <w:p w14:paraId="7F25C445" w14:textId="11173B3C" w:rsidR="002A30C3" w:rsidRPr="00594FF3" w:rsidRDefault="002A30C3" w:rsidP="006F5F2D">
      <w:pPr>
        <w:pStyle w:val="ListParagraph"/>
        <w:numPr>
          <w:ilvl w:val="0"/>
          <w:numId w:val="54"/>
        </w:numPr>
        <w:rPr>
          <w:rFonts w:ascii="Times New Roman" w:eastAsia="Calibri" w:hAnsi="Times New Roman" w:cs="Times New Roman"/>
          <w:i/>
          <w:iCs/>
          <w:lang w:val="pt-PT"/>
        </w:rPr>
      </w:pPr>
      <w:r>
        <w:rPr>
          <w:rFonts w:ascii="Times New Roman" w:eastAsia="Calibri" w:hAnsi="Times New Roman"/>
          <w:i/>
          <w:iCs/>
          <w:lang w:val="pt-BR"/>
        </w:rPr>
        <w:t xml:space="preserve">Intensificação da </w:t>
      </w:r>
      <w:r>
        <w:rPr>
          <w:rFonts w:ascii="Times" w:eastAsia="Calibri" w:hAnsi="Times"/>
          <w:i/>
          <w:iCs/>
          <w:lang w:val="pt-BR"/>
        </w:rPr>
        <w:t>rotina geral de limpeza, higienização e desinfecção</w:t>
      </w:r>
    </w:p>
    <w:p w14:paraId="66E78B31" w14:textId="79BF7323" w:rsidR="002A30C3" w:rsidRPr="00594FF3" w:rsidRDefault="00AE7A48" w:rsidP="006F5F2D">
      <w:pPr>
        <w:pStyle w:val="ListParagraph"/>
        <w:numPr>
          <w:ilvl w:val="0"/>
          <w:numId w:val="54"/>
        </w:numPr>
        <w:rPr>
          <w:rFonts w:ascii="Times New Roman" w:eastAsia="Calibri" w:hAnsi="Times New Roman" w:cs="Times New Roman"/>
          <w:lang w:val="pt-PT"/>
        </w:rPr>
      </w:pPr>
      <w:r>
        <w:rPr>
          <w:rFonts w:ascii="Times New Roman" w:hAnsi="Times New Roman"/>
          <w:noProof/>
          <w:lang w:val="pt-BR"/>
        </w:rPr>
        <mc:AlternateContent>
          <mc:Choice Requires="wps">
            <w:drawing>
              <wp:anchor distT="45720" distB="45720" distL="114300" distR="114300" simplePos="0" relativeHeight="251688962" behindDoc="0" locked="0" layoutInCell="1" allowOverlap="1" wp14:anchorId="2241E7AB" wp14:editId="763C30F3">
                <wp:simplePos x="0" y="0"/>
                <wp:positionH relativeFrom="column">
                  <wp:posOffset>7620</wp:posOffset>
                </wp:positionH>
                <wp:positionV relativeFrom="paragraph">
                  <wp:posOffset>485140</wp:posOffset>
                </wp:positionV>
                <wp:extent cx="6616700" cy="1404620"/>
                <wp:effectExtent l="0" t="0" r="12700" b="1714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6700" cy="1404620"/>
                        </a:xfrm>
                        <a:prstGeom prst="rect">
                          <a:avLst/>
                        </a:prstGeom>
                        <a:solidFill>
                          <a:srgbClr val="DEF9FA"/>
                        </a:solidFill>
                        <a:ln w="19050">
                          <a:solidFill>
                            <a:srgbClr val="20BCB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0AE53D" w14:textId="77777777" w:rsidR="00AE7A48" w:rsidRPr="00594FF3" w:rsidRDefault="00AE7A48" w:rsidP="00AE7A48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ind w:left="432" w:hanging="216"/>
                              <w:rPr>
                                <w:rFonts w:ascii="Times New Roman" w:eastAsia="Calibri" w:hAnsi="Times New Roman" w:cs="Times New Roman"/>
                                <w:lang w:val="pt-PT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lang w:val="pt-BR"/>
                              </w:rPr>
                              <w:t xml:space="preserve">Como você irá garantir que todos os materiais, áreas, móveis e equipamentos utilizados para assistência infantil sejam limpos, higienizados e desinfetados devidamente e com segurança, incluindo um cronograma de rotina para todas as áreas da casa?   </w:t>
                            </w:r>
                          </w:p>
                          <w:p w14:paraId="1309360C" w14:textId="77777777" w:rsidR="00AE7A48" w:rsidRPr="00594FF3" w:rsidRDefault="00AE7A48" w:rsidP="00AE7A48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ind w:left="432" w:hanging="216"/>
                              <w:rPr>
                                <w:rFonts w:ascii="Times New Roman" w:eastAsia="Calibri" w:hAnsi="Times New Roman" w:cs="Times New Roman"/>
                                <w:lang w:val="pt-PT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lang w:val="pt-BR"/>
                              </w:rPr>
                              <w:t>Onde os itens serão armazenados e preparados longe das crianças?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41E7AB" id="_x0000_s1030" type="#_x0000_t202" style="position:absolute;left:0;text-align:left;margin-left:.6pt;margin-top:38.2pt;width:521pt;height:110.6pt;z-index:25168896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" fillcolor="#def9fa" strokecolor="#20bcbd" strokeweight="1.5pt">
                <v:textbox style="mso-fit-shape-to-text:t">
                  <w:txbxContent>
                    <w:p w14:paraId="4E0AE53D" w14:textId="77777777" w:rsidR="00AE7A48" w:rsidRPr="00594FF3" w:rsidRDefault="00AE7A48" w:rsidP="00AE7A48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ind w:left="432" w:hanging="216"/>
                        <w:rPr>
                          <w:rFonts w:ascii="Times New Roman" w:eastAsia="Calibri" w:hAnsi="Times New Roman" w:cs="Times New Roman"/>
                          <w:lang w:val="pt-PT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lang w:val="pt-BR"/>
                        </w:rPr>
                        <w:t xml:space="preserve">Como você irá garantir que todos os materiais, áreas, móveis e equipamentos utilizados para assistência infantil sejam limpos, higienizados e desinfetados devidamente e com segurança, incluindo um cronograma de rotina para todas as áreas da casa?   </w:t>
                      </w:r>
                    </w:p>
                    <w:p w14:paraId="1309360C" w14:textId="77777777" w:rsidR="00AE7A48" w:rsidRPr="00594FF3" w:rsidRDefault="00AE7A48" w:rsidP="00AE7A48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ind w:left="432" w:hanging="216"/>
                        <w:rPr>
                          <w:rFonts w:ascii="Times New Roman" w:eastAsia="Calibri" w:hAnsi="Times New Roman" w:cs="Times New Roman"/>
                          <w:lang w:val="pt-PT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lang w:val="pt-BR"/>
                        </w:rPr>
                        <w:t>Onde os itens serão armazenados e preparados longe das crianças?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i/>
          <w:iCs/>
          <w:lang w:val="pt-BR"/>
        </w:rPr>
        <w:t>Atenção extra a superfícies frequentemente tocadas ou utilizadas e àquelas tocadas especificamente por pessoas sintomáticas ou doentes</w:t>
      </w:r>
    </w:p>
    <w:p w14:paraId="5BD3C804" w14:textId="3C9BB7C7" w:rsidR="002A30C3" w:rsidRPr="00594FF3" w:rsidRDefault="002A30C3" w:rsidP="002A30C3">
      <w:pPr>
        <w:rPr>
          <w:rFonts w:ascii="Times New Roman" w:eastAsia="Calibri" w:hAnsi="Times New Roman" w:cs="Times New Roman"/>
          <w:lang w:val="pt-PT"/>
        </w:rPr>
      </w:pPr>
    </w:p>
    <w:p w14:paraId="1EBFFBB8" w14:textId="12230A49" w:rsidR="002A30C3" w:rsidRPr="00594FF3" w:rsidRDefault="002A30C3" w:rsidP="002A30C3">
      <w:pPr>
        <w:rPr>
          <w:rFonts w:ascii="Times New Roman" w:eastAsia="Calibri" w:hAnsi="Times New Roman" w:cs="Times New Roman"/>
          <w:lang w:val="pt-PT"/>
        </w:rPr>
      </w:pPr>
      <w:r>
        <w:rPr>
          <w:rFonts w:ascii="Times New Roman" w:eastAsia="Calibri" w:hAnsi="Times New Roman" w:cs="Times New Roman"/>
          <w:lang w:val="pt-BR"/>
        </w:rPr>
        <w:t>Os programas podem usar o modelo de Cronograma de limpeza abaixo para criar o próprio cronograma e, em seguida, devem enviá-lo ao EEC para análise.</w:t>
      </w:r>
      <w:r>
        <w:rPr>
          <w:rFonts w:ascii="Times New Roman" w:eastAsia="Calibri" w:hAnsi="Times New Roman" w:cs="Times New Roman"/>
          <w:b/>
          <w:bCs/>
          <w:lang w:val="pt-BR"/>
        </w:rPr>
        <w:t xml:space="preserve"> Se o seu programa funciona em meio período com vários turnos, indique em seu Cronograma de limpeza como ocorrerá a limpeza entre os turnos.</w:t>
      </w:r>
      <w:r>
        <w:rPr>
          <w:rFonts w:ascii="Times New Roman" w:eastAsia="Calibri" w:hAnsi="Times New Roman" w:cs="Times New Roman"/>
          <w:lang w:val="pt-BR"/>
        </w:rPr>
        <w:t xml:space="preserve"> </w:t>
      </w:r>
    </w:p>
    <w:p w14:paraId="462877A4" w14:textId="51DBD677" w:rsidR="002A30C3" w:rsidRPr="00594FF3" w:rsidRDefault="002A30C3" w:rsidP="002A30C3">
      <w:pPr>
        <w:rPr>
          <w:rFonts w:ascii="Times New Roman" w:eastAsia="Calibri" w:hAnsi="Times New Roman" w:cs="Times New Roman"/>
          <w:lang w:val="pt-PT"/>
        </w:rPr>
      </w:pPr>
    </w:p>
    <w:p w14:paraId="1982B874" w14:textId="12B4AC06" w:rsidR="002A30C3" w:rsidRPr="00594FF3" w:rsidRDefault="002A30C3" w:rsidP="002A30C3">
      <w:pPr>
        <w:jc w:val="center"/>
        <w:rPr>
          <w:rFonts w:ascii="Times New Roman" w:eastAsia="Calibri" w:hAnsi="Times New Roman" w:cs="Times New Roman"/>
          <w:i/>
          <w:iCs/>
          <w:lang w:val="pt-PT"/>
        </w:rPr>
      </w:pPr>
      <w:r>
        <w:rPr>
          <w:rFonts w:ascii="Times New Roman" w:eastAsia="Calibri" w:hAnsi="Times New Roman" w:cs="Times New Roman"/>
          <w:i/>
          <w:iCs/>
          <w:lang w:val="pt-BR"/>
        </w:rPr>
        <w:t>Modelo de cronograma de limpeza (deve ser preenchido e enviado pelo programa)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65"/>
        <w:gridCol w:w="2160"/>
        <w:gridCol w:w="2430"/>
        <w:gridCol w:w="1620"/>
        <w:gridCol w:w="1939"/>
      </w:tblGrid>
      <w:tr w:rsidR="002A30C3" w:rsidRPr="00400590" w14:paraId="795EEB9E" w14:textId="77777777" w:rsidTr="001927EC">
        <w:trPr>
          <w:jc w:val="center"/>
        </w:trPr>
        <w:tc>
          <w:tcPr>
            <w:tcW w:w="2065" w:type="dxa"/>
            <w:shd w:val="clear" w:color="auto" w:fill="20BCBD"/>
          </w:tcPr>
          <w:p w14:paraId="46EB06DE" w14:textId="77777777" w:rsidR="002A30C3" w:rsidRPr="000B074C" w:rsidRDefault="002A30C3" w:rsidP="001927EC">
            <w:pPr>
              <w:spacing w:line="259" w:lineRule="auto"/>
              <w:jc w:val="left"/>
              <w:rPr>
                <w:rFonts w:ascii="Times New Roman" w:eastAsia="Calibri" w:hAnsi="Times New Roman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color w:val="FFFFFF" w:themeColor="background1"/>
                <w:sz w:val="20"/>
                <w:szCs w:val="20"/>
                <w:lang w:val="pt-BR"/>
              </w:rPr>
              <w:t>Local</w:t>
            </w:r>
          </w:p>
        </w:tc>
        <w:tc>
          <w:tcPr>
            <w:tcW w:w="2160" w:type="dxa"/>
            <w:shd w:val="clear" w:color="auto" w:fill="20BCBD"/>
          </w:tcPr>
          <w:p w14:paraId="41734C7D" w14:textId="77777777" w:rsidR="002A30C3" w:rsidRPr="000B074C" w:rsidRDefault="002A30C3" w:rsidP="001927EC">
            <w:pPr>
              <w:spacing w:line="259" w:lineRule="auto"/>
              <w:jc w:val="left"/>
              <w:rPr>
                <w:rFonts w:ascii="Times New Roman" w:eastAsia="Calibri" w:hAnsi="Times New Roman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color w:val="FFFFFF" w:themeColor="background1"/>
                <w:sz w:val="20"/>
                <w:szCs w:val="20"/>
                <w:lang w:val="pt-BR"/>
              </w:rPr>
              <w:t>Item</w:t>
            </w:r>
          </w:p>
        </w:tc>
        <w:tc>
          <w:tcPr>
            <w:tcW w:w="2430" w:type="dxa"/>
            <w:shd w:val="clear" w:color="auto" w:fill="20BCBD"/>
          </w:tcPr>
          <w:p w14:paraId="7F4A2914" w14:textId="77777777" w:rsidR="002A30C3" w:rsidRPr="000B074C" w:rsidRDefault="002A30C3" w:rsidP="001927EC">
            <w:pPr>
              <w:spacing w:line="259" w:lineRule="auto"/>
              <w:jc w:val="left"/>
              <w:rPr>
                <w:rFonts w:ascii="Times New Roman" w:eastAsia="Calibri" w:hAnsi="Times New Roman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color w:val="FFFFFF" w:themeColor="background1"/>
                <w:sz w:val="20"/>
                <w:szCs w:val="20"/>
                <w:lang w:val="pt-BR"/>
              </w:rPr>
              <w:t xml:space="preserve">Ação </w:t>
            </w:r>
          </w:p>
        </w:tc>
        <w:tc>
          <w:tcPr>
            <w:tcW w:w="1620" w:type="dxa"/>
            <w:shd w:val="clear" w:color="auto" w:fill="20BCBD"/>
          </w:tcPr>
          <w:p w14:paraId="5B16E404" w14:textId="77777777" w:rsidR="002A30C3" w:rsidRPr="00400590" w:rsidRDefault="002A30C3" w:rsidP="001927EC">
            <w:pPr>
              <w:jc w:val="left"/>
              <w:rPr>
                <w:rFonts w:ascii="Times New Roman" w:eastAsia="Calibri" w:hAnsi="Times New Roman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color w:val="FFFFFF" w:themeColor="background1"/>
                <w:sz w:val="20"/>
                <w:szCs w:val="20"/>
                <w:lang w:val="pt-BR"/>
              </w:rPr>
              <w:t>Frequência</w:t>
            </w:r>
          </w:p>
        </w:tc>
        <w:tc>
          <w:tcPr>
            <w:tcW w:w="1939" w:type="dxa"/>
            <w:shd w:val="clear" w:color="auto" w:fill="20BCBD"/>
          </w:tcPr>
          <w:p w14:paraId="1836621F" w14:textId="77777777" w:rsidR="002A30C3" w:rsidRPr="000B074C" w:rsidRDefault="002A30C3" w:rsidP="001927EC">
            <w:pPr>
              <w:spacing w:line="259" w:lineRule="auto"/>
              <w:jc w:val="left"/>
              <w:rPr>
                <w:rFonts w:ascii="Times New Roman" w:eastAsia="Calibri" w:hAnsi="Times New Roman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color w:val="FFFFFF" w:themeColor="background1"/>
                <w:sz w:val="20"/>
                <w:szCs w:val="20"/>
                <w:lang w:val="pt-BR"/>
              </w:rPr>
              <w:t>Observações</w:t>
            </w:r>
          </w:p>
        </w:tc>
      </w:tr>
      <w:tr w:rsidR="002A30C3" w:rsidRPr="00400590" w14:paraId="3D70D566" w14:textId="77777777" w:rsidTr="001927EC">
        <w:trPr>
          <w:jc w:val="center"/>
        </w:trPr>
        <w:tc>
          <w:tcPr>
            <w:tcW w:w="2065" w:type="dxa"/>
          </w:tcPr>
          <w:p w14:paraId="4981FA9E" w14:textId="77777777" w:rsidR="002A30C3" w:rsidRPr="000B074C" w:rsidRDefault="002A30C3" w:rsidP="001927EC">
            <w:pPr>
              <w:spacing w:line="259" w:lineRule="auto"/>
              <w:jc w:val="left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  <w:lang w:val="pt-BR"/>
              </w:rPr>
              <w:t>Espaço de assistência infantil</w:t>
            </w:r>
          </w:p>
        </w:tc>
        <w:tc>
          <w:tcPr>
            <w:tcW w:w="2160" w:type="dxa"/>
          </w:tcPr>
          <w:p w14:paraId="1A7860BC" w14:textId="77777777" w:rsidR="002A30C3" w:rsidRPr="00594FF3" w:rsidRDefault="002A30C3" w:rsidP="001927EC">
            <w:pPr>
              <w:spacing w:line="259" w:lineRule="auto"/>
              <w:jc w:val="left"/>
              <w:rPr>
                <w:rFonts w:ascii="Times New Roman" w:eastAsia="Calibri" w:hAnsi="Times New Roman"/>
                <w:i/>
                <w:iCs/>
                <w:sz w:val="20"/>
                <w:szCs w:val="20"/>
                <w:lang w:val="pt-PT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  <w:lang w:val="pt-BR"/>
              </w:rPr>
              <w:t>Maçanetas de portas e armários</w:t>
            </w:r>
          </w:p>
        </w:tc>
        <w:tc>
          <w:tcPr>
            <w:tcW w:w="2430" w:type="dxa"/>
          </w:tcPr>
          <w:p w14:paraId="1723BDE7" w14:textId="77777777" w:rsidR="002A30C3" w:rsidRPr="000B074C" w:rsidRDefault="002A30C3" w:rsidP="001927EC">
            <w:pPr>
              <w:spacing w:line="259" w:lineRule="auto"/>
              <w:jc w:val="left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  <w:lang w:val="pt-BR"/>
              </w:rPr>
              <w:t xml:space="preserve">Limpo e desinfetado </w:t>
            </w:r>
          </w:p>
        </w:tc>
        <w:tc>
          <w:tcPr>
            <w:tcW w:w="1620" w:type="dxa"/>
          </w:tcPr>
          <w:p w14:paraId="513903D5" w14:textId="77777777" w:rsidR="002A30C3" w:rsidRPr="00DC538B" w:rsidRDefault="002A30C3" w:rsidP="001927EC">
            <w:pPr>
              <w:jc w:val="left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/>
                <w:i/>
                <w:iCs/>
                <w:sz w:val="20"/>
                <w:szCs w:val="20"/>
                <w:lang w:val="pt-BR"/>
              </w:rPr>
              <w:t>Diariamente</w:t>
            </w:r>
          </w:p>
        </w:tc>
        <w:tc>
          <w:tcPr>
            <w:tcW w:w="1939" w:type="dxa"/>
          </w:tcPr>
          <w:p w14:paraId="1354F612" w14:textId="77777777" w:rsidR="002A30C3" w:rsidRPr="000B074C" w:rsidRDefault="002A30C3" w:rsidP="001927EC">
            <w:pPr>
              <w:spacing w:line="259" w:lineRule="auto"/>
              <w:jc w:val="left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</w:p>
        </w:tc>
      </w:tr>
      <w:tr w:rsidR="002A30C3" w:rsidRPr="00400590" w14:paraId="5BFB9078" w14:textId="77777777" w:rsidTr="001927EC">
        <w:trPr>
          <w:jc w:val="center"/>
        </w:trPr>
        <w:tc>
          <w:tcPr>
            <w:tcW w:w="2065" w:type="dxa"/>
          </w:tcPr>
          <w:p w14:paraId="2CB7811F" w14:textId="77777777" w:rsidR="002A30C3" w:rsidRPr="00594FF3" w:rsidRDefault="002A30C3" w:rsidP="001927EC">
            <w:pPr>
              <w:spacing w:line="259" w:lineRule="auto"/>
              <w:jc w:val="left"/>
              <w:rPr>
                <w:rFonts w:ascii="Times New Roman" w:eastAsia="Calibri" w:hAnsi="Times New Roman"/>
                <w:i/>
                <w:iCs/>
                <w:sz w:val="20"/>
                <w:szCs w:val="20"/>
                <w:lang w:val="pt-PT"/>
              </w:rPr>
            </w:pPr>
            <w:r>
              <w:rPr>
                <w:rFonts w:ascii="Times New Roman" w:eastAsia="Calibri" w:hAnsi="Times New Roman"/>
                <w:i/>
                <w:iCs/>
                <w:sz w:val="20"/>
                <w:szCs w:val="20"/>
                <w:lang w:val="pt-BR"/>
              </w:rPr>
              <w:t>Sanitários/área de troca de fraldas</w:t>
            </w:r>
          </w:p>
        </w:tc>
        <w:tc>
          <w:tcPr>
            <w:tcW w:w="2160" w:type="dxa"/>
          </w:tcPr>
          <w:p w14:paraId="16E15EA7" w14:textId="77777777" w:rsidR="002A30C3" w:rsidRPr="000B074C" w:rsidRDefault="002A30C3" w:rsidP="001927EC">
            <w:pPr>
              <w:spacing w:line="259" w:lineRule="auto"/>
              <w:jc w:val="left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/>
                <w:i/>
                <w:iCs/>
                <w:sz w:val="20"/>
                <w:szCs w:val="20"/>
                <w:lang w:val="pt-BR"/>
              </w:rPr>
              <w:t>Trocador de fraldas</w:t>
            </w:r>
          </w:p>
        </w:tc>
        <w:tc>
          <w:tcPr>
            <w:tcW w:w="2430" w:type="dxa"/>
          </w:tcPr>
          <w:p w14:paraId="5EF8DEB8" w14:textId="77777777" w:rsidR="002A30C3" w:rsidRPr="000B074C" w:rsidRDefault="002A30C3" w:rsidP="001927EC">
            <w:pPr>
              <w:spacing w:line="259" w:lineRule="auto"/>
              <w:jc w:val="left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/>
                <w:i/>
                <w:iCs/>
                <w:sz w:val="20"/>
                <w:szCs w:val="20"/>
                <w:lang w:val="pt-BR"/>
              </w:rPr>
              <w:t>Limpo e desinfetado</w:t>
            </w:r>
          </w:p>
        </w:tc>
        <w:tc>
          <w:tcPr>
            <w:tcW w:w="1620" w:type="dxa"/>
          </w:tcPr>
          <w:p w14:paraId="0C851F93" w14:textId="77777777" w:rsidR="002A30C3" w:rsidRPr="00DC538B" w:rsidRDefault="002A30C3" w:rsidP="001927EC">
            <w:pPr>
              <w:jc w:val="left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/>
                <w:i/>
                <w:iCs/>
                <w:sz w:val="20"/>
                <w:szCs w:val="20"/>
                <w:lang w:val="pt-BR"/>
              </w:rPr>
              <w:t>Após cada uso</w:t>
            </w:r>
          </w:p>
        </w:tc>
        <w:tc>
          <w:tcPr>
            <w:tcW w:w="1939" w:type="dxa"/>
          </w:tcPr>
          <w:p w14:paraId="6A18FF00" w14:textId="77777777" w:rsidR="002A30C3" w:rsidRPr="000B074C" w:rsidRDefault="002A30C3" w:rsidP="001927EC">
            <w:pPr>
              <w:spacing w:line="259" w:lineRule="auto"/>
              <w:jc w:val="left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</w:p>
        </w:tc>
      </w:tr>
      <w:tr w:rsidR="002A30C3" w:rsidRPr="00400590" w14:paraId="0050455E" w14:textId="77777777" w:rsidTr="001927EC">
        <w:trPr>
          <w:jc w:val="center"/>
        </w:trPr>
        <w:tc>
          <w:tcPr>
            <w:tcW w:w="2065" w:type="dxa"/>
          </w:tcPr>
          <w:p w14:paraId="5CE233E4" w14:textId="77777777" w:rsidR="002A30C3" w:rsidRPr="000B074C" w:rsidRDefault="002A30C3" w:rsidP="001927EC">
            <w:pPr>
              <w:spacing w:line="259" w:lineRule="auto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160" w:type="dxa"/>
          </w:tcPr>
          <w:p w14:paraId="6CEDAC09" w14:textId="77777777" w:rsidR="002A30C3" w:rsidRPr="00C13081" w:rsidRDefault="002A30C3" w:rsidP="001927EC">
            <w:pPr>
              <w:spacing w:line="259" w:lineRule="auto"/>
              <w:jc w:val="left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2430" w:type="dxa"/>
          </w:tcPr>
          <w:p w14:paraId="74EDB8EC" w14:textId="77777777" w:rsidR="002A30C3" w:rsidRPr="000B074C" w:rsidRDefault="002A30C3" w:rsidP="001927EC">
            <w:pPr>
              <w:spacing w:line="259" w:lineRule="auto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14:paraId="5EDC260D" w14:textId="77777777" w:rsidR="002A30C3" w:rsidRPr="00400590" w:rsidRDefault="002A30C3" w:rsidP="001927EC">
            <w:pPr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939" w:type="dxa"/>
          </w:tcPr>
          <w:p w14:paraId="3EACA55A" w14:textId="77777777" w:rsidR="002A30C3" w:rsidRPr="000B074C" w:rsidRDefault="002A30C3" w:rsidP="001927EC">
            <w:pPr>
              <w:spacing w:line="259" w:lineRule="auto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2A30C3" w:rsidRPr="00400590" w14:paraId="4BD8B727" w14:textId="77777777" w:rsidTr="001927EC">
        <w:trPr>
          <w:jc w:val="center"/>
        </w:trPr>
        <w:tc>
          <w:tcPr>
            <w:tcW w:w="2065" w:type="dxa"/>
          </w:tcPr>
          <w:p w14:paraId="2281C832" w14:textId="77777777" w:rsidR="002A30C3" w:rsidRPr="000B074C" w:rsidRDefault="002A30C3" w:rsidP="001927EC">
            <w:pPr>
              <w:spacing w:line="259" w:lineRule="auto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160" w:type="dxa"/>
          </w:tcPr>
          <w:p w14:paraId="67E9DD9C" w14:textId="77777777" w:rsidR="002A30C3" w:rsidRPr="00223E4B" w:rsidRDefault="002A30C3" w:rsidP="001927EC">
            <w:pPr>
              <w:spacing w:line="259" w:lineRule="auto"/>
              <w:jc w:val="left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2430" w:type="dxa"/>
          </w:tcPr>
          <w:p w14:paraId="11E7A1C9" w14:textId="77777777" w:rsidR="002A30C3" w:rsidRPr="000B074C" w:rsidRDefault="002A30C3" w:rsidP="001927EC">
            <w:pPr>
              <w:spacing w:line="259" w:lineRule="auto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14:paraId="7E365603" w14:textId="77777777" w:rsidR="002A30C3" w:rsidRPr="00400590" w:rsidRDefault="002A30C3" w:rsidP="001927EC">
            <w:pPr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939" w:type="dxa"/>
          </w:tcPr>
          <w:p w14:paraId="058EA190" w14:textId="77777777" w:rsidR="002A30C3" w:rsidRPr="000B074C" w:rsidRDefault="002A30C3" w:rsidP="001927EC">
            <w:pPr>
              <w:spacing w:line="259" w:lineRule="auto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</w:tbl>
    <w:p w14:paraId="53F72297" w14:textId="66FEBC47" w:rsidR="002A30C3" w:rsidRDefault="002A30C3" w:rsidP="002A30C3">
      <w:pPr>
        <w:rPr>
          <w:rFonts w:ascii="Times New Roman" w:eastAsia="Calibri" w:hAnsi="Times New Roman" w:cs="Times New Roman"/>
        </w:rPr>
      </w:pPr>
    </w:p>
    <w:p w14:paraId="4AF6E960" w14:textId="77777777" w:rsidR="00CC2467" w:rsidRPr="00594FF3" w:rsidRDefault="00CC2467" w:rsidP="00B00841">
      <w:pPr>
        <w:pStyle w:val="Heading2"/>
        <w:rPr>
          <w:rStyle w:val="Heading1Char"/>
          <w:color w:val="D0973D" w:themeColor="accent3"/>
          <w:sz w:val="26"/>
          <w:szCs w:val="26"/>
          <w:lang w:val="pt-PT"/>
        </w:rPr>
      </w:pPr>
      <w:r>
        <w:rPr>
          <w:rStyle w:val="Heading1Char"/>
          <w:color w:val="D0973D" w:themeColor="accent3"/>
          <w:sz w:val="26"/>
          <w:szCs w:val="26"/>
          <w:lang w:val="pt-BR"/>
        </w:rPr>
        <w:t>PLANO Nº 3: MONITORAMENTO E PLANO DE RESPOSTA</w:t>
      </w:r>
    </w:p>
    <w:p w14:paraId="7D63DEA3" w14:textId="77777777" w:rsidR="00417D70" w:rsidRPr="00594FF3" w:rsidRDefault="00417D70" w:rsidP="00417D70">
      <w:pPr>
        <w:pStyle w:val="Heading3"/>
        <w:rPr>
          <w:rFonts w:eastAsia="Calibri"/>
          <w:caps/>
          <w:sz w:val="24"/>
          <w:szCs w:val="24"/>
          <w:lang w:val="pt-PT"/>
        </w:rPr>
      </w:pPr>
      <w:r>
        <w:rPr>
          <w:rStyle w:val="Heading1Char"/>
          <w:rFonts w:ascii="Times New Roman" w:hAnsi="Times New Roman" w:cs="Times New Roman"/>
          <w:caps w:val="0"/>
          <w:color w:val="auto"/>
          <w:sz w:val="28"/>
          <w:szCs w:val="32"/>
          <w:lang w:val="pt-BR"/>
        </w:rPr>
        <w:t>Seção 1: Avaliação</w:t>
      </w:r>
    </w:p>
    <w:p w14:paraId="7B612074" w14:textId="3D090BEA" w:rsidR="00417D70" w:rsidRPr="00594FF3" w:rsidRDefault="00417D70" w:rsidP="00417D70">
      <w:pPr>
        <w:rPr>
          <w:rFonts w:ascii="Times New Roman" w:eastAsia="Calibri" w:hAnsi="Times New Roman" w:cs="Times New Roman"/>
          <w:i/>
          <w:iCs/>
          <w:lang w:val="pt-PT"/>
        </w:rPr>
      </w:pPr>
      <w:r>
        <w:rPr>
          <w:rFonts w:ascii="Times New Roman" w:eastAsia="Calibri" w:hAnsi="Times New Roman" w:cs="Times New Roman"/>
          <w:i/>
          <w:iCs/>
          <w:lang w:val="pt-BR"/>
        </w:rPr>
        <w:lastRenderedPageBreak/>
        <w:t xml:space="preserve">O objetivo do plano de avaliação é minimizar o risco de exposição ou infecção pela COVID-19 para aqueles que entram no espaço de assistência infantil: </w:t>
      </w:r>
    </w:p>
    <w:p w14:paraId="5826EB1D" w14:textId="77777777" w:rsidR="00417D70" w:rsidRPr="00594FF3" w:rsidRDefault="00417D70" w:rsidP="00417D70">
      <w:pPr>
        <w:pStyle w:val="ListParagraph"/>
        <w:numPr>
          <w:ilvl w:val="0"/>
          <w:numId w:val="41"/>
        </w:numPr>
        <w:rPr>
          <w:rFonts w:ascii="Times New Roman" w:eastAsia="Calibri" w:hAnsi="Times New Roman" w:cs="Times New Roman"/>
          <w:i/>
          <w:iCs/>
          <w:lang w:val="pt-PT"/>
        </w:rPr>
      </w:pPr>
      <w:r>
        <w:rPr>
          <w:rFonts w:ascii="Times New Roman" w:eastAsia="Calibri" w:hAnsi="Times New Roman" w:cs="Times New Roman"/>
          <w:i/>
          <w:iCs/>
          <w:lang w:val="pt-BR"/>
        </w:rPr>
        <w:t>Avaliação verbal sobre sintomas comuns de COVID-19 ou exposição conhecida</w:t>
      </w:r>
    </w:p>
    <w:p w14:paraId="6816A3CE" w14:textId="09273B65" w:rsidR="00417D70" w:rsidRPr="00594FF3" w:rsidRDefault="00594FF3" w:rsidP="00417D70">
      <w:pPr>
        <w:pStyle w:val="ListParagraph"/>
        <w:numPr>
          <w:ilvl w:val="0"/>
          <w:numId w:val="41"/>
        </w:numPr>
        <w:rPr>
          <w:rStyle w:val="Heading1Char"/>
          <w:rFonts w:ascii="Times New Roman" w:eastAsia="Calibri" w:hAnsi="Times New Roman" w:cs="Times New Roman"/>
          <w:bCs w:val="0"/>
          <w:i/>
          <w:iCs/>
          <w:caps w:val="0"/>
          <w:color w:val="auto"/>
          <w:spacing w:val="0"/>
          <w:sz w:val="22"/>
          <w:szCs w:val="22"/>
          <w:lang w:val="pt-PT"/>
        </w:rPr>
      </w:pPr>
      <w:r>
        <w:rPr>
          <w:noProof/>
          <w:lang w:val="pt-BR"/>
        </w:rPr>
        <mc:AlternateContent>
          <mc:Choice Requires="wps">
            <w:drawing>
              <wp:anchor distT="45720" distB="45720" distL="114300" distR="114300" simplePos="0" relativeHeight="251691010" behindDoc="0" locked="0" layoutInCell="1" allowOverlap="1" wp14:anchorId="5BC03FF9" wp14:editId="6CF1ADE7">
                <wp:simplePos x="0" y="0"/>
                <wp:positionH relativeFrom="column">
                  <wp:posOffset>-55880</wp:posOffset>
                </wp:positionH>
                <wp:positionV relativeFrom="paragraph">
                  <wp:posOffset>328930</wp:posOffset>
                </wp:positionV>
                <wp:extent cx="6616700" cy="1404620"/>
                <wp:effectExtent l="0" t="0" r="12700" b="2286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6700" cy="1404620"/>
                        </a:xfrm>
                        <a:prstGeom prst="rect">
                          <a:avLst/>
                        </a:prstGeom>
                        <a:solidFill>
                          <a:srgbClr val="DEF9FA"/>
                        </a:solidFill>
                        <a:ln w="19050">
                          <a:solidFill>
                            <a:srgbClr val="20BCB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B6552D" w14:textId="2E16DBDF" w:rsidR="00AE7A48" w:rsidRPr="00594FF3" w:rsidRDefault="00AE7A48" w:rsidP="00AE7A48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ind w:left="432" w:hanging="216"/>
                              <w:rPr>
                                <w:rFonts w:ascii="Times New Roman" w:eastAsia="Calibri" w:hAnsi="Times New Roman" w:cs="Times New Roman"/>
                                <w:lang w:val="pt-PT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lang w:val="pt-BR"/>
                              </w:rPr>
                              <w:t xml:space="preserve">Qual é o sistema para avaliar e registrar assistentes, membros da casa, crianças e quaisquer outros indivíduos que pretendem entrar no espaço do programa (incluindo uma autoavaliação em casa antes da chegada ao centro para o dia de trabalho)? 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lang w:val="pt-BR"/>
                              </w:rPr>
                              <w:t xml:space="preserve">Além disso, os educadores do FCC devem se autoavaliar diariamente antes de receber 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lang w:val="pt-BR"/>
                              </w:rPr>
                              <w:t>as crianças para assistência.</w:t>
                            </w:r>
                          </w:p>
                          <w:p w14:paraId="78EE5D89" w14:textId="77777777" w:rsidR="00AE7A48" w:rsidRPr="00594FF3" w:rsidRDefault="00AE7A48" w:rsidP="00AE7A48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ind w:left="432" w:hanging="216"/>
                              <w:rPr>
                                <w:rFonts w:ascii="Times New Roman" w:eastAsia="Calibri" w:hAnsi="Times New Roman" w:cs="Times New Roman"/>
                                <w:lang w:val="pt-PT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lang w:val="pt-BR"/>
                              </w:rPr>
                              <w:t xml:space="preserve">Como você estabelecerá um ponto único de entrada para as famílias que chegam ao centro, com uma área designada para avaliação?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C03FF9" id="_x0000_s1031" type="#_x0000_t202" style="position:absolute;left:0;text-align:left;margin-left:-4.4pt;margin-top:25.9pt;width:521pt;height:110.6pt;z-index:25169101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" fillcolor="#def9fa" strokecolor="#20bcbd" strokeweight="1.5pt">
                <v:textbox style="mso-fit-shape-to-text:t">
                  <w:txbxContent>
                    <w:p w14:paraId="07B6552D" w14:textId="2E16DBDF" w:rsidR="00AE7A48" w:rsidRPr="00594FF3" w:rsidRDefault="00AE7A48" w:rsidP="00AE7A48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ind w:left="432" w:hanging="216"/>
                        <w:rPr>
                          <w:rFonts w:ascii="Times New Roman" w:eastAsia="Calibri" w:hAnsi="Times New Roman" w:cs="Times New Roman"/>
                          <w:lang w:val="pt-PT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lang w:val="pt-BR"/>
                        </w:rPr>
                        <w:t xml:space="preserve">Qual é o sistema para avaliar e registrar assistentes, membros da casa, crianças e quaisquer outros indivíduos que pretendem entrar no espaço do programa (incluindo uma autoavaliação em casa antes da chegada ao centro para o dia de trabalho)? </w:t>
                      </w:r>
                      <w:r>
                        <w:rPr>
                          <w:rFonts w:ascii="Times New Roman" w:eastAsia="Calibri" w:hAnsi="Times New Roman" w:cs="Times New Roman"/>
                          <w:lang w:val="pt-BR"/>
                        </w:rPr>
                        <w:t xml:space="preserve">Além disso, os educadores do FCC devem se autoavaliar diariamente antes de receber </w:t>
                      </w:r>
                      <w:r>
                        <w:rPr>
                          <w:rFonts w:ascii="Times New Roman" w:eastAsia="Calibri" w:hAnsi="Times New Roman" w:cs="Times New Roman"/>
                          <w:lang w:val="pt-BR"/>
                        </w:rPr>
                        <w:t>as crianças para assistência.</w:t>
                      </w:r>
                    </w:p>
                    <w:p w14:paraId="78EE5D89" w14:textId="77777777" w:rsidR="00AE7A48" w:rsidRPr="00594FF3" w:rsidRDefault="00AE7A48" w:rsidP="00AE7A48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ind w:left="432" w:hanging="216"/>
                        <w:rPr>
                          <w:rFonts w:ascii="Times New Roman" w:eastAsia="Calibri" w:hAnsi="Times New Roman" w:cs="Times New Roman"/>
                          <w:lang w:val="pt-PT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lang w:val="pt-BR"/>
                        </w:rPr>
                        <w:t xml:space="preserve">Como você estabelecerá um ponto único de entrada para as famílias que chegam ao centro, com uma área designada para avaliação?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17D70">
        <w:rPr>
          <w:rFonts w:ascii="Times New Roman" w:eastAsia="Calibri" w:hAnsi="Times New Roman" w:cs="Times New Roman"/>
          <w:i/>
          <w:iCs/>
          <w:lang w:val="pt-BR"/>
        </w:rPr>
        <w:t>Avaliação visual dos sinais da doença</w:t>
      </w:r>
    </w:p>
    <w:p w14:paraId="32447041" w14:textId="2F03FEA7" w:rsidR="00AE7A48" w:rsidRPr="00594FF3" w:rsidRDefault="00AE7A48" w:rsidP="00AE7A48">
      <w:pPr>
        <w:rPr>
          <w:rFonts w:ascii="Times New Roman" w:eastAsia="Calibri" w:hAnsi="Times New Roman" w:cs="Times New Roman"/>
          <w:lang w:val="pt-PT"/>
        </w:rPr>
      </w:pPr>
    </w:p>
    <w:p w14:paraId="78F8C07C" w14:textId="68D5F002" w:rsidR="00A942EF" w:rsidRPr="00594FF3" w:rsidRDefault="00A942EF" w:rsidP="00A942EF">
      <w:pPr>
        <w:pStyle w:val="Heading3"/>
        <w:rPr>
          <w:rFonts w:eastAsia="Calibri"/>
          <w:caps/>
          <w:sz w:val="24"/>
          <w:szCs w:val="24"/>
          <w:lang w:val="pt-PT"/>
        </w:rPr>
      </w:pPr>
      <w:r>
        <w:rPr>
          <w:rStyle w:val="Heading1Char"/>
          <w:rFonts w:ascii="Times New Roman" w:hAnsi="Times New Roman" w:cs="Times New Roman"/>
          <w:caps w:val="0"/>
          <w:color w:val="auto"/>
          <w:sz w:val="28"/>
          <w:szCs w:val="32"/>
          <w:lang w:val="pt-BR"/>
        </w:rPr>
        <w:t>Seção 2: Isolamento e dispensa</w:t>
      </w:r>
    </w:p>
    <w:p w14:paraId="05D65459" w14:textId="7E0EF17A" w:rsidR="00A942EF" w:rsidRPr="00594FF3" w:rsidRDefault="00AE7A48" w:rsidP="00A942EF">
      <w:pPr>
        <w:rPr>
          <w:rFonts w:ascii="Times New Roman" w:eastAsia="Calibri" w:hAnsi="Times New Roman" w:cs="Times New Roman"/>
          <w:bCs/>
          <w:spacing w:val="10"/>
          <w:lang w:val="pt-PT"/>
        </w:rPr>
      </w:pPr>
      <w:r>
        <w:rPr>
          <w:rFonts w:ascii="Times New Roman" w:hAnsi="Times New Roman"/>
          <w:noProof/>
          <w:lang w:val="pt-BR"/>
        </w:rPr>
        <mc:AlternateContent>
          <mc:Choice Requires="wps">
            <w:drawing>
              <wp:anchor distT="45720" distB="45720" distL="114300" distR="114300" simplePos="0" relativeHeight="251693058" behindDoc="0" locked="0" layoutInCell="1" allowOverlap="1" wp14:anchorId="43D67CF2" wp14:editId="35197C18">
                <wp:simplePos x="0" y="0"/>
                <wp:positionH relativeFrom="column">
                  <wp:posOffset>-24130</wp:posOffset>
                </wp:positionH>
                <wp:positionV relativeFrom="paragraph">
                  <wp:posOffset>623570</wp:posOffset>
                </wp:positionV>
                <wp:extent cx="6616700" cy="1404620"/>
                <wp:effectExtent l="0" t="0" r="12700" b="285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6700" cy="1404620"/>
                        </a:xfrm>
                        <a:prstGeom prst="rect">
                          <a:avLst/>
                        </a:prstGeom>
                        <a:solidFill>
                          <a:srgbClr val="DEF9FA"/>
                        </a:solidFill>
                        <a:ln w="19050">
                          <a:solidFill>
                            <a:srgbClr val="20BCB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0455C6" w14:textId="77777777" w:rsidR="00AE7A48" w:rsidRPr="00594FF3" w:rsidRDefault="00AE7A48" w:rsidP="00AE7A48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ind w:left="432" w:hanging="216"/>
                              <w:rPr>
                                <w:rFonts w:ascii="Times New Roman" w:eastAsia="Calibri" w:hAnsi="Times New Roman" w:cs="Times New Roman"/>
                                <w:lang w:val="pt-PT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lang w:val="pt-BR"/>
                              </w:rPr>
                              <w:t xml:space="preserve">Ao isolar indivíduos doentes ou sintomáticos, qual área designada será utilizada, separadamente do espaço de assistência infantil? 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lang w:val="pt-BR"/>
                              </w:rPr>
                              <w:t xml:space="preserve">Como você reduzirá a exposição de outras pessoas ao indivíduo doente? </w:t>
                            </w:r>
                          </w:p>
                          <w:p w14:paraId="191CE2E7" w14:textId="50F04DD8" w:rsidR="00AE7A48" w:rsidRPr="00594FF3" w:rsidRDefault="00AE7A48" w:rsidP="00AE7A48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ind w:left="432" w:hanging="216"/>
                              <w:rPr>
                                <w:rFonts w:ascii="Times New Roman" w:eastAsia="Calibri" w:hAnsi="Times New Roman" w:cs="Times New Roman"/>
                                <w:lang w:val="pt-PT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lang w:val="pt-BR"/>
                              </w:rPr>
                              <w:t>Como você irá assegurar a devida supervisão de crianças isoladas e, ao mesmo tempo, minimizar o risco de exposição?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D67CF2" id="_x0000_s1032" type="#_x0000_t202" style="position:absolute;margin-left:-1.9pt;margin-top:49.1pt;width:521pt;height:110.6pt;z-index:25169305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" fillcolor="#def9fa" strokecolor="#20bcbd" strokeweight="1.5pt">
                <v:textbox style="mso-fit-shape-to-text:t">
                  <w:txbxContent>
                    <w:p w14:paraId="6D0455C6" w14:textId="77777777" w:rsidR="00AE7A48" w:rsidRPr="00594FF3" w:rsidRDefault="00AE7A48" w:rsidP="00AE7A48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ind w:left="432" w:hanging="216"/>
                        <w:rPr>
                          <w:rFonts w:ascii="Times New Roman" w:eastAsia="Calibri" w:hAnsi="Times New Roman" w:cs="Times New Roman"/>
                          <w:lang w:val="pt-PT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lang w:val="pt-BR"/>
                        </w:rPr>
                        <w:t xml:space="preserve">Ao isolar indivíduos doentes ou sintomáticos, qual área designada será utilizada, separadamente do espaço de assistência infantil? </w:t>
                      </w:r>
                      <w:r>
                        <w:rPr>
                          <w:rFonts w:ascii="Times New Roman" w:eastAsia="Calibri" w:hAnsi="Times New Roman" w:cs="Times New Roman"/>
                          <w:lang w:val="pt-BR"/>
                        </w:rPr>
                        <w:t xml:space="preserve">Como você reduzirá a exposição de outras pessoas ao indivíduo doente? </w:t>
                      </w:r>
                    </w:p>
                    <w:p w14:paraId="191CE2E7" w14:textId="50F04DD8" w:rsidR="00AE7A48" w:rsidRPr="00594FF3" w:rsidRDefault="00AE7A48" w:rsidP="00AE7A48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ind w:left="432" w:hanging="216"/>
                        <w:rPr>
                          <w:rFonts w:ascii="Times New Roman" w:eastAsia="Calibri" w:hAnsi="Times New Roman" w:cs="Times New Roman"/>
                          <w:lang w:val="pt-PT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lang w:val="pt-BR"/>
                        </w:rPr>
                        <w:t>Como você irá assegurar a devida supervisão de crianças isoladas e, ao mesmo tempo, minimizar o risco de exposição?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i/>
          <w:iCs/>
          <w:lang w:val="pt-BR"/>
        </w:rPr>
        <w:t>O objetivo do plano de isolamento e dispensa é reduzir o risco de exposição entre crianças, educadores ou membros do centro que possam ter contraído a COVID-19 e outras pessoas no espaço de assistência infantil, sem deixar de garantir a supervisão e a segurança de todas as crianças</w:t>
      </w:r>
      <w:r>
        <w:rPr>
          <w:rFonts w:ascii="Times New Roman" w:hAnsi="Times New Roman"/>
          <w:lang w:val="pt-BR"/>
        </w:rPr>
        <w:t xml:space="preserve">. </w:t>
      </w:r>
    </w:p>
    <w:p w14:paraId="3FD47E44" w14:textId="77777777" w:rsidR="00A942EF" w:rsidRPr="00594FF3" w:rsidRDefault="00A942EF" w:rsidP="00A942EF">
      <w:pPr>
        <w:rPr>
          <w:rFonts w:ascii="Times New Roman" w:eastAsia="Calibri" w:hAnsi="Times New Roman" w:cs="Times New Roman"/>
          <w:lang w:val="pt-PT"/>
        </w:rPr>
      </w:pPr>
      <w:r>
        <w:rPr>
          <w:rFonts w:ascii="Times New Roman" w:eastAsia="Calibri" w:hAnsi="Times New Roman" w:cs="Times New Roman"/>
          <w:lang w:val="pt-BR"/>
        </w:rPr>
        <w:t xml:space="preserve">Se não for possível oferecer uma saída e/ou um banheiro separados para isolamento: </w:t>
      </w:r>
      <w:sdt>
        <w:sdtPr>
          <w:rPr>
            <w:rStyle w:val="Heading1Char"/>
            <w:rFonts w:asciiTheme="minorHAnsi" w:hAnsiTheme="minorHAnsi" w:cstheme="minorBidi"/>
            <w:bCs w:val="0"/>
            <w:caps w:val="0"/>
            <w:color w:val="auto"/>
            <w:spacing w:val="0"/>
            <w:sz w:val="22"/>
            <w:szCs w:val="22"/>
          </w:rPr>
          <w:id w:val="2007704719"/>
          <w:placeholder>
            <w:docPart w:val="F36056320BDF46F1BBD81EECBFE5520E"/>
          </w:placeholder>
        </w:sdtPr>
        <w:sdtEndPr>
          <w:rPr>
            <w:rStyle w:val="Heading1Char"/>
            <w:b/>
            <w:bCs/>
          </w:rPr>
        </w:sdtEndPr>
        <w:sdtContent>
          <w:r>
            <w:rPr>
              <w:rStyle w:val="Heading1Char"/>
              <w:rFonts w:ascii="Times New Roman" w:eastAsia="Calibri" w:hAnsi="Times New Roman" w:cs="Times New Roman"/>
              <w:b/>
              <w:caps w:val="0"/>
              <w:color w:val="auto"/>
              <w:sz w:val="22"/>
              <w:szCs w:val="22"/>
              <w:lang w:val="pt-BR"/>
            </w:rPr>
            <w:t>[descreva como o programa reduzirá a possível exposição durante o uso do banheiro e a saída]</w:t>
          </w:r>
        </w:sdtContent>
      </w:sdt>
      <w:r>
        <w:rPr>
          <w:rStyle w:val="Heading1Char"/>
          <w:rFonts w:ascii="Times New Roman" w:eastAsia="Calibri" w:hAnsi="Times New Roman" w:cs="Times New Roman"/>
          <w:bCs w:val="0"/>
          <w:caps w:val="0"/>
          <w:color w:val="auto"/>
          <w:sz w:val="22"/>
          <w:szCs w:val="22"/>
          <w:lang w:val="pt-BR"/>
        </w:rPr>
        <w:t>.</w:t>
      </w:r>
    </w:p>
    <w:p w14:paraId="55FCC2E7" w14:textId="77777777" w:rsidR="00A942EF" w:rsidRPr="00594FF3" w:rsidRDefault="00A942EF" w:rsidP="00A942EF">
      <w:pPr>
        <w:rPr>
          <w:rFonts w:ascii="Times New Roman" w:eastAsia="Calibri" w:hAnsi="Times New Roman" w:cs="Times New Roman"/>
          <w:lang w:val="pt-PT"/>
        </w:rPr>
      </w:pPr>
    </w:p>
    <w:p w14:paraId="5CCE0DB4" w14:textId="77777777" w:rsidR="00A942EF" w:rsidRPr="00594FF3" w:rsidRDefault="00A942EF" w:rsidP="00A942EF">
      <w:pPr>
        <w:pStyle w:val="Heading3"/>
        <w:rPr>
          <w:rFonts w:eastAsia="Calibri"/>
          <w:caps/>
          <w:sz w:val="24"/>
          <w:szCs w:val="24"/>
          <w:lang w:val="pt-PT"/>
        </w:rPr>
      </w:pPr>
      <w:r>
        <w:rPr>
          <w:rStyle w:val="Heading1Char"/>
          <w:rFonts w:ascii="Times New Roman" w:hAnsi="Times New Roman" w:cs="Times New Roman"/>
          <w:caps w:val="0"/>
          <w:color w:val="auto"/>
          <w:sz w:val="28"/>
          <w:szCs w:val="32"/>
          <w:lang w:val="pt-BR"/>
        </w:rPr>
        <w:t>Seção 3: Conselho de saúde local</w:t>
      </w:r>
    </w:p>
    <w:p w14:paraId="67F0A0E8" w14:textId="77777777" w:rsidR="00A942EF" w:rsidRPr="00594FF3" w:rsidRDefault="00594FF3" w:rsidP="00A942EF">
      <w:pPr>
        <w:rPr>
          <w:rFonts w:ascii="Times New Roman" w:eastAsia="Calibri" w:hAnsi="Times New Roman" w:cs="Times New Roman"/>
          <w:lang w:val="pt-PT"/>
        </w:rPr>
      </w:pPr>
      <w:sdt>
        <w:sdtPr>
          <w:rPr>
            <w:rFonts w:ascii="Times New Roman" w:eastAsia="Calibri" w:hAnsi="Times New Roman" w:cs="Times New Roman"/>
          </w:rPr>
          <w:id w:val="-593249376"/>
          <w:placeholder>
            <w:docPart w:val="E2DE136151514695A25930C383D8F861"/>
          </w:placeholder>
        </w:sdtPr>
        <w:sdtEndPr/>
        <w:sdtContent>
          <w:r w:rsidR="00F41A3E">
            <w:rPr>
              <w:rFonts w:ascii="Times New Roman" w:eastAsia="Calibri" w:hAnsi="Times New Roman" w:cs="Times New Roman"/>
              <w:lang w:val="pt-BR"/>
            </w:rPr>
            <w:t>[</w:t>
          </w:r>
          <w:r w:rsidR="00F41A3E">
            <w:rPr>
              <w:rFonts w:ascii="Times New Roman" w:eastAsia="Calibri" w:hAnsi="Times New Roman" w:cs="Times New Roman"/>
              <w:b/>
              <w:bCs/>
              <w:u w:val="single"/>
              <w:lang w:val="pt-BR"/>
            </w:rPr>
            <w:t>Nome do educador ou assistente do FCC</w:t>
          </w:r>
          <w:r w:rsidR="00F41A3E">
            <w:rPr>
              <w:rFonts w:ascii="Times New Roman" w:eastAsia="Calibri" w:hAnsi="Times New Roman" w:cs="Times New Roman"/>
              <w:lang w:val="pt-BR"/>
            </w:rPr>
            <w:t>]</w:t>
          </w:r>
        </w:sdtContent>
      </w:sdt>
      <w:r w:rsidR="00F41A3E">
        <w:rPr>
          <w:rFonts w:ascii="Times New Roman" w:eastAsia="Calibri" w:hAnsi="Times New Roman" w:cs="Times New Roman"/>
          <w:lang w:val="pt-BR"/>
        </w:rPr>
        <w:t xml:space="preserve"> irá notificar o conselho de saúde local caso uma criança, um educador ou membro do programa teste positivo para a COVID-19. Seguem abaixo as informações de contato do conselho de saúde local na cidade ou município em que o programa </w:t>
      </w:r>
      <w:sdt>
        <w:sdtPr>
          <w:rPr>
            <w:rFonts w:ascii="Times New Roman" w:eastAsia="Calibri" w:hAnsi="Times New Roman" w:cs="Times New Roman"/>
          </w:rPr>
          <w:id w:val="1051654498"/>
          <w:placeholder>
            <w:docPart w:val="82C2B5AF8580481F83E6A14FB6D2E85D"/>
          </w:placeholder>
        </w:sdtPr>
        <w:sdtEndPr>
          <w:rPr>
            <w:b/>
            <w:bCs/>
            <w:u w:val="single"/>
          </w:rPr>
        </w:sdtEndPr>
        <w:sdtContent>
          <w:r w:rsidR="00F41A3E">
            <w:rPr>
              <w:rFonts w:ascii="Times New Roman" w:eastAsia="Calibri" w:hAnsi="Times New Roman" w:cs="Times New Roman"/>
              <w:b/>
              <w:bCs/>
              <w:u w:val="single"/>
              <w:lang w:val="pt-BR"/>
            </w:rPr>
            <w:t>[Nome do programa]</w:t>
          </w:r>
        </w:sdtContent>
      </w:sdt>
      <w:r w:rsidR="00F41A3E">
        <w:rPr>
          <w:rFonts w:ascii="Times New Roman" w:eastAsia="Calibri" w:hAnsi="Times New Roman" w:cs="Times New Roman"/>
          <w:lang w:val="pt-BR"/>
        </w:rPr>
        <w:t xml:space="preserve"> está localizado:</w:t>
      </w:r>
    </w:p>
    <w:p w14:paraId="1559E16A" w14:textId="77777777" w:rsidR="00A942EF" w:rsidRPr="00594FF3" w:rsidRDefault="00A942EF" w:rsidP="00A942EF">
      <w:pPr>
        <w:pStyle w:val="ListParagraph"/>
        <w:numPr>
          <w:ilvl w:val="0"/>
          <w:numId w:val="25"/>
        </w:numPr>
        <w:rPr>
          <w:rFonts w:ascii="Times New Roman" w:eastAsia="Calibri" w:hAnsi="Times New Roman" w:cs="Times New Roman"/>
          <w:lang w:val="pt-PT"/>
        </w:rPr>
      </w:pPr>
      <w:r>
        <w:rPr>
          <w:rFonts w:ascii="Times New Roman" w:eastAsia="Calibri" w:hAnsi="Times New Roman" w:cs="Times New Roman"/>
          <w:lang w:val="pt-BR"/>
        </w:rPr>
        <w:t xml:space="preserve">Telefone: </w:t>
      </w:r>
      <w:sdt>
        <w:sdtPr>
          <w:rPr>
            <w:rFonts w:ascii="Times New Roman" w:eastAsia="Calibri" w:hAnsi="Times New Roman" w:cs="Times New Roman"/>
          </w:rPr>
          <w:id w:val="-1731539245"/>
          <w:placeholder>
            <w:docPart w:val="82C2B5AF8580481F83E6A14FB6D2E85D"/>
          </w:placeholder>
        </w:sdtPr>
        <w:sdtEndPr>
          <w:rPr>
            <w:b/>
            <w:bCs/>
            <w:u w:val="single"/>
          </w:rPr>
        </w:sdtEndPr>
        <w:sdtContent>
          <w:r>
            <w:rPr>
              <w:rFonts w:ascii="Times New Roman" w:eastAsia="Calibri" w:hAnsi="Times New Roman" w:cs="Times New Roman"/>
              <w:b/>
              <w:bCs/>
              <w:u w:val="single"/>
              <w:lang w:val="pt-BR"/>
            </w:rPr>
            <w:t>[inserir o número de telefone]</w:t>
          </w:r>
        </w:sdtContent>
      </w:sdt>
    </w:p>
    <w:p w14:paraId="34296006" w14:textId="77777777" w:rsidR="00A942EF" w:rsidRPr="00594FF3" w:rsidRDefault="00A942EF" w:rsidP="00A942EF">
      <w:pPr>
        <w:pStyle w:val="ListParagraph"/>
        <w:numPr>
          <w:ilvl w:val="0"/>
          <w:numId w:val="25"/>
        </w:numPr>
        <w:rPr>
          <w:rFonts w:ascii="Times New Roman" w:eastAsia="Calibri" w:hAnsi="Times New Roman" w:cs="Times New Roman"/>
          <w:lang w:val="pt-PT"/>
        </w:rPr>
      </w:pPr>
      <w:r>
        <w:rPr>
          <w:rFonts w:ascii="Times New Roman" w:eastAsia="Calibri" w:hAnsi="Times New Roman" w:cs="Times New Roman"/>
          <w:lang w:val="pt-BR"/>
        </w:rPr>
        <w:t xml:space="preserve">E-mail: </w:t>
      </w:r>
      <w:sdt>
        <w:sdtPr>
          <w:rPr>
            <w:rFonts w:ascii="Times New Roman" w:eastAsia="Calibri" w:hAnsi="Times New Roman" w:cs="Times New Roman"/>
          </w:rPr>
          <w:id w:val="-447773501"/>
          <w:placeholder>
            <w:docPart w:val="82C2B5AF8580481F83E6A14FB6D2E85D"/>
          </w:placeholder>
        </w:sdtPr>
        <w:sdtEndPr>
          <w:rPr>
            <w:b/>
            <w:bCs/>
            <w:u w:val="single"/>
          </w:rPr>
        </w:sdtEndPr>
        <w:sdtContent>
          <w:r>
            <w:rPr>
              <w:rFonts w:ascii="Times New Roman" w:eastAsia="Calibri" w:hAnsi="Times New Roman" w:cs="Times New Roman"/>
              <w:b/>
              <w:bCs/>
              <w:u w:val="single"/>
              <w:lang w:val="pt-BR"/>
            </w:rPr>
            <w:t>[inserir e-mail]</w:t>
          </w:r>
        </w:sdtContent>
      </w:sdt>
    </w:p>
    <w:p w14:paraId="325588B8" w14:textId="77777777" w:rsidR="00A942EF" w:rsidRPr="00046148" w:rsidRDefault="00A942EF" w:rsidP="00A942EF">
      <w:pPr>
        <w:pStyle w:val="ListParagraph"/>
        <w:numPr>
          <w:ilvl w:val="0"/>
          <w:numId w:val="25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lang w:val="pt-BR"/>
        </w:rPr>
        <w:t xml:space="preserve">Endereço: </w:t>
      </w:r>
      <w:sdt>
        <w:sdtPr>
          <w:rPr>
            <w:rFonts w:ascii="Times New Roman" w:eastAsia="Calibri" w:hAnsi="Times New Roman" w:cs="Times New Roman"/>
          </w:rPr>
          <w:id w:val="-1918547310"/>
          <w:placeholder>
            <w:docPart w:val="82C2B5AF8580481F83E6A14FB6D2E85D"/>
          </w:placeholder>
        </w:sdtPr>
        <w:sdtEndPr>
          <w:rPr>
            <w:b/>
            <w:bCs/>
            <w:u w:val="single"/>
          </w:rPr>
        </w:sdtEndPr>
        <w:sdtContent>
          <w:r>
            <w:rPr>
              <w:rFonts w:ascii="Times New Roman" w:eastAsia="Calibri" w:hAnsi="Times New Roman" w:cs="Times New Roman"/>
              <w:b/>
              <w:bCs/>
              <w:u w:val="single"/>
              <w:lang w:val="pt-BR"/>
            </w:rPr>
            <w:t>[inserir endereço]</w:t>
          </w:r>
        </w:sdtContent>
      </w:sdt>
    </w:p>
    <w:p w14:paraId="166AB9B6" w14:textId="3DF1AE16" w:rsidR="00417D70" w:rsidRDefault="00417D70" w:rsidP="00417D70">
      <w:pPr>
        <w:rPr>
          <w:rFonts w:ascii="Times New Roman" w:eastAsia="Calibri" w:hAnsi="Times New Roman" w:cs="Times New Roman"/>
          <w:sz w:val="28"/>
          <w:szCs w:val="28"/>
        </w:rPr>
      </w:pPr>
    </w:p>
    <w:p w14:paraId="7BB05862" w14:textId="77777777" w:rsidR="00921E78" w:rsidRPr="00527E3C" w:rsidRDefault="00921E78" w:rsidP="00417D70">
      <w:pPr>
        <w:rPr>
          <w:rFonts w:ascii="Times New Roman" w:eastAsia="Calibri" w:hAnsi="Times New Roman" w:cs="Times New Roman"/>
          <w:sz w:val="28"/>
          <w:szCs w:val="28"/>
        </w:rPr>
      </w:pPr>
    </w:p>
    <w:p w14:paraId="17633DCE" w14:textId="49F5E66F" w:rsidR="00CC2467" w:rsidRPr="00594FF3" w:rsidRDefault="00B00841" w:rsidP="00B00841">
      <w:pPr>
        <w:pStyle w:val="Heading2"/>
        <w:rPr>
          <w:rStyle w:val="Heading1Char"/>
          <w:color w:val="D0973D" w:themeColor="accent3"/>
          <w:sz w:val="26"/>
          <w:szCs w:val="26"/>
          <w:lang w:val="pt-PT"/>
        </w:rPr>
      </w:pPr>
      <w:r>
        <w:rPr>
          <w:rStyle w:val="Heading1Char"/>
          <w:color w:val="D0973D" w:themeColor="accent3"/>
          <w:sz w:val="26"/>
          <w:szCs w:val="26"/>
          <w:lang w:val="pt-BR"/>
        </w:rPr>
        <w:t>PLANO Nº 4: PLANO DE ADMINISTRAÇÃO DE MEDICAMENTOS</w:t>
      </w:r>
    </w:p>
    <w:p w14:paraId="5546D4A3" w14:textId="0ACB73A1" w:rsidR="00A942EF" w:rsidRPr="00594FF3" w:rsidRDefault="00A942EF" w:rsidP="00A942EF">
      <w:pPr>
        <w:rPr>
          <w:rFonts w:ascii="Times New Roman" w:eastAsia="Calibri" w:hAnsi="Times New Roman" w:cs="Times New Roman"/>
          <w:bCs/>
          <w:i/>
          <w:iCs/>
          <w:spacing w:val="10"/>
          <w:lang w:val="pt-PT"/>
        </w:rPr>
      </w:pPr>
      <w:r>
        <w:rPr>
          <w:rFonts w:ascii="Times New Roman" w:eastAsia="Calibri" w:hAnsi="Times New Roman" w:cs="Times New Roman"/>
          <w:i/>
          <w:iCs/>
          <w:lang w:val="pt-BR"/>
        </w:rPr>
        <w:lastRenderedPageBreak/>
        <w:t xml:space="preserve">O objetivo do plano de administração de medicamentos é assegurar a preparação do programa e a devida proteção da equipe e das crianças durante a administração de medicamentos. </w:t>
      </w:r>
    </w:p>
    <w:p w14:paraId="2501F8BC" w14:textId="76897A4C" w:rsidR="00AE7A48" w:rsidRPr="00594FF3" w:rsidRDefault="00AE7A48" w:rsidP="00A942EF">
      <w:pPr>
        <w:rPr>
          <w:rFonts w:ascii="Times New Roman" w:eastAsia="Calibri" w:hAnsi="Times New Roman" w:cs="Times New Roman"/>
          <w:i/>
          <w:iCs/>
          <w:lang w:val="pt-PT"/>
        </w:rPr>
      </w:pPr>
      <w:r>
        <w:rPr>
          <w:rFonts w:ascii="Times New Roman" w:hAnsi="Times New Roman"/>
          <w:noProof/>
          <w:lang w:val="pt-BR"/>
        </w:rPr>
        <mc:AlternateContent>
          <mc:Choice Requires="wps">
            <w:drawing>
              <wp:anchor distT="45720" distB="45720" distL="114300" distR="114300" simplePos="0" relativeHeight="251695106" behindDoc="0" locked="0" layoutInCell="1" allowOverlap="1" wp14:anchorId="3F8D1A32" wp14:editId="6240F844">
                <wp:simplePos x="0" y="0"/>
                <wp:positionH relativeFrom="column">
                  <wp:posOffset>26670</wp:posOffset>
                </wp:positionH>
                <wp:positionV relativeFrom="paragraph">
                  <wp:posOffset>1016635</wp:posOffset>
                </wp:positionV>
                <wp:extent cx="6616700" cy="1404620"/>
                <wp:effectExtent l="0" t="0" r="12700" b="1714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6700" cy="1404620"/>
                        </a:xfrm>
                        <a:prstGeom prst="rect">
                          <a:avLst/>
                        </a:prstGeom>
                        <a:solidFill>
                          <a:srgbClr val="DEF9FA"/>
                        </a:solidFill>
                        <a:ln w="19050">
                          <a:solidFill>
                            <a:srgbClr val="20BCB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2A797" w14:textId="4BFF50C2" w:rsidR="00AE7A48" w:rsidRPr="00594FF3" w:rsidRDefault="00AE7A48" w:rsidP="00AE7A48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ind w:left="432" w:hanging="216"/>
                              <w:rPr>
                                <w:rFonts w:ascii="Times New Roman" w:eastAsia="Calibri" w:hAnsi="Times New Roman" w:cs="Times New Roman"/>
                                <w:lang w:val="pt-PT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lang w:val="pt-BR"/>
                              </w:rPr>
                              <w:t>Estão sendo adotadas medidas específicas da pandemia durante a administração de remédios para a COVID-19?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F8D1A32" id="_x0000_s1033" type="#_x0000_t202" style="position:absolute;margin-left:2.1pt;margin-top:80.05pt;width:521pt;height:110.6pt;z-index:25169510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" fillcolor="#def9fa" strokecolor="#20bcbd" strokeweight="1.5pt">
                <v:textbox style="mso-fit-shape-to-text:t">
                  <w:txbxContent>
                    <w:p w14:paraId="1902A797" w14:textId="4BFF50C2" w:rsidR="00AE7A48" w:rsidRPr="00594FF3" w:rsidRDefault="00AE7A48" w:rsidP="00AE7A48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ind w:left="432" w:hanging="216"/>
                        <w:rPr>
                          <w:rFonts w:ascii="Times New Roman" w:eastAsia="Calibri" w:hAnsi="Times New Roman" w:cs="Times New Roman"/>
                          <w:lang w:val="pt-PT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lang w:val="pt-BR"/>
                        </w:rPr>
                        <w:t>Estão sendo adotadas medidas específicas da pandemia durante a administração de remédios para a COVID-19?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i/>
          <w:iCs/>
          <w:lang w:val="pt-BR"/>
        </w:rPr>
        <w:t xml:space="preserve">Além da norma 606 CMR 7.11(2)(a), que exige que todos os programas tenham uma política escrita com relação à administração de medicamentos com e sem receita médica, os Requisitos mínimos de saúde e segurança descrevem critérios específicos necessários para a administração de medicamentos durante a recuperação da COVID-19. Entregue um plano de administração de medicamentos que aborde como o programa atenderá aos Requisitos mínimos de saúde e segurança durante as medicações. </w:t>
      </w:r>
    </w:p>
    <w:p w14:paraId="409748B3" w14:textId="77777777" w:rsidR="00A942EF" w:rsidRPr="00594FF3" w:rsidRDefault="00A942EF" w:rsidP="00A942EF">
      <w:pPr>
        <w:rPr>
          <w:rFonts w:ascii="Times New Roman" w:eastAsia="Calibri" w:hAnsi="Times New Roman" w:cs="Times New Roman"/>
          <w:lang w:val="pt-PT"/>
        </w:rPr>
      </w:pPr>
    </w:p>
    <w:p w14:paraId="06CCC5E2" w14:textId="77777777" w:rsidR="00A942EF" w:rsidRPr="00594FF3" w:rsidRDefault="00A942EF" w:rsidP="00A942EF">
      <w:pPr>
        <w:jc w:val="center"/>
        <w:rPr>
          <w:rFonts w:ascii="Times New Roman" w:eastAsia="Calibri" w:hAnsi="Times New Roman" w:cs="Times New Roman"/>
          <w:i/>
          <w:iCs/>
          <w:lang w:val="pt-PT"/>
        </w:rPr>
      </w:pPr>
      <w:r>
        <w:rPr>
          <w:rFonts w:ascii="Times New Roman" w:eastAsia="Calibri" w:hAnsi="Times New Roman" w:cs="Times New Roman"/>
          <w:i/>
          <w:iCs/>
          <w:lang w:val="pt-BR"/>
        </w:rPr>
        <w:t>Exemplo de Plano de administração de medicamentos (somente para uso interno do programa)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68"/>
        <w:gridCol w:w="2668"/>
        <w:gridCol w:w="4019"/>
      </w:tblGrid>
      <w:tr w:rsidR="00A942EF" w:rsidRPr="00594FF3" w14:paraId="444E0803" w14:textId="77777777" w:rsidTr="001927EC">
        <w:trPr>
          <w:jc w:val="center"/>
        </w:trPr>
        <w:tc>
          <w:tcPr>
            <w:tcW w:w="2668" w:type="dxa"/>
            <w:shd w:val="clear" w:color="auto" w:fill="20BCBD"/>
          </w:tcPr>
          <w:p w14:paraId="78D0342F" w14:textId="77777777" w:rsidR="00A942EF" w:rsidRDefault="00A942EF" w:rsidP="001927EC">
            <w:pPr>
              <w:jc w:val="both"/>
              <w:rPr>
                <w:rFonts w:ascii="Times New Roman" w:eastAsia="Calibri" w:hAnsi="Times New Roman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color w:val="FFFFFF" w:themeColor="background1"/>
                <w:sz w:val="20"/>
                <w:szCs w:val="20"/>
                <w:lang w:val="pt-BR"/>
              </w:rPr>
              <w:t>Problema de saúde</w:t>
            </w:r>
          </w:p>
        </w:tc>
        <w:tc>
          <w:tcPr>
            <w:tcW w:w="2668" w:type="dxa"/>
            <w:shd w:val="clear" w:color="auto" w:fill="20BCBD"/>
          </w:tcPr>
          <w:p w14:paraId="666EDB0B" w14:textId="77777777" w:rsidR="00A942EF" w:rsidRDefault="00A942EF" w:rsidP="001927EC">
            <w:pPr>
              <w:jc w:val="both"/>
              <w:rPr>
                <w:rFonts w:ascii="Times New Roman" w:eastAsia="Calibri" w:hAnsi="Times New Roman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bCs/>
                <w:color w:val="FFFFFF" w:themeColor="background1"/>
                <w:sz w:val="20"/>
                <w:szCs w:val="20"/>
                <w:lang w:val="pt-BR"/>
              </w:rPr>
              <w:t>Medicação necessária</w:t>
            </w:r>
          </w:p>
        </w:tc>
        <w:tc>
          <w:tcPr>
            <w:tcW w:w="4019" w:type="dxa"/>
            <w:shd w:val="clear" w:color="auto" w:fill="20BCBD"/>
          </w:tcPr>
          <w:p w14:paraId="45D62B75" w14:textId="77777777" w:rsidR="00A942EF" w:rsidRPr="00594FF3" w:rsidRDefault="00A942EF" w:rsidP="001927EC">
            <w:pPr>
              <w:spacing w:line="259" w:lineRule="auto"/>
              <w:jc w:val="left"/>
              <w:rPr>
                <w:rFonts w:ascii="Times New Roman" w:eastAsia="Calibri" w:hAnsi="Times New Roman"/>
                <w:b/>
                <w:color w:val="FFFFFF" w:themeColor="background1"/>
                <w:sz w:val="20"/>
                <w:szCs w:val="20"/>
                <w:lang w:val="pt-PT"/>
              </w:rPr>
            </w:pPr>
            <w:r>
              <w:rPr>
                <w:rFonts w:ascii="Times New Roman" w:eastAsia="Calibri" w:hAnsi="Times New Roman"/>
                <w:b/>
                <w:bCs/>
                <w:color w:val="FFFFFF" w:themeColor="background1"/>
                <w:sz w:val="20"/>
                <w:szCs w:val="20"/>
                <w:lang w:val="pt-BR"/>
              </w:rPr>
              <w:t>Medidas de precaução contra a COVID-19</w:t>
            </w:r>
          </w:p>
        </w:tc>
      </w:tr>
      <w:tr w:rsidR="00A942EF" w:rsidRPr="00594FF3" w14:paraId="2B78BAE3" w14:textId="77777777" w:rsidTr="001927EC">
        <w:trPr>
          <w:jc w:val="center"/>
        </w:trPr>
        <w:tc>
          <w:tcPr>
            <w:tcW w:w="2668" w:type="dxa"/>
          </w:tcPr>
          <w:p w14:paraId="00963323" w14:textId="77777777" w:rsidR="00A942EF" w:rsidRDefault="00A942EF" w:rsidP="001927EC">
            <w:pPr>
              <w:jc w:val="both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/>
                <w:i/>
                <w:iCs/>
                <w:sz w:val="20"/>
                <w:szCs w:val="20"/>
                <w:lang w:val="pt-BR"/>
              </w:rPr>
              <w:t>Asma</w:t>
            </w:r>
          </w:p>
        </w:tc>
        <w:tc>
          <w:tcPr>
            <w:tcW w:w="2668" w:type="dxa"/>
          </w:tcPr>
          <w:p w14:paraId="1D34633D" w14:textId="77777777" w:rsidR="00A942EF" w:rsidRPr="00443D39" w:rsidRDefault="00A942EF" w:rsidP="001927EC">
            <w:pPr>
              <w:jc w:val="left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/>
                <w:i/>
                <w:iCs/>
                <w:sz w:val="20"/>
                <w:szCs w:val="20"/>
                <w:lang w:val="pt-BR"/>
              </w:rPr>
              <w:t>Inalador dosimetrado</w:t>
            </w:r>
          </w:p>
        </w:tc>
        <w:tc>
          <w:tcPr>
            <w:tcW w:w="4019" w:type="dxa"/>
          </w:tcPr>
          <w:p w14:paraId="7DCFE45D" w14:textId="77777777" w:rsidR="00A942EF" w:rsidRPr="00594FF3" w:rsidRDefault="00A942EF" w:rsidP="001927EC">
            <w:pPr>
              <w:spacing w:line="259" w:lineRule="auto"/>
              <w:jc w:val="both"/>
              <w:rPr>
                <w:rFonts w:ascii="Times New Roman" w:eastAsia="Calibri" w:hAnsi="Times New Roman"/>
                <w:i/>
                <w:iCs/>
                <w:sz w:val="20"/>
                <w:szCs w:val="20"/>
                <w:lang w:val="pt-PT"/>
              </w:rPr>
            </w:pPr>
            <w:r>
              <w:rPr>
                <w:rFonts w:ascii="Times New Roman" w:eastAsia="Calibri" w:hAnsi="Times New Roman"/>
                <w:i/>
                <w:iCs/>
                <w:sz w:val="20"/>
                <w:szCs w:val="20"/>
                <w:lang w:val="pt-BR"/>
              </w:rPr>
              <w:t>São recomendados inaladores dosimetrados com espaçadores. A equipe deve usar máscara de tecido.</w:t>
            </w:r>
          </w:p>
        </w:tc>
      </w:tr>
      <w:tr w:rsidR="00A942EF" w:rsidRPr="00594FF3" w14:paraId="07370C19" w14:textId="77777777" w:rsidTr="001927EC">
        <w:trPr>
          <w:jc w:val="center"/>
        </w:trPr>
        <w:tc>
          <w:tcPr>
            <w:tcW w:w="2668" w:type="dxa"/>
          </w:tcPr>
          <w:p w14:paraId="51A65255" w14:textId="77777777" w:rsidR="00A942EF" w:rsidRPr="00594FF3" w:rsidRDefault="00A942EF" w:rsidP="001927EC">
            <w:pPr>
              <w:jc w:val="both"/>
              <w:rPr>
                <w:rFonts w:ascii="Times New Roman" w:eastAsia="Calibri" w:hAnsi="Times New Roman"/>
                <w:i/>
                <w:iCs/>
                <w:sz w:val="20"/>
                <w:szCs w:val="20"/>
                <w:lang w:val="pt-PT"/>
              </w:rPr>
            </w:pPr>
          </w:p>
        </w:tc>
        <w:tc>
          <w:tcPr>
            <w:tcW w:w="2668" w:type="dxa"/>
          </w:tcPr>
          <w:p w14:paraId="74B165BC" w14:textId="77777777" w:rsidR="00A942EF" w:rsidRPr="00594FF3" w:rsidRDefault="00A942EF" w:rsidP="001927EC">
            <w:pPr>
              <w:jc w:val="both"/>
              <w:rPr>
                <w:rFonts w:ascii="Times New Roman" w:eastAsia="Calibri" w:hAnsi="Times New Roman"/>
                <w:i/>
                <w:iCs/>
                <w:sz w:val="20"/>
                <w:szCs w:val="20"/>
                <w:lang w:val="pt-PT"/>
              </w:rPr>
            </w:pPr>
          </w:p>
        </w:tc>
        <w:tc>
          <w:tcPr>
            <w:tcW w:w="4019" w:type="dxa"/>
          </w:tcPr>
          <w:p w14:paraId="5498DBDA" w14:textId="77777777" w:rsidR="00A942EF" w:rsidRPr="00594FF3" w:rsidRDefault="00A942EF" w:rsidP="001927EC">
            <w:pPr>
              <w:spacing w:line="259" w:lineRule="auto"/>
              <w:jc w:val="both"/>
              <w:rPr>
                <w:rFonts w:ascii="Times New Roman" w:eastAsia="Calibri" w:hAnsi="Times New Roman"/>
                <w:i/>
                <w:iCs/>
                <w:sz w:val="20"/>
                <w:szCs w:val="20"/>
                <w:lang w:val="pt-PT"/>
              </w:rPr>
            </w:pPr>
          </w:p>
        </w:tc>
      </w:tr>
      <w:tr w:rsidR="00A942EF" w:rsidRPr="00594FF3" w14:paraId="4C621BEE" w14:textId="77777777" w:rsidTr="001927EC">
        <w:trPr>
          <w:jc w:val="center"/>
        </w:trPr>
        <w:tc>
          <w:tcPr>
            <w:tcW w:w="2668" w:type="dxa"/>
          </w:tcPr>
          <w:p w14:paraId="65D7BCA6" w14:textId="77777777" w:rsidR="00A942EF" w:rsidRPr="00594FF3" w:rsidRDefault="00A942EF" w:rsidP="001927EC">
            <w:pPr>
              <w:jc w:val="both"/>
              <w:rPr>
                <w:rFonts w:ascii="Times New Roman" w:eastAsia="Calibri" w:hAnsi="Times New Roman"/>
                <w:sz w:val="20"/>
                <w:szCs w:val="20"/>
                <w:lang w:val="pt-PT"/>
              </w:rPr>
            </w:pPr>
          </w:p>
        </w:tc>
        <w:tc>
          <w:tcPr>
            <w:tcW w:w="2668" w:type="dxa"/>
          </w:tcPr>
          <w:p w14:paraId="206D1488" w14:textId="77777777" w:rsidR="00A942EF" w:rsidRPr="00594FF3" w:rsidRDefault="00A942EF" w:rsidP="001927EC">
            <w:pPr>
              <w:jc w:val="both"/>
              <w:rPr>
                <w:rFonts w:ascii="Times New Roman" w:eastAsia="Calibri" w:hAnsi="Times New Roman"/>
                <w:sz w:val="20"/>
                <w:szCs w:val="20"/>
                <w:lang w:val="pt-PT"/>
              </w:rPr>
            </w:pPr>
          </w:p>
        </w:tc>
        <w:tc>
          <w:tcPr>
            <w:tcW w:w="4019" w:type="dxa"/>
          </w:tcPr>
          <w:p w14:paraId="13B97249" w14:textId="77777777" w:rsidR="00A942EF" w:rsidRPr="00594FF3" w:rsidRDefault="00A942EF" w:rsidP="001927EC">
            <w:pPr>
              <w:spacing w:line="259" w:lineRule="auto"/>
              <w:jc w:val="both"/>
              <w:rPr>
                <w:rFonts w:ascii="Times New Roman" w:eastAsia="Calibri" w:hAnsi="Times New Roman"/>
                <w:sz w:val="20"/>
                <w:szCs w:val="20"/>
                <w:lang w:val="pt-PT"/>
              </w:rPr>
            </w:pPr>
          </w:p>
        </w:tc>
      </w:tr>
      <w:tr w:rsidR="00A942EF" w:rsidRPr="00594FF3" w14:paraId="6842AF62" w14:textId="77777777" w:rsidTr="001927EC">
        <w:trPr>
          <w:jc w:val="center"/>
        </w:trPr>
        <w:tc>
          <w:tcPr>
            <w:tcW w:w="2668" w:type="dxa"/>
          </w:tcPr>
          <w:p w14:paraId="6AD66940" w14:textId="77777777" w:rsidR="00A942EF" w:rsidRPr="00594FF3" w:rsidRDefault="00A942EF" w:rsidP="001927EC">
            <w:pPr>
              <w:jc w:val="both"/>
              <w:rPr>
                <w:rFonts w:ascii="Times New Roman" w:eastAsia="Calibri" w:hAnsi="Times New Roman"/>
                <w:sz w:val="20"/>
                <w:szCs w:val="20"/>
                <w:lang w:val="pt-PT"/>
              </w:rPr>
            </w:pPr>
          </w:p>
        </w:tc>
        <w:tc>
          <w:tcPr>
            <w:tcW w:w="2668" w:type="dxa"/>
          </w:tcPr>
          <w:p w14:paraId="3E90BCC1" w14:textId="77777777" w:rsidR="00A942EF" w:rsidRPr="00594FF3" w:rsidRDefault="00A942EF" w:rsidP="001927EC">
            <w:pPr>
              <w:jc w:val="both"/>
              <w:rPr>
                <w:rFonts w:ascii="Times New Roman" w:eastAsia="Calibri" w:hAnsi="Times New Roman"/>
                <w:sz w:val="20"/>
                <w:szCs w:val="20"/>
                <w:lang w:val="pt-PT"/>
              </w:rPr>
            </w:pPr>
          </w:p>
        </w:tc>
        <w:tc>
          <w:tcPr>
            <w:tcW w:w="4019" w:type="dxa"/>
          </w:tcPr>
          <w:p w14:paraId="51A5FF5F" w14:textId="77777777" w:rsidR="00A942EF" w:rsidRPr="00594FF3" w:rsidRDefault="00A942EF" w:rsidP="001927EC">
            <w:pPr>
              <w:spacing w:line="259" w:lineRule="auto"/>
              <w:jc w:val="both"/>
              <w:rPr>
                <w:rFonts w:ascii="Times New Roman" w:eastAsia="Calibri" w:hAnsi="Times New Roman"/>
                <w:sz w:val="20"/>
                <w:szCs w:val="20"/>
                <w:lang w:val="pt-PT"/>
              </w:rPr>
            </w:pPr>
          </w:p>
        </w:tc>
      </w:tr>
    </w:tbl>
    <w:p w14:paraId="614F3491" w14:textId="27B1DC58" w:rsidR="00A942EF" w:rsidRPr="00594FF3" w:rsidRDefault="00A942EF" w:rsidP="00C77B61">
      <w:pPr>
        <w:rPr>
          <w:rFonts w:ascii="Times New Roman" w:eastAsia="Calibri" w:hAnsi="Times New Roman" w:cs="Times New Roman"/>
          <w:lang w:val="pt-PT"/>
        </w:rPr>
      </w:pPr>
    </w:p>
    <w:p w14:paraId="6D5EEFF6" w14:textId="77777777" w:rsidR="00B9349C" w:rsidRPr="00594FF3" w:rsidRDefault="00B9349C" w:rsidP="00C77B61">
      <w:pPr>
        <w:rPr>
          <w:rFonts w:ascii="Times New Roman" w:eastAsia="Calibri" w:hAnsi="Times New Roman" w:cs="Times New Roman"/>
          <w:lang w:val="pt-PT"/>
        </w:rPr>
      </w:pPr>
    </w:p>
    <w:p w14:paraId="36A08315" w14:textId="77777777" w:rsidR="006E6096" w:rsidRPr="00594FF3" w:rsidRDefault="006E6096" w:rsidP="006E6096">
      <w:pPr>
        <w:pStyle w:val="Heading2"/>
        <w:rPr>
          <w:rFonts w:ascii="Times New Roman" w:eastAsia="Calibri" w:hAnsi="Times New Roman" w:cs="Times New Roman"/>
          <w:lang w:val="pt-PT"/>
        </w:rPr>
      </w:pPr>
      <w:r>
        <w:rPr>
          <w:rStyle w:val="Heading1Char"/>
          <w:color w:val="D0973D" w:themeColor="accent3"/>
          <w:sz w:val="26"/>
          <w:szCs w:val="26"/>
          <w:lang w:val="pt-BR"/>
        </w:rPr>
        <w:t xml:space="preserve">PLANO Nº 5: TRANSPORTE (SE APLICÁVEL) </w:t>
      </w:r>
    </w:p>
    <w:p w14:paraId="46D17F64" w14:textId="77777777" w:rsidR="00A942EF" w:rsidRPr="00594FF3" w:rsidRDefault="00A942EF" w:rsidP="00A942EF">
      <w:pPr>
        <w:rPr>
          <w:lang w:val="pt-PT"/>
        </w:rPr>
      </w:pPr>
    </w:p>
    <w:p w14:paraId="6E10F318" w14:textId="77777777" w:rsidR="00577124" w:rsidRPr="00594FF3" w:rsidRDefault="00577124" w:rsidP="00577124">
      <w:pPr>
        <w:rPr>
          <w:rFonts w:ascii="Times New Roman" w:eastAsia="Calibri" w:hAnsi="Times New Roman" w:cs="Times New Roman"/>
          <w:lang w:val="pt-PT"/>
        </w:rPr>
      </w:pPr>
      <w:r>
        <w:rPr>
          <w:rFonts w:ascii="Times New Roman" w:eastAsia="Calibri" w:hAnsi="Times New Roman" w:cs="Times New Roman"/>
          <w:lang w:val="pt-BR"/>
        </w:rPr>
        <w:t xml:space="preserve">O programa </w:t>
      </w:r>
      <w:sdt>
        <w:sdtPr>
          <w:rPr>
            <w:rFonts w:ascii="Times New Roman" w:eastAsia="Calibri" w:hAnsi="Times New Roman" w:cs="Times New Roman"/>
          </w:rPr>
          <w:id w:val="-1536337960"/>
          <w:placeholder>
            <w:docPart w:val="B13F1E8764694722A63DB33B43EB6F54"/>
          </w:placeholder>
        </w:sdtPr>
        <w:sdtEndPr>
          <w:rPr>
            <w:b/>
            <w:bCs/>
            <w:u w:val="single"/>
          </w:rPr>
        </w:sdtEndPr>
        <w:sdtContent>
          <w:r>
            <w:rPr>
              <w:rFonts w:ascii="Times New Roman" w:eastAsia="Calibri" w:hAnsi="Times New Roman" w:cs="Times New Roman"/>
              <w:b/>
              <w:bCs/>
              <w:u w:val="single"/>
              <w:lang w:val="pt-BR"/>
            </w:rPr>
            <w:t>[irá/não irá oferecer]</w:t>
          </w:r>
        </w:sdtContent>
      </w:sdt>
      <w:r>
        <w:rPr>
          <w:rFonts w:ascii="Times New Roman" w:eastAsia="Calibri" w:hAnsi="Times New Roman" w:cs="Times New Roman"/>
          <w:lang w:val="pt-BR"/>
        </w:rPr>
        <w:t xml:space="preserve"> transporte para as crianças. </w:t>
      </w:r>
    </w:p>
    <w:p w14:paraId="1B4AE2C5" w14:textId="03A12955" w:rsidR="00577124" w:rsidRPr="00594FF3" w:rsidRDefault="005A7014" w:rsidP="00577124">
      <w:pPr>
        <w:rPr>
          <w:rFonts w:ascii="Times New Roman" w:eastAsia="Calibri" w:hAnsi="Times New Roman" w:cs="Times New Roman"/>
          <w:lang w:val="pt-PT"/>
        </w:rPr>
      </w:pPr>
      <w:r>
        <w:rPr>
          <w:rFonts w:ascii="Times New Roman" w:hAnsi="Times New Roman"/>
          <w:noProof/>
          <w:lang w:val="pt-BR"/>
        </w:rPr>
        <mc:AlternateContent>
          <mc:Choice Requires="wps">
            <w:drawing>
              <wp:anchor distT="45720" distB="45720" distL="114300" distR="114300" simplePos="0" relativeHeight="251697154" behindDoc="0" locked="0" layoutInCell="1" allowOverlap="1" wp14:anchorId="1F66F1EE" wp14:editId="4DC0918C">
                <wp:simplePos x="0" y="0"/>
                <wp:positionH relativeFrom="column">
                  <wp:posOffset>-24130</wp:posOffset>
                </wp:positionH>
                <wp:positionV relativeFrom="paragraph">
                  <wp:posOffset>1193165</wp:posOffset>
                </wp:positionV>
                <wp:extent cx="6616700" cy="1404620"/>
                <wp:effectExtent l="0" t="0" r="12700" b="2159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6700" cy="1404620"/>
                        </a:xfrm>
                        <a:prstGeom prst="rect">
                          <a:avLst/>
                        </a:prstGeom>
                        <a:solidFill>
                          <a:srgbClr val="DEF9FA"/>
                        </a:solidFill>
                        <a:ln w="19050">
                          <a:solidFill>
                            <a:srgbClr val="20BCB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0D8DA8" w14:textId="08CAC6C4" w:rsidR="005A7014" w:rsidRPr="00594FF3" w:rsidRDefault="005A7014" w:rsidP="005A7014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ind w:left="432" w:hanging="216"/>
                              <w:rPr>
                                <w:rFonts w:ascii="Times New Roman" w:eastAsia="Calibri" w:hAnsi="Times New Roman" w:cs="Times New Roman"/>
                                <w:lang w:val="pt-PT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lang w:val="pt-BR"/>
                              </w:rPr>
                              <w:t>Quais estratégias serão usadas para garantir a avaliação de motoristas, monitores e crianças, e como o plano exigirá que os pais avaliem os filhos antes de as crianças entrarem no veículo?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66F1EE" id="_x0000_s1034" type="#_x0000_t202" style="position:absolute;margin-left:-1.9pt;margin-top:93.95pt;width:521pt;height:110.6pt;z-index:25169715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" fillcolor="#def9fa" strokecolor="#20bcbd" strokeweight="1.5pt">
                <v:textbox style="mso-fit-shape-to-text:t">
                  <w:txbxContent>
                    <w:p w14:paraId="4D0D8DA8" w14:textId="08CAC6C4" w:rsidR="005A7014" w:rsidRPr="00594FF3" w:rsidRDefault="005A7014" w:rsidP="005A7014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ind w:left="432" w:hanging="216"/>
                        <w:rPr>
                          <w:rFonts w:ascii="Times New Roman" w:eastAsia="Calibri" w:hAnsi="Times New Roman" w:cs="Times New Roman"/>
                          <w:lang w:val="pt-PT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lang w:val="pt-BR"/>
                        </w:rPr>
                        <w:t>Quais estratégias serão usadas para garantir a avaliação de motoristas, monitores e crianças, e como o plano exigirá que os pais avaliem os filhos antes de as crianças entrarem no veículo?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i/>
          <w:iCs/>
          <w:lang w:val="pt-BR"/>
        </w:rPr>
        <w:t>De acordo com a norma 606 CMR 7.13(1), os programas devem ter um plano escrito para garantia da segurança e supervisão de todas as crianças durante o transporte. Além disso, os Requisitos mínimos de saúde e segurança descrevem os critérios específicos necessários para o fornecimento de transporte. Se você planeja oferecer transporte, entregue um plano de transporte que aborde cada um dos itens exigidos pela norma 606 CMR 7.13(1) e que responda às seguintes perguntas sobre como o programa atenderá aos Requisitos mínimos de saúde e segurança durante as medicações.</w:t>
      </w:r>
    </w:p>
    <w:p w14:paraId="167A30E4" w14:textId="74380934" w:rsidR="00A942EF" w:rsidRPr="00594FF3" w:rsidRDefault="00A942EF" w:rsidP="00A942EF">
      <w:pPr>
        <w:spacing w:after="0" w:line="240" w:lineRule="auto"/>
        <w:rPr>
          <w:rFonts w:ascii="Times New Roman" w:hAnsi="Times New Roman" w:cs="Times New Roman"/>
          <w:lang w:val="pt-PT"/>
        </w:rPr>
      </w:pPr>
    </w:p>
    <w:bookmarkEnd w:id="0"/>
    <w:p w14:paraId="6271ACEA" w14:textId="6688E406" w:rsidR="00595859" w:rsidRPr="00594FF3" w:rsidRDefault="00595859">
      <w:pPr>
        <w:rPr>
          <w:rStyle w:val="Heading1Char"/>
          <w:rFonts w:ascii="Times New Roman" w:hAnsi="Times New Roman" w:cs="Times New Roman"/>
          <w:bCs w:val="0"/>
          <w:caps w:val="0"/>
          <w:color w:val="auto"/>
          <w:spacing w:val="0"/>
          <w:sz w:val="22"/>
          <w:szCs w:val="22"/>
          <w:lang w:val="pt-PT"/>
        </w:rPr>
      </w:pPr>
    </w:p>
    <w:sectPr w:rsidR="00595859" w:rsidRPr="00594FF3" w:rsidSect="00C56197">
      <w:headerReference w:type="default" r:id="rId16"/>
      <w:footerReference w:type="default" r:id="rId17"/>
      <w:pgSz w:w="12240" w:h="15840"/>
      <w:pgMar w:top="1728" w:right="1008" w:bottom="1440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7E9E2C" w14:textId="77777777" w:rsidR="00F41A3E" w:rsidRDefault="00F41A3E" w:rsidP="00AF6ACB">
      <w:pPr>
        <w:spacing w:after="0" w:line="240" w:lineRule="auto"/>
      </w:pPr>
      <w:r>
        <w:separator/>
      </w:r>
    </w:p>
  </w:endnote>
  <w:endnote w:type="continuationSeparator" w:id="0">
    <w:p w14:paraId="7BEDAF88" w14:textId="77777777" w:rsidR="00F41A3E" w:rsidRDefault="00F41A3E" w:rsidP="00AF6ACB">
      <w:pPr>
        <w:spacing w:after="0" w:line="240" w:lineRule="auto"/>
      </w:pPr>
      <w:r>
        <w:continuationSeparator/>
      </w:r>
    </w:p>
  </w:endnote>
  <w:endnote w:type="continuationNotice" w:id="1">
    <w:p w14:paraId="43E351C3" w14:textId="77777777" w:rsidR="00F41A3E" w:rsidRDefault="00F41A3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ADEB17" w14:textId="77777777" w:rsidR="001927EC" w:rsidRDefault="001927EC" w:rsidP="00AC2858">
    <w:pPr>
      <w:pStyle w:val="Footer"/>
      <w:rPr>
        <w:rFonts w:ascii="Segoe UI" w:hAnsi="Segoe UI" w:cs="Segoe UI"/>
        <w:sz w:val="18"/>
        <w:szCs w:val="18"/>
      </w:rPr>
    </w:pPr>
  </w:p>
  <w:p w14:paraId="3C20AFEA" w14:textId="46D99949" w:rsidR="001927EC" w:rsidRPr="00594FF3" w:rsidRDefault="001927EC" w:rsidP="009F4776">
    <w:pPr>
      <w:pStyle w:val="Footer"/>
      <w:rPr>
        <w:rFonts w:ascii="Segoe UI" w:hAnsi="Segoe UI" w:cs="Segoe UI"/>
        <w:sz w:val="18"/>
        <w:szCs w:val="18"/>
        <w:lang w:val="pt-PT"/>
      </w:rPr>
    </w:pPr>
    <w:r>
      <w:rPr>
        <w:rFonts w:ascii="Segoe UI" w:hAnsi="Segoe UI" w:cs="Segoe UI"/>
        <w:sz w:val="18"/>
        <w:szCs w:val="18"/>
        <w:lang w:val="pt-BR"/>
      </w:rPr>
      <w:t xml:space="preserve">Página </w:t>
    </w:r>
    <w:r>
      <w:rPr>
        <w:rFonts w:ascii="Segoe UI" w:hAnsi="Segoe UI" w:cs="Segoe UI"/>
        <w:sz w:val="18"/>
        <w:szCs w:val="18"/>
        <w:lang w:val="pt-BR"/>
      </w:rPr>
      <w:fldChar w:fldCharType="begin"/>
    </w:r>
    <w:r>
      <w:rPr>
        <w:rFonts w:ascii="Segoe UI" w:hAnsi="Segoe UI" w:cs="Segoe UI"/>
        <w:sz w:val="18"/>
        <w:szCs w:val="18"/>
        <w:lang w:val="pt-BR"/>
      </w:rPr>
      <w:instrText xml:space="preserve"> PAGE  \* Arabic  \* MERGEFORMAT </w:instrText>
    </w:r>
    <w:r>
      <w:rPr>
        <w:rFonts w:ascii="Segoe UI" w:hAnsi="Segoe UI" w:cs="Segoe UI"/>
        <w:sz w:val="18"/>
        <w:szCs w:val="18"/>
        <w:lang w:val="pt-BR"/>
      </w:rPr>
      <w:fldChar w:fldCharType="separate"/>
    </w:r>
    <w:r>
      <w:rPr>
        <w:rFonts w:ascii="Segoe UI" w:hAnsi="Segoe UI" w:cs="Segoe UI"/>
        <w:b/>
        <w:bCs/>
        <w:noProof/>
        <w:sz w:val="18"/>
        <w:szCs w:val="18"/>
        <w:lang w:val="pt-BR"/>
      </w:rPr>
      <w:t>4</w:t>
    </w:r>
    <w:r>
      <w:rPr>
        <w:rFonts w:ascii="Segoe UI" w:hAnsi="Segoe UI" w:cs="Segoe UI"/>
        <w:sz w:val="18"/>
        <w:szCs w:val="18"/>
        <w:lang w:val="pt-BR"/>
      </w:rPr>
      <w:fldChar w:fldCharType="end"/>
    </w:r>
    <w:r>
      <w:rPr>
        <w:rFonts w:ascii="Segoe UI" w:hAnsi="Segoe UI" w:cs="Segoe UI"/>
        <w:sz w:val="18"/>
        <w:szCs w:val="18"/>
        <w:lang w:val="pt-BR"/>
      </w:rPr>
      <w:t xml:space="preserve"> de </w:t>
    </w:r>
    <w:r>
      <w:rPr>
        <w:rFonts w:ascii="Segoe UI" w:hAnsi="Segoe UI" w:cs="Segoe UI"/>
        <w:sz w:val="18"/>
        <w:szCs w:val="18"/>
        <w:lang w:val="pt-BR"/>
      </w:rPr>
      <w:fldChar w:fldCharType="begin"/>
    </w:r>
    <w:r>
      <w:rPr>
        <w:rFonts w:ascii="Segoe UI" w:hAnsi="Segoe UI" w:cs="Segoe UI"/>
        <w:sz w:val="18"/>
        <w:szCs w:val="18"/>
        <w:lang w:val="pt-BR"/>
      </w:rPr>
      <w:instrText xml:space="preserve"> NUMPAGES  \* Arabic  \* MERGEFORMAT </w:instrText>
    </w:r>
    <w:r>
      <w:rPr>
        <w:rFonts w:ascii="Segoe UI" w:hAnsi="Segoe UI" w:cs="Segoe UI"/>
        <w:sz w:val="18"/>
        <w:szCs w:val="18"/>
        <w:lang w:val="pt-BR"/>
      </w:rPr>
      <w:fldChar w:fldCharType="separate"/>
    </w:r>
    <w:r>
      <w:rPr>
        <w:rFonts w:ascii="Segoe UI" w:hAnsi="Segoe UI" w:cs="Segoe UI"/>
        <w:b/>
        <w:bCs/>
        <w:noProof/>
        <w:sz w:val="18"/>
        <w:szCs w:val="18"/>
        <w:lang w:val="pt-BR"/>
      </w:rPr>
      <w:t>31</w:t>
    </w:r>
    <w:r>
      <w:rPr>
        <w:rFonts w:ascii="Segoe UI" w:hAnsi="Segoe UI" w:cs="Segoe UI"/>
        <w:sz w:val="18"/>
        <w:szCs w:val="18"/>
        <w:lang w:val="pt-BR"/>
      </w:rPr>
      <w:fldChar w:fldCharType="end"/>
    </w:r>
    <w:r>
      <w:rPr>
        <w:rFonts w:ascii="Segoe UI" w:hAnsi="Segoe UI" w:cs="Segoe UI"/>
        <w:sz w:val="18"/>
        <w:szCs w:val="18"/>
        <w:lang w:val="pt-BR"/>
      </w:rPr>
      <w:ptab w:relativeTo="margin" w:alignment="center" w:leader="none"/>
    </w:r>
    <w:r>
      <w:rPr>
        <w:rFonts w:ascii="Segoe UI" w:hAnsi="Segoe UI" w:cs="Segoe UI"/>
        <w:sz w:val="18"/>
        <w:szCs w:val="18"/>
        <w:lang w:val="pt-BR"/>
      </w:rPr>
      <w:t>Modelo de plano de reabertura para programas de assistência à criança</w:t>
    </w:r>
    <w:r>
      <w:rPr>
        <w:rFonts w:ascii="Segoe UI" w:hAnsi="Segoe UI" w:cs="Segoe UI"/>
        <w:sz w:val="18"/>
        <w:szCs w:val="18"/>
        <w:lang w:val="pt-BR"/>
      </w:rPr>
      <w:ptab w:relativeTo="margin" w:alignment="right" w:leader="none"/>
    </w:r>
    <w:r>
      <w:rPr>
        <w:rFonts w:ascii="Segoe UI" w:hAnsi="Segoe UI" w:cs="Segoe UI"/>
        <w:sz w:val="18"/>
        <w:szCs w:val="18"/>
        <w:lang w:val="pt-BR"/>
      </w:rPr>
      <w:t>12 de junho de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A4A469" w14:textId="77777777" w:rsidR="00F41A3E" w:rsidRDefault="00F41A3E" w:rsidP="00AF6ACB">
      <w:pPr>
        <w:spacing w:after="0" w:line="240" w:lineRule="auto"/>
      </w:pPr>
      <w:r>
        <w:separator/>
      </w:r>
    </w:p>
  </w:footnote>
  <w:footnote w:type="continuationSeparator" w:id="0">
    <w:p w14:paraId="11F96199" w14:textId="77777777" w:rsidR="00F41A3E" w:rsidRDefault="00F41A3E" w:rsidP="00AF6ACB">
      <w:pPr>
        <w:spacing w:after="0" w:line="240" w:lineRule="auto"/>
      </w:pPr>
      <w:r>
        <w:continuationSeparator/>
      </w:r>
    </w:p>
  </w:footnote>
  <w:footnote w:type="continuationNotice" w:id="1">
    <w:p w14:paraId="5A702A30" w14:textId="77777777" w:rsidR="00F41A3E" w:rsidRDefault="00F41A3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F4B2AE" w14:textId="77777777" w:rsidR="001927EC" w:rsidRDefault="001927EC">
    <w:pPr>
      <w:pStyle w:val="Header"/>
    </w:pPr>
    <w:r>
      <w:rPr>
        <w:noProof/>
        <w:lang w:val="pt-BR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5B047080" wp14:editId="545CB438">
              <wp:simplePos x="0" y="0"/>
              <wp:positionH relativeFrom="column">
                <wp:posOffset>-640080</wp:posOffset>
              </wp:positionH>
              <wp:positionV relativeFrom="paragraph">
                <wp:posOffset>-759655</wp:posOffset>
              </wp:positionV>
              <wp:extent cx="7956599" cy="1266092"/>
              <wp:effectExtent l="0" t="0" r="0" b="0"/>
              <wp:wrapNone/>
              <wp:docPr id="12" name="Group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56599" cy="1266092"/>
                        <a:chOff x="0" y="63305"/>
                        <a:chExt cx="7956599" cy="1266092"/>
                      </a:xfrm>
                    </wpg:grpSpPr>
                    <wps:wsp>
                      <wps:cNvPr id="13" name="Rectangle 12">
                        <a:extLst>
                          <a:ext uri="{FF2B5EF4-FFF2-40B4-BE49-F238E27FC236}">
                            <a16:creationId xmlns:a16="http://schemas.microsoft.com/office/drawing/2014/main" id="{2AE2B70F-112D-4465-A6A0-ED03F3743CB0}"/>
                          </a:ext>
                        </a:extLst>
                      </wps:cNvPr>
                      <wps:cNvSpPr/>
                      <wps:spPr>
                        <a:xfrm>
                          <a:off x="0" y="358726"/>
                          <a:ext cx="7840980" cy="970671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  <pic:pic xmlns:pic="http://schemas.openxmlformats.org/drawingml/2006/picture">
                      <pic:nvPicPr>
                        <pic:cNvPr id="15" name="Picture 14">
                          <a:extLst>
                            <a:ext uri="{FF2B5EF4-FFF2-40B4-BE49-F238E27FC236}">
                              <a16:creationId xmlns:a16="http://schemas.microsoft.com/office/drawing/2014/main" id="{41796828-051E-4C29-AED1-D512CFB57FC4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alphaModFix amt="2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28102"/>
                        <a:stretch/>
                      </pic:blipFill>
                      <pic:spPr>
                        <a:xfrm>
                          <a:off x="6316394" y="63305"/>
                          <a:ext cx="1640205" cy="11791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1B15848" id="Group 12" o:spid="_x0000_s1026" style="position:absolute;margin-left:-50.4pt;margin-top:-59.8pt;width:626.5pt;height:99.7pt;z-index:-251658240;mso-width-relative:margin;mso-height-relative:margin" coordorigin=",633" coordsize="79565,126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">
              <v:rect id="Rectangle 12" o:spid="_x0000_s1027" style="position:absolute;top:3587;width:78409;height:9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" fillcolor="#20bcbd [3205]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4" o:spid="_x0000_s1028" type="#_x0000_t75" style="position:absolute;left:63163;top:633;width:16402;height:11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">
                <v:imagedata r:id="rId2" o:title="" cropbottom="18417f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F31ABB"/>
    <w:multiLevelType w:val="hybridMultilevel"/>
    <w:tmpl w:val="3A322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42843"/>
    <w:multiLevelType w:val="hybridMultilevel"/>
    <w:tmpl w:val="3DC4F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C18D1"/>
    <w:multiLevelType w:val="hybridMultilevel"/>
    <w:tmpl w:val="E5D47CC6"/>
    <w:lvl w:ilvl="0" w:tplc="49584B8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51B41"/>
    <w:multiLevelType w:val="hybridMultilevel"/>
    <w:tmpl w:val="A684AED4"/>
    <w:lvl w:ilvl="0" w:tplc="49584B8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16797A"/>
    <w:multiLevelType w:val="hybridMultilevel"/>
    <w:tmpl w:val="863088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8A4166"/>
    <w:multiLevelType w:val="hybridMultilevel"/>
    <w:tmpl w:val="75C814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F4AFA"/>
    <w:multiLevelType w:val="hybridMultilevel"/>
    <w:tmpl w:val="CE2CE3DC"/>
    <w:lvl w:ilvl="0" w:tplc="5D2E189A">
      <w:start w:val="1"/>
      <w:numFmt w:val="decimal"/>
      <w:lvlText w:val="(%1)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  <w:spacing w:val="-9"/>
        <w:w w:val="10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33534F"/>
    <w:multiLevelType w:val="hybridMultilevel"/>
    <w:tmpl w:val="96F4BE28"/>
    <w:lvl w:ilvl="0" w:tplc="2B1E9E5C">
      <w:start w:val="1"/>
      <w:numFmt w:val="bullet"/>
      <w:lvlText w:val="□"/>
      <w:lvlJc w:val="left"/>
      <w:pPr>
        <w:ind w:left="720" w:hanging="360"/>
      </w:pPr>
      <w:rPr>
        <w:rFonts w:ascii="Segoe UI" w:hAnsi="Segoe U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B131BA"/>
    <w:multiLevelType w:val="hybridMultilevel"/>
    <w:tmpl w:val="BF8842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CD1119"/>
    <w:multiLevelType w:val="hybridMultilevel"/>
    <w:tmpl w:val="2EE427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051AF5"/>
    <w:multiLevelType w:val="hybridMultilevel"/>
    <w:tmpl w:val="3C2A7A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BF1354"/>
    <w:multiLevelType w:val="multilevel"/>
    <w:tmpl w:val="5BD8F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>
      <w:start w:val="1"/>
      <w:numFmt w:val="lowerLetter"/>
      <w:lvlText w:val="(%3)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3C74493"/>
    <w:multiLevelType w:val="hybridMultilevel"/>
    <w:tmpl w:val="E09EB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B07B03"/>
    <w:multiLevelType w:val="hybridMultilevel"/>
    <w:tmpl w:val="0DAE1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4357E"/>
    <w:multiLevelType w:val="hybridMultilevel"/>
    <w:tmpl w:val="B8146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86266A"/>
    <w:multiLevelType w:val="hybridMultilevel"/>
    <w:tmpl w:val="8AE63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54467D"/>
    <w:multiLevelType w:val="hybridMultilevel"/>
    <w:tmpl w:val="E5BAD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6340DA"/>
    <w:multiLevelType w:val="hybridMultilevel"/>
    <w:tmpl w:val="14D48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EE5C4B"/>
    <w:multiLevelType w:val="hybridMultilevel"/>
    <w:tmpl w:val="0234C3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56B02B7"/>
    <w:multiLevelType w:val="multilevel"/>
    <w:tmpl w:val="5BD8F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>
      <w:start w:val="1"/>
      <w:numFmt w:val="lowerLetter"/>
      <w:lvlText w:val="(%3)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5B35014"/>
    <w:multiLevelType w:val="hybridMultilevel"/>
    <w:tmpl w:val="2CF2C5D8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B958F6B4">
      <w:start w:val="1"/>
      <w:numFmt w:val="decimal"/>
      <w:lvlText w:val="(%2)"/>
      <w:lvlJc w:val="left"/>
      <w:pPr>
        <w:ind w:left="1080" w:hanging="360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0F6F72"/>
    <w:multiLevelType w:val="hybridMultilevel"/>
    <w:tmpl w:val="677EBC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336E31"/>
    <w:multiLevelType w:val="hybridMultilevel"/>
    <w:tmpl w:val="3DC4F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527A1"/>
    <w:multiLevelType w:val="hybridMultilevel"/>
    <w:tmpl w:val="F462D4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8D6F92"/>
    <w:multiLevelType w:val="hybridMultilevel"/>
    <w:tmpl w:val="840424E2"/>
    <w:lvl w:ilvl="0" w:tplc="5D2E189A">
      <w:start w:val="1"/>
      <w:numFmt w:val="decimal"/>
      <w:lvlText w:val="(%1)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  <w:spacing w:val="-9"/>
        <w:w w:val="10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780BAD"/>
    <w:multiLevelType w:val="hybridMultilevel"/>
    <w:tmpl w:val="56902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890C24"/>
    <w:multiLevelType w:val="hybridMultilevel"/>
    <w:tmpl w:val="CCB6F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9A3F62"/>
    <w:multiLevelType w:val="hybridMultilevel"/>
    <w:tmpl w:val="888CE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A010CB"/>
    <w:multiLevelType w:val="hybridMultilevel"/>
    <w:tmpl w:val="F3943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0448D8"/>
    <w:multiLevelType w:val="multilevel"/>
    <w:tmpl w:val="B0F0901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0" w15:restartNumberingAfterBreak="0">
    <w:nsid w:val="47AF4CB0"/>
    <w:multiLevelType w:val="hybridMultilevel"/>
    <w:tmpl w:val="8D08E6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A81516"/>
    <w:multiLevelType w:val="hybridMultilevel"/>
    <w:tmpl w:val="26D88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AE1010"/>
    <w:multiLevelType w:val="hybridMultilevel"/>
    <w:tmpl w:val="3DC4F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A7A65F9"/>
    <w:multiLevelType w:val="hybridMultilevel"/>
    <w:tmpl w:val="B346FEC6"/>
    <w:lvl w:ilvl="0" w:tplc="5D2E189A">
      <w:start w:val="1"/>
      <w:numFmt w:val="decimal"/>
      <w:lvlText w:val="(%1)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  <w:spacing w:val="-9"/>
        <w:w w:val="10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F96952"/>
    <w:multiLevelType w:val="hybridMultilevel"/>
    <w:tmpl w:val="9B1855D2"/>
    <w:lvl w:ilvl="0" w:tplc="2B1E9E5C">
      <w:start w:val="1"/>
      <w:numFmt w:val="bullet"/>
      <w:lvlText w:val="□"/>
      <w:lvlJc w:val="left"/>
      <w:pPr>
        <w:ind w:left="720" w:hanging="360"/>
      </w:pPr>
      <w:rPr>
        <w:rFonts w:ascii="Segoe UI" w:hAnsi="Segoe U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0132F9"/>
    <w:multiLevelType w:val="hybridMultilevel"/>
    <w:tmpl w:val="863088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B5061E"/>
    <w:multiLevelType w:val="hybridMultilevel"/>
    <w:tmpl w:val="A882F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674F7E"/>
    <w:multiLevelType w:val="hybridMultilevel"/>
    <w:tmpl w:val="BB7E7C2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5">
      <w:start w:val="1"/>
      <w:numFmt w:val="upperLetter"/>
      <w:lvlText w:val="%3."/>
      <w:lvlJc w:val="lef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16083E"/>
    <w:multiLevelType w:val="hybridMultilevel"/>
    <w:tmpl w:val="A9B8A9DA"/>
    <w:lvl w:ilvl="0" w:tplc="49584B8C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9E43A3"/>
    <w:multiLevelType w:val="hybridMultilevel"/>
    <w:tmpl w:val="6F047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0B1EDE"/>
    <w:multiLevelType w:val="hybridMultilevel"/>
    <w:tmpl w:val="840424E2"/>
    <w:lvl w:ilvl="0" w:tplc="5D2E189A">
      <w:start w:val="1"/>
      <w:numFmt w:val="decimal"/>
      <w:lvlText w:val="(%1)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  <w:spacing w:val="-9"/>
        <w:w w:val="10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2870AF"/>
    <w:multiLevelType w:val="hybridMultilevel"/>
    <w:tmpl w:val="6FA0A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5EB3E5C"/>
    <w:multiLevelType w:val="hybridMultilevel"/>
    <w:tmpl w:val="FC840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2158AF"/>
    <w:multiLevelType w:val="hybridMultilevel"/>
    <w:tmpl w:val="EC3437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AE6529D"/>
    <w:multiLevelType w:val="hybridMultilevel"/>
    <w:tmpl w:val="496E9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BB45F9"/>
    <w:multiLevelType w:val="hybridMultilevel"/>
    <w:tmpl w:val="57329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F15550"/>
    <w:multiLevelType w:val="hybridMultilevel"/>
    <w:tmpl w:val="36B8A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1C31F93"/>
    <w:multiLevelType w:val="hybridMultilevel"/>
    <w:tmpl w:val="002AC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39448A0"/>
    <w:multiLevelType w:val="hybridMultilevel"/>
    <w:tmpl w:val="CCCC5F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5767AC0"/>
    <w:multiLevelType w:val="hybridMultilevel"/>
    <w:tmpl w:val="E6D667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7AB2F75"/>
    <w:multiLevelType w:val="hybridMultilevel"/>
    <w:tmpl w:val="B74ED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B96022B"/>
    <w:multiLevelType w:val="hybridMultilevel"/>
    <w:tmpl w:val="9A88D752"/>
    <w:lvl w:ilvl="0" w:tplc="49584B8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BA82C2C"/>
    <w:multiLevelType w:val="hybridMultilevel"/>
    <w:tmpl w:val="CE60C13C"/>
    <w:lvl w:ilvl="0" w:tplc="110AFB50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F5379B2"/>
    <w:multiLevelType w:val="hybridMultilevel"/>
    <w:tmpl w:val="F294E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F5B2323"/>
    <w:multiLevelType w:val="hybridMultilevel"/>
    <w:tmpl w:val="7D325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54"/>
  </w:num>
  <w:num w:numId="5">
    <w:abstractNumId w:val="45"/>
  </w:num>
  <w:num w:numId="6">
    <w:abstractNumId w:val="44"/>
  </w:num>
  <w:num w:numId="7">
    <w:abstractNumId w:val="28"/>
  </w:num>
  <w:num w:numId="8">
    <w:abstractNumId w:val="13"/>
  </w:num>
  <w:num w:numId="9">
    <w:abstractNumId w:val="21"/>
  </w:num>
  <w:num w:numId="10">
    <w:abstractNumId w:val="15"/>
  </w:num>
  <w:num w:numId="11">
    <w:abstractNumId w:val="48"/>
  </w:num>
  <w:num w:numId="12">
    <w:abstractNumId w:val="49"/>
  </w:num>
  <w:num w:numId="13">
    <w:abstractNumId w:val="34"/>
  </w:num>
  <w:num w:numId="14">
    <w:abstractNumId w:val="38"/>
  </w:num>
  <w:num w:numId="15">
    <w:abstractNumId w:val="2"/>
  </w:num>
  <w:num w:numId="16">
    <w:abstractNumId w:val="51"/>
  </w:num>
  <w:num w:numId="17">
    <w:abstractNumId w:val="3"/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33"/>
  </w:num>
  <w:num w:numId="21">
    <w:abstractNumId w:val="37"/>
  </w:num>
  <w:num w:numId="22">
    <w:abstractNumId w:val="19"/>
  </w:num>
  <w:num w:numId="23">
    <w:abstractNumId w:val="20"/>
  </w:num>
  <w:num w:numId="24">
    <w:abstractNumId w:val="24"/>
  </w:num>
  <w:num w:numId="25">
    <w:abstractNumId w:val="52"/>
  </w:num>
  <w:num w:numId="26">
    <w:abstractNumId w:val="30"/>
  </w:num>
  <w:num w:numId="27">
    <w:abstractNumId w:val="47"/>
  </w:num>
  <w:num w:numId="28">
    <w:abstractNumId w:val="25"/>
  </w:num>
  <w:num w:numId="29">
    <w:abstractNumId w:val="5"/>
  </w:num>
  <w:num w:numId="30">
    <w:abstractNumId w:val="14"/>
  </w:num>
  <w:num w:numId="31">
    <w:abstractNumId w:val="9"/>
  </w:num>
  <w:num w:numId="32">
    <w:abstractNumId w:val="26"/>
  </w:num>
  <w:num w:numId="33">
    <w:abstractNumId w:val="40"/>
  </w:num>
  <w:num w:numId="34">
    <w:abstractNumId w:val="10"/>
  </w:num>
  <w:num w:numId="35">
    <w:abstractNumId w:val="42"/>
  </w:num>
  <w:num w:numId="36">
    <w:abstractNumId w:val="36"/>
  </w:num>
  <w:num w:numId="37">
    <w:abstractNumId w:val="29"/>
  </w:num>
  <w:num w:numId="38">
    <w:abstractNumId w:val="22"/>
  </w:num>
  <w:num w:numId="39">
    <w:abstractNumId w:val="1"/>
  </w:num>
  <w:num w:numId="40">
    <w:abstractNumId w:val="35"/>
  </w:num>
  <w:num w:numId="41">
    <w:abstractNumId w:val="8"/>
  </w:num>
  <w:num w:numId="42">
    <w:abstractNumId w:val="53"/>
  </w:num>
  <w:num w:numId="43">
    <w:abstractNumId w:val="46"/>
  </w:num>
  <w:num w:numId="44">
    <w:abstractNumId w:val="17"/>
  </w:num>
  <w:num w:numId="45">
    <w:abstractNumId w:val="43"/>
  </w:num>
  <w:num w:numId="46">
    <w:abstractNumId w:val="50"/>
  </w:num>
  <w:num w:numId="47">
    <w:abstractNumId w:val="41"/>
  </w:num>
  <w:num w:numId="48">
    <w:abstractNumId w:val="18"/>
  </w:num>
  <w:num w:numId="49">
    <w:abstractNumId w:val="23"/>
  </w:num>
  <w:num w:numId="50">
    <w:abstractNumId w:val="16"/>
  </w:num>
  <w:num w:numId="51">
    <w:abstractNumId w:val="39"/>
  </w:num>
  <w:num w:numId="52">
    <w:abstractNumId w:val="27"/>
  </w:num>
  <w:num w:numId="53">
    <w:abstractNumId w:val="32"/>
  </w:num>
  <w:num w:numId="54">
    <w:abstractNumId w:val="4"/>
  </w:num>
  <w:num w:numId="55">
    <w:abstractNumId w:val="31"/>
  </w:num>
  <w:num w:numId="56">
    <w:abstractNumId w:val="12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E27"/>
    <w:rsid w:val="0000075C"/>
    <w:rsid w:val="000007BE"/>
    <w:rsid w:val="000024B0"/>
    <w:rsid w:val="0000418E"/>
    <w:rsid w:val="0000685E"/>
    <w:rsid w:val="000130C7"/>
    <w:rsid w:val="00013EB9"/>
    <w:rsid w:val="00014BDF"/>
    <w:rsid w:val="00015863"/>
    <w:rsid w:val="00016280"/>
    <w:rsid w:val="00016FEF"/>
    <w:rsid w:val="000175FD"/>
    <w:rsid w:val="0002133A"/>
    <w:rsid w:val="00021AFD"/>
    <w:rsid w:val="000259FA"/>
    <w:rsid w:val="000304C8"/>
    <w:rsid w:val="000323FB"/>
    <w:rsid w:val="00033004"/>
    <w:rsid w:val="000330EB"/>
    <w:rsid w:val="00033A63"/>
    <w:rsid w:val="000348EB"/>
    <w:rsid w:val="00034B9C"/>
    <w:rsid w:val="0003634B"/>
    <w:rsid w:val="00037A12"/>
    <w:rsid w:val="000415D6"/>
    <w:rsid w:val="000435EA"/>
    <w:rsid w:val="00045001"/>
    <w:rsid w:val="00046148"/>
    <w:rsid w:val="000472BB"/>
    <w:rsid w:val="0004771B"/>
    <w:rsid w:val="00050802"/>
    <w:rsid w:val="00052470"/>
    <w:rsid w:val="00054B83"/>
    <w:rsid w:val="00054D0E"/>
    <w:rsid w:val="0005544C"/>
    <w:rsid w:val="0005613E"/>
    <w:rsid w:val="00061F89"/>
    <w:rsid w:val="00062114"/>
    <w:rsid w:val="00064E3B"/>
    <w:rsid w:val="00065AC7"/>
    <w:rsid w:val="00066563"/>
    <w:rsid w:val="00076428"/>
    <w:rsid w:val="0007683E"/>
    <w:rsid w:val="000802DA"/>
    <w:rsid w:val="000827C8"/>
    <w:rsid w:val="00082A29"/>
    <w:rsid w:val="00086F8E"/>
    <w:rsid w:val="00087814"/>
    <w:rsid w:val="000950BF"/>
    <w:rsid w:val="00095E6D"/>
    <w:rsid w:val="00096B75"/>
    <w:rsid w:val="000A4A5C"/>
    <w:rsid w:val="000A77A6"/>
    <w:rsid w:val="000B0547"/>
    <w:rsid w:val="000B074C"/>
    <w:rsid w:val="000B0799"/>
    <w:rsid w:val="000B1F44"/>
    <w:rsid w:val="000B51D4"/>
    <w:rsid w:val="000B718E"/>
    <w:rsid w:val="000C0125"/>
    <w:rsid w:val="000C0B22"/>
    <w:rsid w:val="000C1CA0"/>
    <w:rsid w:val="000C2B43"/>
    <w:rsid w:val="000C5E01"/>
    <w:rsid w:val="000C614E"/>
    <w:rsid w:val="000C65D1"/>
    <w:rsid w:val="000C6A4F"/>
    <w:rsid w:val="000C73FF"/>
    <w:rsid w:val="000D03FA"/>
    <w:rsid w:val="000D0854"/>
    <w:rsid w:val="000D305D"/>
    <w:rsid w:val="000D3CEB"/>
    <w:rsid w:val="000D3E2B"/>
    <w:rsid w:val="000D4990"/>
    <w:rsid w:val="000D5C47"/>
    <w:rsid w:val="000D5D0E"/>
    <w:rsid w:val="000D76F2"/>
    <w:rsid w:val="000E028F"/>
    <w:rsid w:val="000E43B8"/>
    <w:rsid w:val="000E4B39"/>
    <w:rsid w:val="000F079E"/>
    <w:rsid w:val="000F1664"/>
    <w:rsid w:val="000F26F2"/>
    <w:rsid w:val="000F30A1"/>
    <w:rsid w:val="000F3244"/>
    <w:rsid w:val="000F44B7"/>
    <w:rsid w:val="000F4EB2"/>
    <w:rsid w:val="000F613A"/>
    <w:rsid w:val="000F6FA1"/>
    <w:rsid w:val="000F7645"/>
    <w:rsid w:val="001006BD"/>
    <w:rsid w:val="001016FD"/>
    <w:rsid w:val="00101776"/>
    <w:rsid w:val="00104202"/>
    <w:rsid w:val="001057FD"/>
    <w:rsid w:val="001061A1"/>
    <w:rsid w:val="00106AF1"/>
    <w:rsid w:val="001132E1"/>
    <w:rsid w:val="001142F0"/>
    <w:rsid w:val="001149BE"/>
    <w:rsid w:val="00116733"/>
    <w:rsid w:val="00120004"/>
    <w:rsid w:val="00121B9A"/>
    <w:rsid w:val="001224AA"/>
    <w:rsid w:val="00126145"/>
    <w:rsid w:val="00127E33"/>
    <w:rsid w:val="00130700"/>
    <w:rsid w:val="00130764"/>
    <w:rsid w:val="0013245A"/>
    <w:rsid w:val="001347D0"/>
    <w:rsid w:val="001360E9"/>
    <w:rsid w:val="001370DC"/>
    <w:rsid w:val="0013780C"/>
    <w:rsid w:val="00140C90"/>
    <w:rsid w:val="00141B6F"/>
    <w:rsid w:val="001424D1"/>
    <w:rsid w:val="00144AAF"/>
    <w:rsid w:val="00145182"/>
    <w:rsid w:val="00145789"/>
    <w:rsid w:val="00146455"/>
    <w:rsid w:val="00146693"/>
    <w:rsid w:val="0014673B"/>
    <w:rsid w:val="001511AC"/>
    <w:rsid w:val="001557A7"/>
    <w:rsid w:val="00155C63"/>
    <w:rsid w:val="00155C8B"/>
    <w:rsid w:val="00157948"/>
    <w:rsid w:val="00161E7B"/>
    <w:rsid w:val="00162029"/>
    <w:rsid w:val="001636F1"/>
    <w:rsid w:val="001637F7"/>
    <w:rsid w:val="00163DFE"/>
    <w:rsid w:val="0016765A"/>
    <w:rsid w:val="0016798A"/>
    <w:rsid w:val="0017138C"/>
    <w:rsid w:val="00173A2A"/>
    <w:rsid w:val="00173B3A"/>
    <w:rsid w:val="00173D55"/>
    <w:rsid w:val="00173E53"/>
    <w:rsid w:val="00174D16"/>
    <w:rsid w:val="00176185"/>
    <w:rsid w:val="00181F1E"/>
    <w:rsid w:val="0018232C"/>
    <w:rsid w:val="00183239"/>
    <w:rsid w:val="00184F35"/>
    <w:rsid w:val="00185620"/>
    <w:rsid w:val="0019044F"/>
    <w:rsid w:val="00190B23"/>
    <w:rsid w:val="00190EAC"/>
    <w:rsid w:val="00191510"/>
    <w:rsid w:val="00191553"/>
    <w:rsid w:val="001927EC"/>
    <w:rsid w:val="00194B7D"/>
    <w:rsid w:val="00197195"/>
    <w:rsid w:val="001A3A7F"/>
    <w:rsid w:val="001A4E2A"/>
    <w:rsid w:val="001A582F"/>
    <w:rsid w:val="001A5C2D"/>
    <w:rsid w:val="001A6A37"/>
    <w:rsid w:val="001B3303"/>
    <w:rsid w:val="001B35B0"/>
    <w:rsid w:val="001B3E52"/>
    <w:rsid w:val="001B40C8"/>
    <w:rsid w:val="001B5790"/>
    <w:rsid w:val="001B6283"/>
    <w:rsid w:val="001B64EF"/>
    <w:rsid w:val="001B653C"/>
    <w:rsid w:val="001B7DAC"/>
    <w:rsid w:val="001C056B"/>
    <w:rsid w:val="001C30BE"/>
    <w:rsid w:val="001C345C"/>
    <w:rsid w:val="001C3529"/>
    <w:rsid w:val="001C3D28"/>
    <w:rsid w:val="001C4706"/>
    <w:rsid w:val="001C4905"/>
    <w:rsid w:val="001C4DFE"/>
    <w:rsid w:val="001C7ABC"/>
    <w:rsid w:val="001D4B89"/>
    <w:rsid w:val="001D4E9A"/>
    <w:rsid w:val="001D53F2"/>
    <w:rsid w:val="001D563D"/>
    <w:rsid w:val="001D59A9"/>
    <w:rsid w:val="001D5BF7"/>
    <w:rsid w:val="001D7101"/>
    <w:rsid w:val="001D798E"/>
    <w:rsid w:val="001E18D8"/>
    <w:rsid w:val="001E24D4"/>
    <w:rsid w:val="001E7045"/>
    <w:rsid w:val="001F1CD4"/>
    <w:rsid w:val="001F1E9C"/>
    <w:rsid w:val="001F3954"/>
    <w:rsid w:val="001F547C"/>
    <w:rsid w:val="001F5644"/>
    <w:rsid w:val="001F7101"/>
    <w:rsid w:val="001F7617"/>
    <w:rsid w:val="00205064"/>
    <w:rsid w:val="00205767"/>
    <w:rsid w:val="0020699F"/>
    <w:rsid w:val="002118C2"/>
    <w:rsid w:val="00211903"/>
    <w:rsid w:val="00212657"/>
    <w:rsid w:val="0021431A"/>
    <w:rsid w:val="0021780D"/>
    <w:rsid w:val="00221382"/>
    <w:rsid w:val="00221A7C"/>
    <w:rsid w:val="00221F19"/>
    <w:rsid w:val="00223E4B"/>
    <w:rsid w:val="00224850"/>
    <w:rsid w:val="00227392"/>
    <w:rsid w:val="00230C26"/>
    <w:rsid w:val="00233CAF"/>
    <w:rsid w:val="002359EC"/>
    <w:rsid w:val="002440D6"/>
    <w:rsid w:val="00244290"/>
    <w:rsid w:val="00245520"/>
    <w:rsid w:val="002459B4"/>
    <w:rsid w:val="00246BAB"/>
    <w:rsid w:val="00251C38"/>
    <w:rsid w:val="00251F5A"/>
    <w:rsid w:val="002521D5"/>
    <w:rsid w:val="002540CD"/>
    <w:rsid w:val="002542EC"/>
    <w:rsid w:val="0025504A"/>
    <w:rsid w:val="00255463"/>
    <w:rsid w:val="00261883"/>
    <w:rsid w:val="002651F0"/>
    <w:rsid w:val="00266124"/>
    <w:rsid w:val="00267661"/>
    <w:rsid w:val="00270DE5"/>
    <w:rsid w:val="00271331"/>
    <w:rsid w:val="00272005"/>
    <w:rsid w:val="0027476A"/>
    <w:rsid w:val="002749FE"/>
    <w:rsid w:val="00275509"/>
    <w:rsid w:val="002764DA"/>
    <w:rsid w:val="00276890"/>
    <w:rsid w:val="00277B3E"/>
    <w:rsid w:val="00281EA0"/>
    <w:rsid w:val="00283330"/>
    <w:rsid w:val="002840DF"/>
    <w:rsid w:val="00285F93"/>
    <w:rsid w:val="0028756A"/>
    <w:rsid w:val="002904D6"/>
    <w:rsid w:val="0029096A"/>
    <w:rsid w:val="0029104C"/>
    <w:rsid w:val="002921FD"/>
    <w:rsid w:val="00293111"/>
    <w:rsid w:val="002941AA"/>
    <w:rsid w:val="002A0EF8"/>
    <w:rsid w:val="002A1EFD"/>
    <w:rsid w:val="002A30C3"/>
    <w:rsid w:val="002A3BA9"/>
    <w:rsid w:val="002A6101"/>
    <w:rsid w:val="002A6518"/>
    <w:rsid w:val="002A6F6A"/>
    <w:rsid w:val="002B182B"/>
    <w:rsid w:val="002B1F37"/>
    <w:rsid w:val="002B4633"/>
    <w:rsid w:val="002B5382"/>
    <w:rsid w:val="002B586C"/>
    <w:rsid w:val="002B67B3"/>
    <w:rsid w:val="002B74DF"/>
    <w:rsid w:val="002C1FA2"/>
    <w:rsid w:val="002C3B01"/>
    <w:rsid w:val="002C5662"/>
    <w:rsid w:val="002D1188"/>
    <w:rsid w:val="002D1697"/>
    <w:rsid w:val="002D4390"/>
    <w:rsid w:val="002D48C5"/>
    <w:rsid w:val="002D7600"/>
    <w:rsid w:val="002D7D18"/>
    <w:rsid w:val="002E054F"/>
    <w:rsid w:val="002E13C7"/>
    <w:rsid w:val="002E3FE0"/>
    <w:rsid w:val="002E4004"/>
    <w:rsid w:val="002E4309"/>
    <w:rsid w:val="002E6A04"/>
    <w:rsid w:val="002F1AF4"/>
    <w:rsid w:val="002F1B87"/>
    <w:rsid w:val="002F33A3"/>
    <w:rsid w:val="002F39B3"/>
    <w:rsid w:val="002F418F"/>
    <w:rsid w:val="002F6113"/>
    <w:rsid w:val="002F63E3"/>
    <w:rsid w:val="002F67E2"/>
    <w:rsid w:val="002F71AF"/>
    <w:rsid w:val="003002C6"/>
    <w:rsid w:val="00300918"/>
    <w:rsid w:val="00305FF1"/>
    <w:rsid w:val="0030692A"/>
    <w:rsid w:val="00310D41"/>
    <w:rsid w:val="00310EF3"/>
    <w:rsid w:val="00311031"/>
    <w:rsid w:val="00313D45"/>
    <w:rsid w:val="003152D9"/>
    <w:rsid w:val="00317758"/>
    <w:rsid w:val="0031798E"/>
    <w:rsid w:val="003218FC"/>
    <w:rsid w:val="003231B1"/>
    <w:rsid w:val="00325897"/>
    <w:rsid w:val="00326BDE"/>
    <w:rsid w:val="00326F3B"/>
    <w:rsid w:val="003279DB"/>
    <w:rsid w:val="00330771"/>
    <w:rsid w:val="00331236"/>
    <w:rsid w:val="00331295"/>
    <w:rsid w:val="0033267C"/>
    <w:rsid w:val="00332692"/>
    <w:rsid w:val="00332DA5"/>
    <w:rsid w:val="00333073"/>
    <w:rsid w:val="00333956"/>
    <w:rsid w:val="003345E2"/>
    <w:rsid w:val="00334837"/>
    <w:rsid w:val="0033534D"/>
    <w:rsid w:val="00336C52"/>
    <w:rsid w:val="00336E10"/>
    <w:rsid w:val="003374FD"/>
    <w:rsid w:val="00340757"/>
    <w:rsid w:val="00344542"/>
    <w:rsid w:val="003462AD"/>
    <w:rsid w:val="003502DE"/>
    <w:rsid w:val="00350A18"/>
    <w:rsid w:val="00351824"/>
    <w:rsid w:val="00351BD7"/>
    <w:rsid w:val="003528F3"/>
    <w:rsid w:val="00354163"/>
    <w:rsid w:val="003556BF"/>
    <w:rsid w:val="00357F7B"/>
    <w:rsid w:val="003618F1"/>
    <w:rsid w:val="003625A4"/>
    <w:rsid w:val="003635CF"/>
    <w:rsid w:val="0037045C"/>
    <w:rsid w:val="00371847"/>
    <w:rsid w:val="0037210F"/>
    <w:rsid w:val="003759D9"/>
    <w:rsid w:val="00375D3C"/>
    <w:rsid w:val="00376EA1"/>
    <w:rsid w:val="0037747A"/>
    <w:rsid w:val="003775F2"/>
    <w:rsid w:val="003777CA"/>
    <w:rsid w:val="003801AC"/>
    <w:rsid w:val="003811EF"/>
    <w:rsid w:val="003832F2"/>
    <w:rsid w:val="003842CD"/>
    <w:rsid w:val="003849B4"/>
    <w:rsid w:val="00385ECE"/>
    <w:rsid w:val="003869D7"/>
    <w:rsid w:val="00386CB6"/>
    <w:rsid w:val="00390EA5"/>
    <w:rsid w:val="00392AC3"/>
    <w:rsid w:val="00394888"/>
    <w:rsid w:val="00394FFC"/>
    <w:rsid w:val="0039776A"/>
    <w:rsid w:val="00397853"/>
    <w:rsid w:val="003A01F2"/>
    <w:rsid w:val="003A14EB"/>
    <w:rsid w:val="003A241C"/>
    <w:rsid w:val="003A2935"/>
    <w:rsid w:val="003A2B28"/>
    <w:rsid w:val="003A408B"/>
    <w:rsid w:val="003A7D50"/>
    <w:rsid w:val="003B2D9C"/>
    <w:rsid w:val="003B488A"/>
    <w:rsid w:val="003B5C33"/>
    <w:rsid w:val="003B6C95"/>
    <w:rsid w:val="003B7FF0"/>
    <w:rsid w:val="003C0849"/>
    <w:rsid w:val="003C17E4"/>
    <w:rsid w:val="003C2591"/>
    <w:rsid w:val="003C5CE2"/>
    <w:rsid w:val="003D06DC"/>
    <w:rsid w:val="003D0EAA"/>
    <w:rsid w:val="003D1355"/>
    <w:rsid w:val="003D19F5"/>
    <w:rsid w:val="003D1B6F"/>
    <w:rsid w:val="003D2A25"/>
    <w:rsid w:val="003D2DAC"/>
    <w:rsid w:val="003D549C"/>
    <w:rsid w:val="003D6114"/>
    <w:rsid w:val="003E0C6A"/>
    <w:rsid w:val="003E2E66"/>
    <w:rsid w:val="003E34FF"/>
    <w:rsid w:val="003E436D"/>
    <w:rsid w:val="003E634C"/>
    <w:rsid w:val="003E796F"/>
    <w:rsid w:val="003F0DF7"/>
    <w:rsid w:val="003F4286"/>
    <w:rsid w:val="003F4A8E"/>
    <w:rsid w:val="003F63F4"/>
    <w:rsid w:val="003F6449"/>
    <w:rsid w:val="003F6FD4"/>
    <w:rsid w:val="00400590"/>
    <w:rsid w:val="00401E40"/>
    <w:rsid w:val="0040288A"/>
    <w:rsid w:val="00402B18"/>
    <w:rsid w:val="00405A1F"/>
    <w:rsid w:val="00407FA0"/>
    <w:rsid w:val="0041167A"/>
    <w:rsid w:val="00412593"/>
    <w:rsid w:val="0041501D"/>
    <w:rsid w:val="00415E80"/>
    <w:rsid w:val="00416046"/>
    <w:rsid w:val="00417B73"/>
    <w:rsid w:val="00417D70"/>
    <w:rsid w:val="0042198A"/>
    <w:rsid w:val="004222AA"/>
    <w:rsid w:val="004223B3"/>
    <w:rsid w:val="00422878"/>
    <w:rsid w:val="004231FE"/>
    <w:rsid w:val="0042406E"/>
    <w:rsid w:val="0042607C"/>
    <w:rsid w:val="00427BC2"/>
    <w:rsid w:val="004305CE"/>
    <w:rsid w:val="00430BC2"/>
    <w:rsid w:val="00430BF0"/>
    <w:rsid w:val="0043145F"/>
    <w:rsid w:val="00432E30"/>
    <w:rsid w:val="004350E5"/>
    <w:rsid w:val="00436B64"/>
    <w:rsid w:val="00437356"/>
    <w:rsid w:val="004411C2"/>
    <w:rsid w:val="0044208D"/>
    <w:rsid w:val="00442DD1"/>
    <w:rsid w:val="00443D39"/>
    <w:rsid w:val="00445CB2"/>
    <w:rsid w:val="00446339"/>
    <w:rsid w:val="004468F6"/>
    <w:rsid w:val="00447D6D"/>
    <w:rsid w:val="00450559"/>
    <w:rsid w:val="004508E7"/>
    <w:rsid w:val="00451214"/>
    <w:rsid w:val="0045235D"/>
    <w:rsid w:val="0045635E"/>
    <w:rsid w:val="00456816"/>
    <w:rsid w:val="004568A1"/>
    <w:rsid w:val="00456A1F"/>
    <w:rsid w:val="00456D0A"/>
    <w:rsid w:val="00457F84"/>
    <w:rsid w:val="00461B7A"/>
    <w:rsid w:val="00462408"/>
    <w:rsid w:val="00462625"/>
    <w:rsid w:val="004638AE"/>
    <w:rsid w:val="00463E6C"/>
    <w:rsid w:val="00464C11"/>
    <w:rsid w:val="00465641"/>
    <w:rsid w:val="00466BEA"/>
    <w:rsid w:val="00467487"/>
    <w:rsid w:val="00470648"/>
    <w:rsid w:val="00471EBA"/>
    <w:rsid w:val="00473F0F"/>
    <w:rsid w:val="0047580A"/>
    <w:rsid w:val="00475F97"/>
    <w:rsid w:val="00482CFE"/>
    <w:rsid w:val="0048357B"/>
    <w:rsid w:val="00485B0F"/>
    <w:rsid w:val="00485E12"/>
    <w:rsid w:val="004869E3"/>
    <w:rsid w:val="004903A8"/>
    <w:rsid w:val="004913B6"/>
    <w:rsid w:val="00491806"/>
    <w:rsid w:val="00492ED4"/>
    <w:rsid w:val="0049368A"/>
    <w:rsid w:val="004938B6"/>
    <w:rsid w:val="00494740"/>
    <w:rsid w:val="0049477E"/>
    <w:rsid w:val="0049509C"/>
    <w:rsid w:val="00495126"/>
    <w:rsid w:val="0049638B"/>
    <w:rsid w:val="004A0228"/>
    <w:rsid w:val="004A3299"/>
    <w:rsid w:val="004A3CA2"/>
    <w:rsid w:val="004A5624"/>
    <w:rsid w:val="004A5A11"/>
    <w:rsid w:val="004A7866"/>
    <w:rsid w:val="004B0255"/>
    <w:rsid w:val="004B4066"/>
    <w:rsid w:val="004B4A5A"/>
    <w:rsid w:val="004B60C2"/>
    <w:rsid w:val="004C0998"/>
    <w:rsid w:val="004C1C0D"/>
    <w:rsid w:val="004C28B9"/>
    <w:rsid w:val="004C2B55"/>
    <w:rsid w:val="004C2E60"/>
    <w:rsid w:val="004C3692"/>
    <w:rsid w:val="004C4932"/>
    <w:rsid w:val="004C4B99"/>
    <w:rsid w:val="004C5EB7"/>
    <w:rsid w:val="004C65A2"/>
    <w:rsid w:val="004C74DE"/>
    <w:rsid w:val="004C77A5"/>
    <w:rsid w:val="004D48D3"/>
    <w:rsid w:val="004D5B8E"/>
    <w:rsid w:val="004D63D0"/>
    <w:rsid w:val="004E01CC"/>
    <w:rsid w:val="004E3BB1"/>
    <w:rsid w:val="004E53EC"/>
    <w:rsid w:val="004E58B1"/>
    <w:rsid w:val="004E5F27"/>
    <w:rsid w:val="004F04D0"/>
    <w:rsid w:val="004F1BC4"/>
    <w:rsid w:val="004F1CE7"/>
    <w:rsid w:val="004F24C8"/>
    <w:rsid w:val="004F2F8F"/>
    <w:rsid w:val="004F4BA0"/>
    <w:rsid w:val="004F5AE9"/>
    <w:rsid w:val="004F79B9"/>
    <w:rsid w:val="00501173"/>
    <w:rsid w:val="00502542"/>
    <w:rsid w:val="00502FC9"/>
    <w:rsid w:val="00503F12"/>
    <w:rsid w:val="00505419"/>
    <w:rsid w:val="00507AE2"/>
    <w:rsid w:val="005101FA"/>
    <w:rsid w:val="005102C0"/>
    <w:rsid w:val="0051096F"/>
    <w:rsid w:val="00511164"/>
    <w:rsid w:val="00513E67"/>
    <w:rsid w:val="00513FE1"/>
    <w:rsid w:val="00515C21"/>
    <w:rsid w:val="00516AEF"/>
    <w:rsid w:val="00516F4E"/>
    <w:rsid w:val="005215FF"/>
    <w:rsid w:val="00525724"/>
    <w:rsid w:val="005268AC"/>
    <w:rsid w:val="00526C3B"/>
    <w:rsid w:val="00527E3C"/>
    <w:rsid w:val="00531116"/>
    <w:rsid w:val="005360BE"/>
    <w:rsid w:val="00541521"/>
    <w:rsid w:val="00544AB8"/>
    <w:rsid w:val="00546318"/>
    <w:rsid w:val="00547971"/>
    <w:rsid w:val="0055076B"/>
    <w:rsid w:val="00550977"/>
    <w:rsid w:val="00551EA1"/>
    <w:rsid w:val="005531B3"/>
    <w:rsid w:val="00556663"/>
    <w:rsid w:val="00562699"/>
    <w:rsid w:val="005626B4"/>
    <w:rsid w:val="00563136"/>
    <w:rsid w:val="00563F95"/>
    <w:rsid w:val="0056454D"/>
    <w:rsid w:val="00564DCD"/>
    <w:rsid w:val="00570AAF"/>
    <w:rsid w:val="005710FA"/>
    <w:rsid w:val="0057186E"/>
    <w:rsid w:val="00571ADE"/>
    <w:rsid w:val="00573AF7"/>
    <w:rsid w:val="00573F0F"/>
    <w:rsid w:val="005747AC"/>
    <w:rsid w:val="00575604"/>
    <w:rsid w:val="00577124"/>
    <w:rsid w:val="0057757C"/>
    <w:rsid w:val="0058131F"/>
    <w:rsid w:val="00581D60"/>
    <w:rsid w:val="005833F3"/>
    <w:rsid w:val="00585B69"/>
    <w:rsid w:val="0058631C"/>
    <w:rsid w:val="00586408"/>
    <w:rsid w:val="005864B6"/>
    <w:rsid w:val="00586D38"/>
    <w:rsid w:val="005873C4"/>
    <w:rsid w:val="00592480"/>
    <w:rsid w:val="00592EBC"/>
    <w:rsid w:val="00593CB1"/>
    <w:rsid w:val="00593E1B"/>
    <w:rsid w:val="00594FF3"/>
    <w:rsid w:val="00595859"/>
    <w:rsid w:val="00596628"/>
    <w:rsid w:val="00597B39"/>
    <w:rsid w:val="005A07E7"/>
    <w:rsid w:val="005A0E7F"/>
    <w:rsid w:val="005A7014"/>
    <w:rsid w:val="005B0972"/>
    <w:rsid w:val="005B0E8A"/>
    <w:rsid w:val="005B423E"/>
    <w:rsid w:val="005B7762"/>
    <w:rsid w:val="005C1A08"/>
    <w:rsid w:val="005C4536"/>
    <w:rsid w:val="005C49BC"/>
    <w:rsid w:val="005C6AD9"/>
    <w:rsid w:val="005D02F8"/>
    <w:rsid w:val="005D2BFF"/>
    <w:rsid w:val="005D2E16"/>
    <w:rsid w:val="005D3B24"/>
    <w:rsid w:val="005D542C"/>
    <w:rsid w:val="005D573E"/>
    <w:rsid w:val="005E26E0"/>
    <w:rsid w:val="005E2C51"/>
    <w:rsid w:val="005E356E"/>
    <w:rsid w:val="005E3C72"/>
    <w:rsid w:val="005E6E27"/>
    <w:rsid w:val="005F156B"/>
    <w:rsid w:val="005F2C65"/>
    <w:rsid w:val="005F475C"/>
    <w:rsid w:val="005F56A4"/>
    <w:rsid w:val="005F64CD"/>
    <w:rsid w:val="00600AEA"/>
    <w:rsid w:val="00604229"/>
    <w:rsid w:val="00604C92"/>
    <w:rsid w:val="006057E0"/>
    <w:rsid w:val="00605A18"/>
    <w:rsid w:val="00607E70"/>
    <w:rsid w:val="00613022"/>
    <w:rsid w:val="00615A45"/>
    <w:rsid w:val="00621BB5"/>
    <w:rsid w:val="00623279"/>
    <w:rsid w:val="0062366E"/>
    <w:rsid w:val="00624B26"/>
    <w:rsid w:val="0062515E"/>
    <w:rsid w:val="00625591"/>
    <w:rsid w:val="00627E11"/>
    <w:rsid w:val="0063161F"/>
    <w:rsid w:val="00631CEC"/>
    <w:rsid w:val="00634E90"/>
    <w:rsid w:val="006373F1"/>
    <w:rsid w:val="00640DB6"/>
    <w:rsid w:val="00640FBA"/>
    <w:rsid w:val="00642A3E"/>
    <w:rsid w:val="006439D1"/>
    <w:rsid w:val="006440D6"/>
    <w:rsid w:val="00647FC5"/>
    <w:rsid w:val="00653A90"/>
    <w:rsid w:val="006541DA"/>
    <w:rsid w:val="006545AA"/>
    <w:rsid w:val="00654ECA"/>
    <w:rsid w:val="0065652B"/>
    <w:rsid w:val="00656E07"/>
    <w:rsid w:val="00656F27"/>
    <w:rsid w:val="00657305"/>
    <w:rsid w:val="00657B7A"/>
    <w:rsid w:val="00663175"/>
    <w:rsid w:val="0066428B"/>
    <w:rsid w:val="00665167"/>
    <w:rsid w:val="006665AC"/>
    <w:rsid w:val="00667E1A"/>
    <w:rsid w:val="00670156"/>
    <w:rsid w:val="0067035D"/>
    <w:rsid w:val="00674067"/>
    <w:rsid w:val="0067436C"/>
    <w:rsid w:val="0067487E"/>
    <w:rsid w:val="00676A0C"/>
    <w:rsid w:val="0068183E"/>
    <w:rsid w:val="00681F87"/>
    <w:rsid w:val="00682678"/>
    <w:rsid w:val="006826B5"/>
    <w:rsid w:val="006835B1"/>
    <w:rsid w:val="00683CC8"/>
    <w:rsid w:val="00687367"/>
    <w:rsid w:val="00687C5C"/>
    <w:rsid w:val="00690221"/>
    <w:rsid w:val="00691FEE"/>
    <w:rsid w:val="00692D90"/>
    <w:rsid w:val="00693702"/>
    <w:rsid w:val="00693DC0"/>
    <w:rsid w:val="00694BB3"/>
    <w:rsid w:val="00694CFD"/>
    <w:rsid w:val="00695B1C"/>
    <w:rsid w:val="006961CC"/>
    <w:rsid w:val="00697561"/>
    <w:rsid w:val="006A1632"/>
    <w:rsid w:val="006A749B"/>
    <w:rsid w:val="006B173B"/>
    <w:rsid w:val="006B1949"/>
    <w:rsid w:val="006B462C"/>
    <w:rsid w:val="006B51FE"/>
    <w:rsid w:val="006B636E"/>
    <w:rsid w:val="006B77D7"/>
    <w:rsid w:val="006B7871"/>
    <w:rsid w:val="006C6A35"/>
    <w:rsid w:val="006D018C"/>
    <w:rsid w:val="006D0C2C"/>
    <w:rsid w:val="006D0EDE"/>
    <w:rsid w:val="006D2350"/>
    <w:rsid w:val="006D2CE5"/>
    <w:rsid w:val="006D5B48"/>
    <w:rsid w:val="006D626C"/>
    <w:rsid w:val="006D62A8"/>
    <w:rsid w:val="006E1835"/>
    <w:rsid w:val="006E2C99"/>
    <w:rsid w:val="006E55F3"/>
    <w:rsid w:val="006E58B4"/>
    <w:rsid w:val="006E6096"/>
    <w:rsid w:val="006E62EA"/>
    <w:rsid w:val="006E7543"/>
    <w:rsid w:val="006F00D1"/>
    <w:rsid w:val="006F16CA"/>
    <w:rsid w:val="006F3FB8"/>
    <w:rsid w:val="006F4587"/>
    <w:rsid w:val="006F5F2D"/>
    <w:rsid w:val="006F6061"/>
    <w:rsid w:val="00700E94"/>
    <w:rsid w:val="00701814"/>
    <w:rsid w:val="00702C83"/>
    <w:rsid w:val="007061E9"/>
    <w:rsid w:val="00711D3D"/>
    <w:rsid w:val="00712966"/>
    <w:rsid w:val="00715137"/>
    <w:rsid w:val="00715E9A"/>
    <w:rsid w:val="007202A8"/>
    <w:rsid w:val="00723CDB"/>
    <w:rsid w:val="007253DC"/>
    <w:rsid w:val="00727502"/>
    <w:rsid w:val="00727DCD"/>
    <w:rsid w:val="00730A03"/>
    <w:rsid w:val="007321B0"/>
    <w:rsid w:val="00734286"/>
    <w:rsid w:val="0073602A"/>
    <w:rsid w:val="007363A9"/>
    <w:rsid w:val="00736714"/>
    <w:rsid w:val="00740CC5"/>
    <w:rsid w:val="00741C4C"/>
    <w:rsid w:val="00743352"/>
    <w:rsid w:val="00743506"/>
    <w:rsid w:val="00744B35"/>
    <w:rsid w:val="007459B2"/>
    <w:rsid w:val="007528D0"/>
    <w:rsid w:val="00752A1A"/>
    <w:rsid w:val="0075376A"/>
    <w:rsid w:val="007545F3"/>
    <w:rsid w:val="007560DF"/>
    <w:rsid w:val="00757824"/>
    <w:rsid w:val="00760A35"/>
    <w:rsid w:val="007631EF"/>
    <w:rsid w:val="00765087"/>
    <w:rsid w:val="00765100"/>
    <w:rsid w:val="007701C6"/>
    <w:rsid w:val="0077020A"/>
    <w:rsid w:val="0077039A"/>
    <w:rsid w:val="0077301A"/>
    <w:rsid w:val="00774B73"/>
    <w:rsid w:val="00776EB3"/>
    <w:rsid w:val="0077730A"/>
    <w:rsid w:val="00780B74"/>
    <w:rsid w:val="007816A3"/>
    <w:rsid w:val="00782996"/>
    <w:rsid w:val="00782A9C"/>
    <w:rsid w:val="007856EF"/>
    <w:rsid w:val="00785EB8"/>
    <w:rsid w:val="00786026"/>
    <w:rsid w:val="007923A5"/>
    <w:rsid w:val="00792EF1"/>
    <w:rsid w:val="00793AC4"/>
    <w:rsid w:val="00795041"/>
    <w:rsid w:val="00795EF7"/>
    <w:rsid w:val="00795F62"/>
    <w:rsid w:val="0079722A"/>
    <w:rsid w:val="007977EB"/>
    <w:rsid w:val="007A059C"/>
    <w:rsid w:val="007A093A"/>
    <w:rsid w:val="007A24C8"/>
    <w:rsid w:val="007A45A2"/>
    <w:rsid w:val="007A56D0"/>
    <w:rsid w:val="007A5B43"/>
    <w:rsid w:val="007A5B59"/>
    <w:rsid w:val="007A65D4"/>
    <w:rsid w:val="007A69DA"/>
    <w:rsid w:val="007B058C"/>
    <w:rsid w:val="007B150B"/>
    <w:rsid w:val="007B62A0"/>
    <w:rsid w:val="007B6699"/>
    <w:rsid w:val="007C73A6"/>
    <w:rsid w:val="007D3034"/>
    <w:rsid w:val="007D4004"/>
    <w:rsid w:val="007D4C2E"/>
    <w:rsid w:val="007E1026"/>
    <w:rsid w:val="007E2E34"/>
    <w:rsid w:val="007F16F6"/>
    <w:rsid w:val="007F2946"/>
    <w:rsid w:val="007F3F52"/>
    <w:rsid w:val="007F4021"/>
    <w:rsid w:val="007F4502"/>
    <w:rsid w:val="007F5568"/>
    <w:rsid w:val="007F6E14"/>
    <w:rsid w:val="007F7A7D"/>
    <w:rsid w:val="007F7E48"/>
    <w:rsid w:val="008000A4"/>
    <w:rsid w:val="00800385"/>
    <w:rsid w:val="008006F2"/>
    <w:rsid w:val="00801E7F"/>
    <w:rsid w:val="008032CD"/>
    <w:rsid w:val="008049C9"/>
    <w:rsid w:val="00804F86"/>
    <w:rsid w:val="0080644C"/>
    <w:rsid w:val="008076D8"/>
    <w:rsid w:val="008076EC"/>
    <w:rsid w:val="008106DB"/>
    <w:rsid w:val="0081130C"/>
    <w:rsid w:val="00811B03"/>
    <w:rsid w:val="00812725"/>
    <w:rsid w:val="00812C04"/>
    <w:rsid w:val="00814AFC"/>
    <w:rsid w:val="0081516A"/>
    <w:rsid w:val="00815225"/>
    <w:rsid w:val="00820C83"/>
    <w:rsid w:val="00823DAF"/>
    <w:rsid w:val="00823F13"/>
    <w:rsid w:val="00827686"/>
    <w:rsid w:val="00830B89"/>
    <w:rsid w:val="00830FEC"/>
    <w:rsid w:val="00831063"/>
    <w:rsid w:val="00831D69"/>
    <w:rsid w:val="0083303B"/>
    <w:rsid w:val="00833242"/>
    <w:rsid w:val="008335FB"/>
    <w:rsid w:val="00835187"/>
    <w:rsid w:val="00835247"/>
    <w:rsid w:val="0083652D"/>
    <w:rsid w:val="0084314E"/>
    <w:rsid w:val="008433E7"/>
    <w:rsid w:val="00844C98"/>
    <w:rsid w:val="0084541B"/>
    <w:rsid w:val="0085164C"/>
    <w:rsid w:val="00852C4E"/>
    <w:rsid w:val="008537FE"/>
    <w:rsid w:val="0085391F"/>
    <w:rsid w:val="00854C19"/>
    <w:rsid w:val="00854E10"/>
    <w:rsid w:val="00857330"/>
    <w:rsid w:val="008573E3"/>
    <w:rsid w:val="0085783C"/>
    <w:rsid w:val="00857CB2"/>
    <w:rsid w:val="00861719"/>
    <w:rsid w:val="00862503"/>
    <w:rsid w:val="00863DC8"/>
    <w:rsid w:val="00863FBC"/>
    <w:rsid w:val="008664D4"/>
    <w:rsid w:val="008672FF"/>
    <w:rsid w:val="00867CDE"/>
    <w:rsid w:val="008706CB"/>
    <w:rsid w:val="00870C3B"/>
    <w:rsid w:val="008718F9"/>
    <w:rsid w:val="00872BF1"/>
    <w:rsid w:val="0087505F"/>
    <w:rsid w:val="00880301"/>
    <w:rsid w:val="00881032"/>
    <w:rsid w:val="00882188"/>
    <w:rsid w:val="00886037"/>
    <w:rsid w:val="00887646"/>
    <w:rsid w:val="0088772B"/>
    <w:rsid w:val="00892F13"/>
    <w:rsid w:val="00893C86"/>
    <w:rsid w:val="00893CD4"/>
    <w:rsid w:val="00894F0C"/>
    <w:rsid w:val="00895410"/>
    <w:rsid w:val="00895C21"/>
    <w:rsid w:val="00895E92"/>
    <w:rsid w:val="008970DF"/>
    <w:rsid w:val="008972F0"/>
    <w:rsid w:val="0089760E"/>
    <w:rsid w:val="008977ED"/>
    <w:rsid w:val="008979F8"/>
    <w:rsid w:val="008A0FF9"/>
    <w:rsid w:val="008A27C2"/>
    <w:rsid w:val="008A3320"/>
    <w:rsid w:val="008A3D10"/>
    <w:rsid w:val="008A50E0"/>
    <w:rsid w:val="008A6898"/>
    <w:rsid w:val="008A6DAC"/>
    <w:rsid w:val="008A6EDE"/>
    <w:rsid w:val="008A73AA"/>
    <w:rsid w:val="008B07AF"/>
    <w:rsid w:val="008B1456"/>
    <w:rsid w:val="008B5496"/>
    <w:rsid w:val="008B6B7B"/>
    <w:rsid w:val="008B767A"/>
    <w:rsid w:val="008C0431"/>
    <w:rsid w:val="008C081B"/>
    <w:rsid w:val="008C2135"/>
    <w:rsid w:val="008C351B"/>
    <w:rsid w:val="008C695B"/>
    <w:rsid w:val="008C72ED"/>
    <w:rsid w:val="008C7A61"/>
    <w:rsid w:val="008C7D99"/>
    <w:rsid w:val="008D45F8"/>
    <w:rsid w:val="008D5814"/>
    <w:rsid w:val="008D6F5C"/>
    <w:rsid w:val="008E6208"/>
    <w:rsid w:val="008F2C1C"/>
    <w:rsid w:val="008F3820"/>
    <w:rsid w:val="008F388C"/>
    <w:rsid w:val="00900158"/>
    <w:rsid w:val="00901EDC"/>
    <w:rsid w:val="00901EE3"/>
    <w:rsid w:val="009025A5"/>
    <w:rsid w:val="00902658"/>
    <w:rsid w:val="00902B8B"/>
    <w:rsid w:val="00903B0C"/>
    <w:rsid w:val="009069CA"/>
    <w:rsid w:val="00907C23"/>
    <w:rsid w:val="0091060F"/>
    <w:rsid w:val="0091098D"/>
    <w:rsid w:val="0091138A"/>
    <w:rsid w:val="00915660"/>
    <w:rsid w:val="0091575D"/>
    <w:rsid w:val="009166E1"/>
    <w:rsid w:val="00916DBD"/>
    <w:rsid w:val="00917538"/>
    <w:rsid w:val="00921E78"/>
    <w:rsid w:val="0092271F"/>
    <w:rsid w:val="009256A6"/>
    <w:rsid w:val="00925BA1"/>
    <w:rsid w:val="00933222"/>
    <w:rsid w:val="00933A0A"/>
    <w:rsid w:val="0093597B"/>
    <w:rsid w:val="00936463"/>
    <w:rsid w:val="0093699A"/>
    <w:rsid w:val="00937F7D"/>
    <w:rsid w:val="00941227"/>
    <w:rsid w:val="00941AD1"/>
    <w:rsid w:val="009431D0"/>
    <w:rsid w:val="00946130"/>
    <w:rsid w:val="009508C5"/>
    <w:rsid w:val="00953EF6"/>
    <w:rsid w:val="009544DA"/>
    <w:rsid w:val="00955181"/>
    <w:rsid w:val="00955718"/>
    <w:rsid w:val="0095681F"/>
    <w:rsid w:val="00956B00"/>
    <w:rsid w:val="0095713D"/>
    <w:rsid w:val="00961252"/>
    <w:rsid w:val="00962216"/>
    <w:rsid w:val="00963FEF"/>
    <w:rsid w:val="0096442B"/>
    <w:rsid w:val="009655EF"/>
    <w:rsid w:val="00965BE3"/>
    <w:rsid w:val="00966096"/>
    <w:rsid w:val="009674D2"/>
    <w:rsid w:val="0096760E"/>
    <w:rsid w:val="00967ED7"/>
    <w:rsid w:val="0097004E"/>
    <w:rsid w:val="00970A1B"/>
    <w:rsid w:val="00971519"/>
    <w:rsid w:val="00974783"/>
    <w:rsid w:val="009756C5"/>
    <w:rsid w:val="00976E68"/>
    <w:rsid w:val="0098126E"/>
    <w:rsid w:val="00990A88"/>
    <w:rsid w:val="00990F4A"/>
    <w:rsid w:val="00991D21"/>
    <w:rsid w:val="009921BA"/>
    <w:rsid w:val="009930FB"/>
    <w:rsid w:val="009945AE"/>
    <w:rsid w:val="00995110"/>
    <w:rsid w:val="00995C67"/>
    <w:rsid w:val="00996D11"/>
    <w:rsid w:val="00996E7A"/>
    <w:rsid w:val="00997A07"/>
    <w:rsid w:val="00997AAC"/>
    <w:rsid w:val="00997DB0"/>
    <w:rsid w:val="009A0BC3"/>
    <w:rsid w:val="009A2680"/>
    <w:rsid w:val="009A290E"/>
    <w:rsid w:val="009A330F"/>
    <w:rsid w:val="009A34BC"/>
    <w:rsid w:val="009A3A46"/>
    <w:rsid w:val="009A58E8"/>
    <w:rsid w:val="009A6FAB"/>
    <w:rsid w:val="009B09C0"/>
    <w:rsid w:val="009B1E39"/>
    <w:rsid w:val="009B509D"/>
    <w:rsid w:val="009B59AE"/>
    <w:rsid w:val="009C03C8"/>
    <w:rsid w:val="009C3A21"/>
    <w:rsid w:val="009C422E"/>
    <w:rsid w:val="009C49ED"/>
    <w:rsid w:val="009D0829"/>
    <w:rsid w:val="009D2969"/>
    <w:rsid w:val="009D2CD1"/>
    <w:rsid w:val="009D3BB7"/>
    <w:rsid w:val="009D3D75"/>
    <w:rsid w:val="009D61F9"/>
    <w:rsid w:val="009D71C5"/>
    <w:rsid w:val="009E0DF5"/>
    <w:rsid w:val="009E5CF5"/>
    <w:rsid w:val="009E65CC"/>
    <w:rsid w:val="009E6FC4"/>
    <w:rsid w:val="009E7166"/>
    <w:rsid w:val="009E7D4F"/>
    <w:rsid w:val="009E7E1F"/>
    <w:rsid w:val="009E7F1B"/>
    <w:rsid w:val="009F0F71"/>
    <w:rsid w:val="009F1B82"/>
    <w:rsid w:val="009F4776"/>
    <w:rsid w:val="009F696E"/>
    <w:rsid w:val="009F73DE"/>
    <w:rsid w:val="00A0066E"/>
    <w:rsid w:val="00A01074"/>
    <w:rsid w:val="00A02CDB"/>
    <w:rsid w:val="00A03507"/>
    <w:rsid w:val="00A0372A"/>
    <w:rsid w:val="00A04DDC"/>
    <w:rsid w:val="00A055B8"/>
    <w:rsid w:val="00A057E3"/>
    <w:rsid w:val="00A06BF9"/>
    <w:rsid w:val="00A101BE"/>
    <w:rsid w:val="00A112E0"/>
    <w:rsid w:val="00A121CC"/>
    <w:rsid w:val="00A12BBC"/>
    <w:rsid w:val="00A142B6"/>
    <w:rsid w:val="00A1494B"/>
    <w:rsid w:val="00A16058"/>
    <w:rsid w:val="00A177B3"/>
    <w:rsid w:val="00A17A64"/>
    <w:rsid w:val="00A200CA"/>
    <w:rsid w:val="00A20884"/>
    <w:rsid w:val="00A22306"/>
    <w:rsid w:val="00A25AA9"/>
    <w:rsid w:val="00A25D13"/>
    <w:rsid w:val="00A3403F"/>
    <w:rsid w:val="00A352B8"/>
    <w:rsid w:val="00A41132"/>
    <w:rsid w:val="00A4225B"/>
    <w:rsid w:val="00A430CB"/>
    <w:rsid w:val="00A4382B"/>
    <w:rsid w:val="00A43DC3"/>
    <w:rsid w:val="00A4501C"/>
    <w:rsid w:val="00A460BE"/>
    <w:rsid w:val="00A464D7"/>
    <w:rsid w:val="00A504BE"/>
    <w:rsid w:val="00A5051F"/>
    <w:rsid w:val="00A505D6"/>
    <w:rsid w:val="00A51128"/>
    <w:rsid w:val="00A51BAA"/>
    <w:rsid w:val="00A52366"/>
    <w:rsid w:val="00A52C66"/>
    <w:rsid w:val="00A57205"/>
    <w:rsid w:val="00A60F59"/>
    <w:rsid w:val="00A62681"/>
    <w:rsid w:val="00A63A89"/>
    <w:rsid w:val="00A6409D"/>
    <w:rsid w:val="00A644AB"/>
    <w:rsid w:val="00A65D90"/>
    <w:rsid w:val="00A66E43"/>
    <w:rsid w:val="00A66FBB"/>
    <w:rsid w:val="00A67B61"/>
    <w:rsid w:val="00A67D10"/>
    <w:rsid w:val="00A73271"/>
    <w:rsid w:val="00A748EB"/>
    <w:rsid w:val="00A762A6"/>
    <w:rsid w:val="00A816E8"/>
    <w:rsid w:val="00A822CC"/>
    <w:rsid w:val="00A8261F"/>
    <w:rsid w:val="00A83F8A"/>
    <w:rsid w:val="00A85CA5"/>
    <w:rsid w:val="00A8788C"/>
    <w:rsid w:val="00A904FB"/>
    <w:rsid w:val="00A90D2C"/>
    <w:rsid w:val="00A91931"/>
    <w:rsid w:val="00A932D7"/>
    <w:rsid w:val="00A93D98"/>
    <w:rsid w:val="00A942EF"/>
    <w:rsid w:val="00A97B1D"/>
    <w:rsid w:val="00AA284E"/>
    <w:rsid w:val="00AA2861"/>
    <w:rsid w:val="00AA35AD"/>
    <w:rsid w:val="00AA3836"/>
    <w:rsid w:val="00AA6448"/>
    <w:rsid w:val="00AA649E"/>
    <w:rsid w:val="00AA698B"/>
    <w:rsid w:val="00AA6BB0"/>
    <w:rsid w:val="00AB1380"/>
    <w:rsid w:val="00AB13B1"/>
    <w:rsid w:val="00AB20C3"/>
    <w:rsid w:val="00AB2646"/>
    <w:rsid w:val="00AB50AE"/>
    <w:rsid w:val="00AB5291"/>
    <w:rsid w:val="00AB7B41"/>
    <w:rsid w:val="00AC1F3B"/>
    <w:rsid w:val="00AC2858"/>
    <w:rsid w:val="00AC366A"/>
    <w:rsid w:val="00AC3795"/>
    <w:rsid w:val="00AD0D42"/>
    <w:rsid w:val="00AD12B4"/>
    <w:rsid w:val="00AD56C7"/>
    <w:rsid w:val="00AD6031"/>
    <w:rsid w:val="00AD7198"/>
    <w:rsid w:val="00AD7681"/>
    <w:rsid w:val="00AE0311"/>
    <w:rsid w:val="00AE168E"/>
    <w:rsid w:val="00AE2087"/>
    <w:rsid w:val="00AE3AF2"/>
    <w:rsid w:val="00AE3FF7"/>
    <w:rsid w:val="00AE4871"/>
    <w:rsid w:val="00AE5382"/>
    <w:rsid w:val="00AE625B"/>
    <w:rsid w:val="00AE7A48"/>
    <w:rsid w:val="00AE7FA1"/>
    <w:rsid w:val="00AF08CA"/>
    <w:rsid w:val="00AF08E7"/>
    <w:rsid w:val="00AF1FF2"/>
    <w:rsid w:val="00AF2431"/>
    <w:rsid w:val="00AF29A4"/>
    <w:rsid w:val="00AF2D5A"/>
    <w:rsid w:val="00AF373E"/>
    <w:rsid w:val="00AF3C37"/>
    <w:rsid w:val="00AF6ACB"/>
    <w:rsid w:val="00AF6B5A"/>
    <w:rsid w:val="00AF7A34"/>
    <w:rsid w:val="00B000BB"/>
    <w:rsid w:val="00B00841"/>
    <w:rsid w:val="00B011B5"/>
    <w:rsid w:val="00B01C60"/>
    <w:rsid w:val="00B02C44"/>
    <w:rsid w:val="00B04862"/>
    <w:rsid w:val="00B05B90"/>
    <w:rsid w:val="00B06B70"/>
    <w:rsid w:val="00B077E0"/>
    <w:rsid w:val="00B07811"/>
    <w:rsid w:val="00B10A86"/>
    <w:rsid w:val="00B11A7C"/>
    <w:rsid w:val="00B1233B"/>
    <w:rsid w:val="00B12FA6"/>
    <w:rsid w:val="00B1352C"/>
    <w:rsid w:val="00B14025"/>
    <w:rsid w:val="00B14348"/>
    <w:rsid w:val="00B16137"/>
    <w:rsid w:val="00B172BC"/>
    <w:rsid w:val="00B1768E"/>
    <w:rsid w:val="00B20905"/>
    <w:rsid w:val="00B21265"/>
    <w:rsid w:val="00B2204D"/>
    <w:rsid w:val="00B253C1"/>
    <w:rsid w:val="00B30562"/>
    <w:rsid w:val="00B30F5B"/>
    <w:rsid w:val="00B30FA8"/>
    <w:rsid w:val="00B31F99"/>
    <w:rsid w:val="00B32319"/>
    <w:rsid w:val="00B32F93"/>
    <w:rsid w:val="00B347CA"/>
    <w:rsid w:val="00B34D77"/>
    <w:rsid w:val="00B34E2C"/>
    <w:rsid w:val="00B35261"/>
    <w:rsid w:val="00B413A2"/>
    <w:rsid w:val="00B42931"/>
    <w:rsid w:val="00B42D3C"/>
    <w:rsid w:val="00B42F0F"/>
    <w:rsid w:val="00B43AF3"/>
    <w:rsid w:val="00B43E21"/>
    <w:rsid w:val="00B44431"/>
    <w:rsid w:val="00B44B3A"/>
    <w:rsid w:val="00B45126"/>
    <w:rsid w:val="00B47048"/>
    <w:rsid w:val="00B479CD"/>
    <w:rsid w:val="00B47AA2"/>
    <w:rsid w:val="00B509FD"/>
    <w:rsid w:val="00B51D84"/>
    <w:rsid w:val="00B52B19"/>
    <w:rsid w:val="00B53A05"/>
    <w:rsid w:val="00B579D2"/>
    <w:rsid w:val="00B60A3D"/>
    <w:rsid w:val="00B60E7A"/>
    <w:rsid w:val="00B6126B"/>
    <w:rsid w:val="00B614F9"/>
    <w:rsid w:val="00B61FC2"/>
    <w:rsid w:val="00B62D69"/>
    <w:rsid w:val="00B64436"/>
    <w:rsid w:val="00B6681C"/>
    <w:rsid w:val="00B704A4"/>
    <w:rsid w:val="00B71303"/>
    <w:rsid w:val="00B71371"/>
    <w:rsid w:val="00B73EC4"/>
    <w:rsid w:val="00B77A19"/>
    <w:rsid w:val="00B81F8C"/>
    <w:rsid w:val="00B83641"/>
    <w:rsid w:val="00B83E67"/>
    <w:rsid w:val="00B862F4"/>
    <w:rsid w:val="00B87787"/>
    <w:rsid w:val="00B87A46"/>
    <w:rsid w:val="00B9349C"/>
    <w:rsid w:val="00B979F4"/>
    <w:rsid w:val="00BA04A3"/>
    <w:rsid w:val="00BA0B1E"/>
    <w:rsid w:val="00BA1336"/>
    <w:rsid w:val="00BA1375"/>
    <w:rsid w:val="00BA148D"/>
    <w:rsid w:val="00BA39F1"/>
    <w:rsid w:val="00BA7DE4"/>
    <w:rsid w:val="00BB07E6"/>
    <w:rsid w:val="00BC7569"/>
    <w:rsid w:val="00BD1796"/>
    <w:rsid w:val="00BD198A"/>
    <w:rsid w:val="00BD1E06"/>
    <w:rsid w:val="00BD3062"/>
    <w:rsid w:val="00BD3587"/>
    <w:rsid w:val="00BD3C0E"/>
    <w:rsid w:val="00BD43A3"/>
    <w:rsid w:val="00BD6916"/>
    <w:rsid w:val="00BE0CB7"/>
    <w:rsid w:val="00BE0D71"/>
    <w:rsid w:val="00BE1400"/>
    <w:rsid w:val="00BE3C10"/>
    <w:rsid w:val="00BE4254"/>
    <w:rsid w:val="00BE4B94"/>
    <w:rsid w:val="00BE58C0"/>
    <w:rsid w:val="00BE7473"/>
    <w:rsid w:val="00BE7859"/>
    <w:rsid w:val="00BF098B"/>
    <w:rsid w:val="00BF0CA6"/>
    <w:rsid w:val="00BF18D2"/>
    <w:rsid w:val="00BF1D6E"/>
    <w:rsid w:val="00BF4F1D"/>
    <w:rsid w:val="00BF4FD1"/>
    <w:rsid w:val="00BF501F"/>
    <w:rsid w:val="00BF5D8A"/>
    <w:rsid w:val="00C0406C"/>
    <w:rsid w:val="00C04A5F"/>
    <w:rsid w:val="00C06911"/>
    <w:rsid w:val="00C0705F"/>
    <w:rsid w:val="00C07D29"/>
    <w:rsid w:val="00C107ED"/>
    <w:rsid w:val="00C116A6"/>
    <w:rsid w:val="00C11710"/>
    <w:rsid w:val="00C12A75"/>
    <w:rsid w:val="00C13081"/>
    <w:rsid w:val="00C13C50"/>
    <w:rsid w:val="00C13EEA"/>
    <w:rsid w:val="00C15445"/>
    <w:rsid w:val="00C15727"/>
    <w:rsid w:val="00C20B8A"/>
    <w:rsid w:val="00C23029"/>
    <w:rsid w:val="00C230AD"/>
    <w:rsid w:val="00C24DA2"/>
    <w:rsid w:val="00C25BA9"/>
    <w:rsid w:val="00C2659B"/>
    <w:rsid w:val="00C26965"/>
    <w:rsid w:val="00C26BC7"/>
    <w:rsid w:val="00C31708"/>
    <w:rsid w:val="00C33E75"/>
    <w:rsid w:val="00C34A57"/>
    <w:rsid w:val="00C34C31"/>
    <w:rsid w:val="00C3764B"/>
    <w:rsid w:val="00C44622"/>
    <w:rsid w:val="00C465D6"/>
    <w:rsid w:val="00C466D6"/>
    <w:rsid w:val="00C46935"/>
    <w:rsid w:val="00C47336"/>
    <w:rsid w:val="00C50F83"/>
    <w:rsid w:val="00C5111E"/>
    <w:rsid w:val="00C526F2"/>
    <w:rsid w:val="00C53266"/>
    <w:rsid w:val="00C53BCC"/>
    <w:rsid w:val="00C56197"/>
    <w:rsid w:val="00C56BCB"/>
    <w:rsid w:val="00C61828"/>
    <w:rsid w:val="00C62606"/>
    <w:rsid w:val="00C6309F"/>
    <w:rsid w:val="00C633A0"/>
    <w:rsid w:val="00C654FA"/>
    <w:rsid w:val="00C72508"/>
    <w:rsid w:val="00C72D22"/>
    <w:rsid w:val="00C73DA0"/>
    <w:rsid w:val="00C743AB"/>
    <w:rsid w:val="00C74BC1"/>
    <w:rsid w:val="00C7587B"/>
    <w:rsid w:val="00C75908"/>
    <w:rsid w:val="00C771E8"/>
    <w:rsid w:val="00C77375"/>
    <w:rsid w:val="00C77B61"/>
    <w:rsid w:val="00C77DB9"/>
    <w:rsid w:val="00C8258F"/>
    <w:rsid w:val="00C84406"/>
    <w:rsid w:val="00C855C4"/>
    <w:rsid w:val="00C85B61"/>
    <w:rsid w:val="00C85D7C"/>
    <w:rsid w:val="00C8740E"/>
    <w:rsid w:val="00C90386"/>
    <w:rsid w:val="00C931C6"/>
    <w:rsid w:val="00C93909"/>
    <w:rsid w:val="00C97353"/>
    <w:rsid w:val="00CA26F6"/>
    <w:rsid w:val="00CA7E41"/>
    <w:rsid w:val="00CB0DD5"/>
    <w:rsid w:val="00CB16BF"/>
    <w:rsid w:val="00CB3C38"/>
    <w:rsid w:val="00CB3FC8"/>
    <w:rsid w:val="00CB5636"/>
    <w:rsid w:val="00CB61F7"/>
    <w:rsid w:val="00CB7967"/>
    <w:rsid w:val="00CC0069"/>
    <w:rsid w:val="00CC2059"/>
    <w:rsid w:val="00CC2467"/>
    <w:rsid w:val="00CC246F"/>
    <w:rsid w:val="00CC2D68"/>
    <w:rsid w:val="00CC37E7"/>
    <w:rsid w:val="00CC4473"/>
    <w:rsid w:val="00CC553E"/>
    <w:rsid w:val="00CC5BB9"/>
    <w:rsid w:val="00CC5F86"/>
    <w:rsid w:val="00CC7028"/>
    <w:rsid w:val="00CC717D"/>
    <w:rsid w:val="00CC782E"/>
    <w:rsid w:val="00CC7FBA"/>
    <w:rsid w:val="00CD26EE"/>
    <w:rsid w:val="00CD3577"/>
    <w:rsid w:val="00CD6A60"/>
    <w:rsid w:val="00CD6B48"/>
    <w:rsid w:val="00CD769C"/>
    <w:rsid w:val="00CE0098"/>
    <w:rsid w:val="00CE0B16"/>
    <w:rsid w:val="00CE0B8F"/>
    <w:rsid w:val="00CE29CE"/>
    <w:rsid w:val="00CE3DF3"/>
    <w:rsid w:val="00CE7DEE"/>
    <w:rsid w:val="00CF0D6F"/>
    <w:rsid w:val="00CF315E"/>
    <w:rsid w:val="00CF5886"/>
    <w:rsid w:val="00CF72C3"/>
    <w:rsid w:val="00CF76AD"/>
    <w:rsid w:val="00D0283E"/>
    <w:rsid w:val="00D03570"/>
    <w:rsid w:val="00D0420C"/>
    <w:rsid w:val="00D070C6"/>
    <w:rsid w:val="00D07270"/>
    <w:rsid w:val="00D076CA"/>
    <w:rsid w:val="00D077B6"/>
    <w:rsid w:val="00D07F4F"/>
    <w:rsid w:val="00D108B1"/>
    <w:rsid w:val="00D11C87"/>
    <w:rsid w:val="00D12C30"/>
    <w:rsid w:val="00D1490C"/>
    <w:rsid w:val="00D15119"/>
    <w:rsid w:val="00D159F0"/>
    <w:rsid w:val="00D16E87"/>
    <w:rsid w:val="00D201FB"/>
    <w:rsid w:val="00D20527"/>
    <w:rsid w:val="00D25376"/>
    <w:rsid w:val="00D30FB6"/>
    <w:rsid w:val="00D312C9"/>
    <w:rsid w:val="00D326CC"/>
    <w:rsid w:val="00D32AC2"/>
    <w:rsid w:val="00D3312A"/>
    <w:rsid w:val="00D3399F"/>
    <w:rsid w:val="00D350E9"/>
    <w:rsid w:val="00D35682"/>
    <w:rsid w:val="00D3655F"/>
    <w:rsid w:val="00D40320"/>
    <w:rsid w:val="00D42E1E"/>
    <w:rsid w:val="00D452D5"/>
    <w:rsid w:val="00D46B15"/>
    <w:rsid w:val="00D47A96"/>
    <w:rsid w:val="00D5019D"/>
    <w:rsid w:val="00D50C24"/>
    <w:rsid w:val="00D5102F"/>
    <w:rsid w:val="00D5154E"/>
    <w:rsid w:val="00D52C61"/>
    <w:rsid w:val="00D5521A"/>
    <w:rsid w:val="00D55B45"/>
    <w:rsid w:val="00D568F5"/>
    <w:rsid w:val="00D576AD"/>
    <w:rsid w:val="00D57CF8"/>
    <w:rsid w:val="00D62098"/>
    <w:rsid w:val="00D62FF8"/>
    <w:rsid w:val="00D6333E"/>
    <w:rsid w:val="00D65049"/>
    <w:rsid w:val="00D67D58"/>
    <w:rsid w:val="00D704BD"/>
    <w:rsid w:val="00D71189"/>
    <w:rsid w:val="00D71B1B"/>
    <w:rsid w:val="00D731F1"/>
    <w:rsid w:val="00D76193"/>
    <w:rsid w:val="00D803F0"/>
    <w:rsid w:val="00D8045A"/>
    <w:rsid w:val="00D83FF8"/>
    <w:rsid w:val="00D846C3"/>
    <w:rsid w:val="00D84772"/>
    <w:rsid w:val="00D847A3"/>
    <w:rsid w:val="00D855EF"/>
    <w:rsid w:val="00D85D8E"/>
    <w:rsid w:val="00D87100"/>
    <w:rsid w:val="00D876F2"/>
    <w:rsid w:val="00D87A35"/>
    <w:rsid w:val="00D9436B"/>
    <w:rsid w:val="00DA03A3"/>
    <w:rsid w:val="00DA1F68"/>
    <w:rsid w:val="00DA24F9"/>
    <w:rsid w:val="00DA31A6"/>
    <w:rsid w:val="00DA5BDF"/>
    <w:rsid w:val="00DA6BF7"/>
    <w:rsid w:val="00DB072A"/>
    <w:rsid w:val="00DB19FF"/>
    <w:rsid w:val="00DB1D5C"/>
    <w:rsid w:val="00DB7114"/>
    <w:rsid w:val="00DB7612"/>
    <w:rsid w:val="00DB7B54"/>
    <w:rsid w:val="00DC048A"/>
    <w:rsid w:val="00DC1AB9"/>
    <w:rsid w:val="00DC1B02"/>
    <w:rsid w:val="00DC28FD"/>
    <w:rsid w:val="00DC538B"/>
    <w:rsid w:val="00DC6244"/>
    <w:rsid w:val="00DC7BF7"/>
    <w:rsid w:val="00DD0B15"/>
    <w:rsid w:val="00DD7BE6"/>
    <w:rsid w:val="00DE33B6"/>
    <w:rsid w:val="00DE44F1"/>
    <w:rsid w:val="00DE5625"/>
    <w:rsid w:val="00DE6DAE"/>
    <w:rsid w:val="00DE7F9D"/>
    <w:rsid w:val="00DF6161"/>
    <w:rsid w:val="00E016DD"/>
    <w:rsid w:val="00E0327F"/>
    <w:rsid w:val="00E03464"/>
    <w:rsid w:val="00E045F1"/>
    <w:rsid w:val="00E05E05"/>
    <w:rsid w:val="00E06502"/>
    <w:rsid w:val="00E06B68"/>
    <w:rsid w:val="00E06F1D"/>
    <w:rsid w:val="00E072A1"/>
    <w:rsid w:val="00E07E3D"/>
    <w:rsid w:val="00E13B2A"/>
    <w:rsid w:val="00E13BEE"/>
    <w:rsid w:val="00E14F66"/>
    <w:rsid w:val="00E15073"/>
    <w:rsid w:val="00E15A61"/>
    <w:rsid w:val="00E170A1"/>
    <w:rsid w:val="00E21968"/>
    <w:rsid w:val="00E21BAE"/>
    <w:rsid w:val="00E267D3"/>
    <w:rsid w:val="00E27A3B"/>
    <w:rsid w:val="00E30002"/>
    <w:rsid w:val="00E3013F"/>
    <w:rsid w:val="00E3029D"/>
    <w:rsid w:val="00E334CD"/>
    <w:rsid w:val="00E3689D"/>
    <w:rsid w:val="00E40E99"/>
    <w:rsid w:val="00E40FBF"/>
    <w:rsid w:val="00E41137"/>
    <w:rsid w:val="00E41218"/>
    <w:rsid w:val="00E41E6E"/>
    <w:rsid w:val="00E440A4"/>
    <w:rsid w:val="00E44602"/>
    <w:rsid w:val="00E45033"/>
    <w:rsid w:val="00E4566C"/>
    <w:rsid w:val="00E45847"/>
    <w:rsid w:val="00E4634D"/>
    <w:rsid w:val="00E46AB9"/>
    <w:rsid w:val="00E47BEA"/>
    <w:rsid w:val="00E50237"/>
    <w:rsid w:val="00E51A91"/>
    <w:rsid w:val="00E52D31"/>
    <w:rsid w:val="00E543C3"/>
    <w:rsid w:val="00E54A78"/>
    <w:rsid w:val="00E55537"/>
    <w:rsid w:val="00E564BE"/>
    <w:rsid w:val="00E56C1B"/>
    <w:rsid w:val="00E56C32"/>
    <w:rsid w:val="00E57DA6"/>
    <w:rsid w:val="00E601AE"/>
    <w:rsid w:val="00E6041F"/>
    <w:rsid w:val="00E60746"/>
    <w:rsid w:val="00E60D3F"/>
    <w:rsid w:val="00E631A0"/>
    <w:rsid w:val="00E634BD"/>
    <w:rsid w:val="00E641BE"/>
    <w:rsid w:val="00E64C60"/>
    <w:rsid w:val="00E66564"/>
    <w:rsid w:val="00E66D51"/>
    <w:rsid w:val="00E66E7F"/>
    <w:rsid w:val="00E67242"/>
    <w:rsid w:val="00E70240"/>
    <w:rsid w:val="00E71513"/>
    <w:rsid w:val="00E71DC6"/>
    <w:rsid w:val="00E7276A"/>
    <w:rsid w:val="00E73429"/>
    <w:rsid w:val="00E750CF"/>
    <w:rsid w:val="00E757B2"/>
    <w:rsid w:val="00E75CCE"/>
    <w:rsid w:val="00E81E4C"/>
    <w:rsid w:val="00E8328B"/>
    <w:rsid w:val="00E854FE"/>
    <w:rsid w:val="00E85B46"/>
    <w:rsid w:val="00E878C9"/>
    <w:rsid w:val="00E90272"/>
    <w:rsid w:val="00E9067F"/>
    <w:rsid w:val="00E917C3"/>
    <w:rsid w:val="00E9211B"/>
    <w:rsid w:val="00E921C3"/>
    <w:rsid w:val="00E93FDA"/>
    <w:rsid w:val="00E94205"/>
    <w:rsid w:val="00E9464F"/>
    <w:rsid w:val="00E9596A"/>
    <w:rsid w:val="00EA09E4"/>
    <w:rsid w:val="00EA1BFC"/>
    <w:rsid w:val="00EA41D0"/>
    <w:rsid w:val="00EA5B66"/>
    <w:rsid w:val="00EA6374"/>
    <w:rsid w:val="00EA703D"/>
    <w:rsid w:val="00EB04F0"/>
    <w:rsid w:val="00EB11A3"/>
    <w:rsid w:val="00EB3B01"/>
    <w:rsid w:val="00EB5728"/>
    <w:rsid w:val="00EC214C"/>
    <w:rsid w:val="00EC5BAA"/>
    <w:rsid w:val="00EC76FB"/>
    <w:rsid w:val="00EC7991"/>
    <w:rsid w:val="00EC7B8D"/>
    <w:rsid w:val="00ED2B4B"/>
    <w:rsid w:val="00ED47BE"/>
    <w:rsid w:val="00ED56A1"/>
    <w:rsid w:val="00ED6FE3"/>
    <w:rsid w:val="00EE04A1"/>
    <w:rsid w:val="00EE1F93"/>
    <w:rsid w:val="00EE26E1"/>
    <w:rsid w:val="00EE290F"/>
    <w:rsid w:val="00EE2DAA"/>
    <w:rsid w:val="00EE3406"/>
    <w:rsid w:val="00EE4616"/>
    <w:rsid w:val="00EE5342"/>
    <w:rsid w:val="00EE7642"/>
    <w:rsid w:val="00EF063A"/>
    <w:rsid w:val="00EF30D5"/>
    <w:rsid w:val="00EF61B8"/>
    <w:rsid w:val="00EF74AC"/>
    <w:rsid w:val="00F003F0"/>
    <w:rsid w:val="00F00F91"/>
    <w:rsid w:val="00F04CE6"/>
    <w:rsid w:val="00F1010F"/>
    <w:rsid w:val="00F10349"/>
    <w:rsid w:val="00F10595"/>
    <w:rsid w:val="00F10AA0"/>
    <w:rsid w:val="00F12CEE"/>
    <w:rsid w:val="00F162B9"/>
    <w:rsid w:val="00F21735"/>
    <w:rsid w:val="00F218BF"/>
    <w:rsid w:val="00F240E5"/>
    <w:rsid w:val="00F26555"/>
    <w:rsid w:val="00F30698"/>
    <w:rsid w:val="00F31067"/>
    <w:rsid w:val="00F32619"/>
    <w:rsid w:val="00F329A1"/>
    <w:rsid w:val="00F36E68"/>
    <w:rsid w:val="00F40E7A"/>
    <w:rsid w:val="00F41A3E"/>
    <w:rsid w:val="00F420B4"/>
    <w:rsid w:val="00F4249B"/>
    <w:rsid w:val="00F435D3"/>
    <w:rsid w:val="00F5005E"/>
    <w:rsid w:val="00F52006"/>
    <w:rsid w:val="00F526C3"/>
    <w:rsid w:val="00F54655"/>
    <w:rsid w:val="00F558C0"/>
    <w:rsid w:val="00F56977"/>
    <w:rsid w:val="00F57BBC"/>
    <w:rsid w:val="00F61B32"/>
    <w:rsid w:val="00F61EDA"/>
    <w:rsid w:val="00F6655F"/>
    <w:rsid w:val="00F668E0"/>
    <w:rsid w:val="00F669DD"/>
    <w:rsid w:val="00F67319"/>
    <w:rsid w:val="00F676F5"/>
    <w:rsid w:val="00F70135"/>
    <w:rsid w:val="00F831B0"/>
    <w:rsid w:val="00F83501"/>
    <w:rsid w:val="00F846C3"/>
    <w:rsid w:val="00F85466"/>
    <w:rsid w:val="00F85F03"/>
    <w:rsid w:val="00F90DED"/>
    <w:rsid w:val="00F9118B"/>
    <w:rsid w:val="00F94441"/>
    <w:rsid w:val="00F97310"/>
    <w:rsid w:val="00F97FA1"/>
    <w:rsid w:val="00FA13EB"/>
    <w:rsid w:val="00FA20E5"/>
    <w:rsid w:val="00FA4210"/>
    <w:rsid w:val="00FA43B8"/>
    <w:rsid w:val="00FA4656"/>
    <w:rsid w:val="00FA65F6"/>
    <w:rsid w:val="00FA693B"/>
    <w:rsid w:val="00FA72CE"/>
    <w:rsid w:val="00FA76EE"/>
    <w:rsid w:val="00FA7FCD"/>
    <w:rsid w:val="00FB0AB0"/>
    <w:rsid w:val="00FB47FC"/>
    <w:rsid w:val="00FB54BF"/>
    <w:rsid w:val="00FB6D5D"/>
    <w:rsid w:val="00FB7957"/>
    <w:rsid w:val="00FB7ADC"/>
    <w:rsid w:val="00FB7D20"/>
    <w:rsid w:val="00FC2726"/>
    <w:rsid w:val="00FC2C40"/>
    <w:rsid w:val="00FC33C7"/>
    <w:rsid w:val="00FC3D42"/>
    <w:rsid w:val="00FC5DBE"/>
    <w:rsid w:val="00FC7031"/>
    <w:rsid w:val="00FD0719"/>
    <w:rsid w:val="00FD09E1"/>
    <w:rsid w:val="00FD2093"/>
    <w:rsid w:val="00FD25FD"/>
    <w:rsid w:val="00FD2620"/>
    <w:rsid w:val="00FD3979"/>
    <w:rsid w:val="00FD583D"/>
    <w:rsid w:val="00FD5E11"/>
    <w:rsid w:val="00FE08B5"/>
    <w:rsid w:val="00FE3148"/>
    <w:rsid w:val="00FE64EB"/>
    <w:rsid w:val="00FF2544"/>
    <w:rsid w:val="00FF2A74"/>
    <w:rsid w:val="00FF2A8D"/>
    <w:rsid w:val="00FF3A89"/>
    <w:rsid w:val="00FF427E"/>
    <w:rsid w:val="00FF7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49C1102"/>
  <w15:docId w15:val="{62F7EF08-186A-4BF7-AA97-D459C6730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3EEA"/>
    <w:pPr>
      <w:spacing w:line="240" w:lineRule="auto"/>
      <w:outlineLvl w:val="0"/>
    </w:pPr>
    <w:rPr>
      <w:rFonts w:ascii="Segoe UI Black" w:hAnsi="Segoe UI Black" w:cs="Segoe UI Semibold"/>
      <w:bCs/>
      <w:caps/>
      <w:color w:val="000000" w:themeColor="text1"/>
      <w:spacing w:val="10"/>
      <w:sz w:val="36"/>
      <w:szCs w:val="4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B62D69"/>
    <w:pPr>
      <w:outlineLvl w:val="1"/>
    </w:pPr>
    <w:rPr>
      <w:color w:val="D0973D" w:themeColor="accent3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13EEA"/>
    <w:pPr>
      <w:outlineLvl w:val="2"/>
    </w:pPr>
    <w:rPr>
      <w:rFonts w:ascii="Times New Roman" w:hAnsi="Times New Roman" w:cs="Times New Roman"/>
      <w:b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330F"/>
    <w:pPr>
      <w:spacing w:line="240" w:lineRule="auto"/>
      <w:jc w:val="center"/>
    </w:pPr>
    <w:rPr>
      <w:rFonts w:eastAsia="Franklin Gothic Book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SubtleEmphasis"/>
    <w:uiPriority w:val="1"/>
    <w:rsid w:val="009A330F"/>
    <w:rPr>
      <w:i/>
      <w:iCs/>
      <w:color w:val="404040" w:themeColor="text1" w:themeTint="BF"/>
      <w:u w:val="single"/>
      <w:bdr w:val="none" w:sz="0" w:space="0" w:color="auto"/>
      <w:shd w:val="clear" w:color="auto" w:fill="E7E6E6" w:themeFill="background2"/>
    </w:rPr>
  </w:style>
  <w:style w:type="character" w:styleId="SubtleEmphasis">
    <w:name w:val="Subtle Emphasis"/>
    <w:basedOn w:val="DefaultParagraphFont"/>
    <w:uiPriority w:val="19"/>
    <w:qFormat/>
    <w:rsid w:val="009A330F"/>
    <w:rPr>
      <w:i/>
      <w:iCs/>
      <w:color w:val="404040" w:themeColor="text1" w:themeTint="BF"/>
    </w:rPr>
  </w:style>
  <w:style w:type="character" w:styleId="CommentReference">
    <w:name w:val="annotation reference"/>
    <w:basedOn w:val="DefaultParagraphFont"/>
    <w:uiPriority w:val="99"/>
    <w:semiHidden/>
    <w:unhideWhenUsed/>
    <w:rsid w:val="000524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524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524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24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24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24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47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F6A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6ACB"/>
  </w:style>
  <w:style w:type="paragraph" w:styleId="Footer">
    <w:name w:val="footer"/>
    <w:basedOn w:val="Normal"/>
    <w:link w:val="FooterChar"/>
    <w:uiPriority w:val="99"/>
    <w:unhideWhenUsed/>
    <w:rsid w:val="00AF6A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6ACB"/>
  </w:style>
  <w:style w:type="paragraph" w:customStyle="1" w:styleId="BasicParagraph">
    <w:name w:val="[Basic Paragraph]"/>
    <w:basedOn w:val="Normal"/>
    <w:uiPriority w:val="99"/>
    <w:rsid w:val="008A0FF9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E620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13EEA"/>
    <w:rPr>
      <w:rFonts w:ascii="Segoe UI Black" w:hAnsi="Segoe UI Black" w:cs="Segoe UI Semibold"/>
      <w:bCs/>
      <w:caps/>
      <w:color w:val="000000" w:themeColor="text1"/>
      <w:spacing w:val="10"/>
      <w:sz w:val="36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62D69"/>
    <w:rPr>
      <w:rFonts w:ascii="Segoe UI Black" w:hAnsi="Segoe UI Black" w:cs="Segoe UI Semibold"/>
      <w:bCs/>
      <w:caps/>
      <w:color w:val="D0973D" w:themeColor="accent3"/>
      <w:spacing w:val="10"/>
      <w:sz w:val="26"/>
      <w:szCs w:val="26"/>
    </w:rPr>
  </w:style>
  <w:style w:type="paragraph" w:styleId="Revision">
    <w:name w:val="Revision"/>
    <w:hidden/>
    <w:uiPriority w:val="99"/>
    <w:semiHidden/>
    <w:rsid w:val="00376EA1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C56197"/>
    <w:pPr>
      <w:spacing w:after="0" w:line="240" w:lineRule="auto"/>
      <w:contextualSpacing/>
    </w:pPr>
    <w:rPr>
      <w:rFonts w:ascii="Segoe UI Semibold" w:eastAsiaTheme="majorEastAsia" w:hAnsi="Segoe UI Semibold" w:cstheme="majorBidi"/>
      <w:color w:val="3A4075" w:themeColor="text2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6197"/>
    <w:rPr>
      <w:rFonts w:ascii="Segoe UI Semibold" w:eastAsiaTheme="majorEastAsia" w:hAnsi="Segoe UI Semibold" w:cstheme="majorBidi"/>
      <w:color w:val="3A4075" w:themeColor="text2"/>
      <w:spacing w:val="-10"/>
      <w:kern w:val="28"/>
      <w:sz w:val="56"/>
      <w:szCs w:val="56"/>
    </w:rPr>
  </w:style>
  <w:style w:type="character" w:styleId="PlaceholderText">
    <w:name w:val="Placeholder Text"/>
    <w:basedOn w:val="DefaultParagraphFont"/>
    <w:uiPriority w:val="99"/>
    <w:semiHidden/>
    <w:rsid w:val="00757824"/>
    <w:rPr>
      <w:color w:val="808080"/>
    </w:rPr>
  </w:style>
  <w:style w:type="paragraph" w:styleId="BodyText">
    <w:name w:val="Body Text"/>
    <w:basedOn w:val="Normal"/>
    <w:link w:val="BodyTextChar"/>
    <w:uiPriority w:val="1"/>
    <w:qFormat/>
    <w:rsid w:val="0042406E"/>
    <w:pPr>
      <w:widowControl w:val="0"/>
      <w:spacing w:before="121" w:after="0" w:line="240" w:lineRule="auto"/>
      <w:ind w:left="1540" w:hanging="360"/>
    </w:pPr>
    <w:rPr>
      <w:rFonts w:ascii="Arial" w:eastAsia="Arial" w:hAnsi="Arial"/>
    </w:rPr>
  </w:style>
  <w:style w:type="character" w:customStyle="1" w:styleId="BodyTextChar">
    <w:name w:val="Body Text Char"/>
    <w:basedOn w:val="DefaultParagraphFont"/>
    <w:link w:val="BodyText"/>
    <w:uiPriority w:val="1"/>
    <w:rsid w:val="0042406E"/>
    <w:rPr>
      <w:rFonts w:ascii="Arial" w:eastAsia="Arial" w:hAnsi="Arial"/>
    </w:rPr>
  </w:style>
  <w:style w:type="paragraph" w:customStyle="1" w:styleId="TableParagraph">
    <w:name w:val="Table Paragraph"/>
    <w:basedOn w:val="Normal"/>
    <w:uiPriority w:val="1"/>
    <w:qFormat/>
    <w:rsid w:val="0042406E"/>
    <w:pPr>
      <w:widowControl w:val="0"/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654F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654FA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C13EEA"/>
    <w:rPr>
      <w:rFonts w:ascii="Times New Roman" w:hAnsi="Times New Roman" w:cs="Times New Roman"/>
      <w:b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23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71B39393F6E44A891D57723729F8E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1D2DEA-D65A-4610-A756-2653AAC23C19}"/>
      </w:docPartPr>
      <w:docPartBody>
        <w:p w:rsidR="005C45F0" w:rsidRDefault="005F05BE" w:rsidP="005F05BE">
          <w:pPr>
            <w:pStyle w:val="871B39393F6E44A891D57723729F8E76"/>
          </w:pPr>
          <w:r w:rsidRPr="005274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BECB9C6B7374B48BF97AAAD7E72BC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6B3FA3-78C7-4DB4-927C-15CE6276C0D5}"/>
      </w:docPartPr>
      <w:docPartBody>
        <w:p w:rsidR="005C45F0" w:rsidRDefault="005F05BE" w:rsidP="005F05BE">
          <w:pPr>
            <w:pStyle w:val="DBECB9C6B7374B48BF97AAAD7E72BC84"/>
          </w:pPr>
          <w:r w:rsidRPr="005274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A941945A3B14846B7F6121C31BFA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891CD-9DF5-4907-B9EB-AA3B93D8D508}"/>
      </w:docPartPr>
      <w:docPartBody>
        <w:p w:rsidR="005C45F0" w:rsidRDefault="005F05BE" w:rsidP="005F05BE">
          <w:pPr>
            <w:pStyle w:val="2A941945A3B14846B7F6121C31BFA33A"/>
          </w:pPr>
          <w:r w:rsidRPr="005274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676540CEA84415889FBB94989052A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457F2B-F764-445E-97A9-8ECE0124D3CB}"/>
      </w:docPartPr>
      <w:docPartBody>
        <w:p w:rsidR="005C45F0" w:rsidRDefault="005F05BE" w:rsidP="005F05BE">
          <w:pPr>
            <w:pStyle w:val="0676540CEA84415889FBB94989052A5D"/>
          </w:pPr>
          <w:r w:rsidRPr="005274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2DE136151514695A25930C383D8F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98211D-0B2B-44A1-A5BF-08B29E668CED}"/>
      </w:docPartPr>
      <w:docPartBody>
        <w:p w:rsidR="005C45F0" w:rsidRDefault="005F05BE" w:rsidP="005F05BE">
          <w:pPr>
            <w:pStyle w:val="E2DE136151514695A25930C383D8F861"/>
          </w:pPr>
          <w:r w:rsidRPr="005274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36056320BDF46F1BBD81EECBFE55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D97602-6131-4326-BF7C-9AE8D65FC9B6}"/>
      </w:docPartPr>
      <w:docPartBody>
        <w:p w:rsidR="005C45F0" w:rsidRDefault="005F05BE" w:rsidP="005F05BE">
          <w:pPr>
            <w:pStyle w:val="F36056320BDF46F1BBD81EECBFE5520E"/>
          </w:pPr>
          <w:r w:rsidRPr="005274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2C2B5AF8580481F83E6A14FB6D2E8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1616A4-7F3D-4667-917A-ABA946B7B7D4}"/>
      </w:docPartPr>
      <w:docPartBody>
        <w:p w:rsidR="005C45F0" w:rsidRDefault="005F05BE" w:rsidP="005F05BE">
          <w:pPr>
            <w:pStyle w:val="82C2B5AF8580481F83E6A14FB6D2E85D"/>
          </w:pPr>
          <w:r w:rsidRPr="005274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13F1E8764694722A63DB33B43EB6F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3A82E-F1F1-4038-94AF-DE3854824F6C}"/>
      </w:docPartPr>
      <w:docPartBody>
        <w:p w:rsidR="005C45F0" w:rsidRDefault="005F05BE" w:rsidP="005F05BE">
          <w:pPr>
            <w:pStyle w:val="B13F1E8764694722A63DB33B43EB6F54"/>
          </w:pPr>
          <w:r w:rsidRPr="005274FC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E0B"/>
    <w:rsid w:val="00161E52"/>
    <w:rsid w:val="00165B85"/>
    <w:rsid w:val="001D5AC9"/>
    <w:rsid w:val="001F024E"/>
    <w:rsid w:val="002001D4"/>
    <w:rsid w:val="00232E33"/>
    <w:rsid w:val="00360D20"/>
    <w:rsid w:val="00390E0B"/>
    <w:rsid w:val="003B5205"/>
    <w:rsid w:val="003E0C81"/>
    <w:rsid w:val="004B46AC"/>
    <w:rsid w:val="005274FC"/>
    <w:rsid w:val="005B41FD"/>
    <w:rsid w:val="005C45F0"/>
    <w:rsid w:val="005F05BE"/>
    <w:rsid w:val="006214C1"/>
    <w:rsid w:val="00621D19"/>
    <w:rsid w:val="006B6271"/>
    <w:rsid w:val="006D5F16"/>
    <w:rsid w:val="006E7015"/>
    <w:rsid w:val="00780BF4"/>
    <w:rsid w:val="007D5BA2"/>
    <w:rsid w:val="00814190"/>
    <w:rsid w:val="008C0AEC"/>
    <w:rsid w:val="008C49EE"/>
    <w:rsid w:val="0090141F"/>
    <w:rsid w:val="00926AF2"/>
    <w:rsid w:val="009B1242"/>
    <w:rsid w:val="009D1CF3"/>
    <w:rsid w:val="009E0825"/>
    <w:rsid w:val="00A70C5A"/>
    <w:rsid w:val="00B07DDE"/>
    <w:rsid w:val="00B2314E"/>
    <w:rsid w:val="00B6352A"/>
    <w:rsid w:val="00BE4F8A"/>
    <w:rsid w:val="00C80BD9"/>
    <w:rsid w:val="00F4794A"/>
    <w:rsid w:val="00FA1CFC"/>
    <w:rsid w:val="00FE50C8"/>
    <w:rsid w:val="00FF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F05BE"/>
    <w:rPr>
      <w:color w:val="808080"/>
    </w:rPr>
  </w:style>
  <w:style w:type="paragraph" w:customStyle="1" w:styleId="025EE4A2CB4547EDAB184E54A1A93F46">
    <w:name w:val="025EE4A2CB4547EDAB184E54A1A93F46"/>
    <w:rsid w:val="00390E0B"/>
  </w:style>
  <w:style w:type="paragraph" w:customStyle="1" w:styleId="DFE381774670459A815A0438602361AE">
    <w:name w:val="DFE381774670459A815A0438602361AE"/>
    <w:rsid w:val="00390E0B"/>
  </w:style>
  <w:style w:type="paragraph" w:customStyle="1" w:styleId="8BE112522D4C43D7974A4D8D6098799F">
    <w:name w:val="8BE112522D4C43D7974A4D8D6098799F"/>
    <w:rsid w:val="00390E0B"/>
  </w:style>
  <w:style w:type="paragraph" w:customStyle="1" w:styleId="7799902A922540318DFFEEB1CCCD3A40">
    <w:name w:val="7799902A922540318DFFEEB1CCCD3A40"/>
    <w:rsid w:val="00390E0B"/>
  </w:style>
  <w:style w:type="paragraph" w:customStyle="1" w:styleId="6C00B43AEB8745E3BFF3412ED7C2DE9E">
    <w:name w:val="6C00B43AEB8745E3BFF3412ED7C2DE9E"/>
    <w:rsid w:val="00390E0B"/>
  </w:style>
  <w:style w:type="paragraph" w:customStyle="1" w:styleId="576B0EF598CF400ABEE2CC374D90E06E">
    <w:name w:val="576B0EF598CF400ABEE2CC374D90E06E"/>
    <w:rsid w:val="00390E0B"/>
  </w:style>
  <w:style w:type="paragraph" w:customStyle="1" w:styleId="3DC5CBF7F0A242B68F09EA9DC22B5158">
    <w:name w:val="3DC5CBF7F0A242B68F09EA9DC22B5158"/>
    <w:rsid w:val="00390E0B"/>
  </w:style>
  <w:style w:type="paragraph" w:customStyle="1" w:styleId="AE9AAF163C3442DFB3352607D9E69B95">
    <w:name w:val="AE9AAF163C3442DFB3352607D9E69B95"/>
    <w:rsid w:val="00390E0B"/>
  </w:style>
  <w:style w:type="paragraph" w:customStyle="1" w:styleId="FF6C01FF6CE341749C79657666871713">
    <w:name w:val="FF6C01FF6CE341749C79657666871713"/>
    <w:rsid w:val="00390E0B"/>
  </w:style>
  <w:style w:type="paragraph" w:customStyle="1" w:styleId="8E2AB29CE52542C48389DB3E040AE003">
    <w:name w:val="8E2AB29CE52542C48389DB3E040AE003"/>
    <w:rsid w:val="00390E0B"/>
  </w:style>
  <w:style w:type="paragraph" w:customStyle="1" w:styleId="C67D30C3DB534D89826B069BD87386B3">
    <w:name w:val="C67D30C3DB534D89826B069BD87386B3"/>
    <w:rsid w:val="00390E0B"/>
  </w:style>
  <w:style w:type="paragraph" w:customStyle="1" w:styleId="11DE8C1A773246ECA105C34183510408">
    <w:name w:val="11DE8C1A773246ECA105C34183510408"/>
    <w:rsid w:val="00390E0B"/>
  </w:style>
  <w:style w:type="paragraph" w:customStyle="1" w:styleId="2E2C29D94EE04D2A8453B16FBE7ACDD8">
    <w:name w:val="2E2C29D94EE04D2A8453B16FBE7ACDD8"/>
    <w:rsid w:val="00390E0B"/>
  </w:style>
  <w:style w:type="paragraph" w:customStyle="1" w:styleId="E806ECEE5E914D399691DA167389B168">
    <w:name w:val="E806ECEE5E914D399691DA167389B168"/>
    <w:rsid w:val="00390E0B"/>
  </w:style>
  <w:style w:type="paragraph" w:customStyle="1" w:styleId="3DD995C3C7484D938D4538A6324BABE1">
    <w:name w:val="3DD995C3C7484D938D4538A6324BABE1"/>
    <w:rsid w:val="00390E0B"/>
  </w:style>
  <w:style w:type="paragraph" w:customStyle="1" w:styleId="CFA308C537184C8299FB71875DE9525E">
    <w:name w:val="CFA308C537184C8299FB71875DE9525E"/>
    <w:rsid w:val="00390E0B"/>
  </w:style>
  <w:style w:type="paragraph" w:customStyle="1" w:styleId="0F5BB53970094B7EB5D6F42CC80DBC5C">
    <w:name w:val="0F5BB53970094B7EB5D6F42CC80DBC5C"/>
    <w:rsid w:val="00390E0B"/>
  </w:style>
  <w:style w:type="paragraph" w:customStyle="1" w:styleId="9883C25BDF674963839FC815C56918F5">
    <w:name w:val="9883C25BDF674963839FC815C56918F5"/>
    <w:rsid w:val="00390E0B"/>
  </w:style>
  <w:style w:type="paragraph" w:customStyle="1" w:styleId="4AEC8C71C23441768FA2990CE102A61A">
    <w:name w:val="4AEC8C71C23441768FA2990CE102A61A"/>
    <w:rsid w:val="00390E0B"/>
  </w:style>
  <w:style w:type="paragraph" w:customStyle="1" w:styleId="3A8200BBBD464794953B136C1A4B56E2">
    <w:name w:val="3A8200BBBD464794953B136C1A4B56E2"/>
    <w:rsid w:val="00390E0B"/>
  </w:style>
  <w:style w:type="paragraph" w:customStyle="1" w:styleId="FEECCC9EF3A640DE9BB3D5C5ADECED8E">
    <w:name w:val="FEECCC9EF3A640DE9BB3D5C5ADECED8E"/>
    <w:rsid w:val="00390E0B"/>
  </w:style>
  <w:style w:type="paragraph" w:customStyle="1" w:styleId="91517BF217D94B1D9B510DB61C557F29">
    <w:name w:val="91517BF217D94B1D9B510DB61C557F29"/>
    <w:rsid w:val="00390E0B"/>
  </w:style>
  <w:style w:type="paragraph" w:customStyle="1" w:styleId="092541D09AB444A080D295833F0AA011">
    <w:name w:val="092541D09AB444A080D295833F0AA011"/>
    <w:rsid w:val="00390E0B"/>
  </w:style>
  <w:style w:type="paragraph" w:customStyle="1" w:styleId="C69F844ADA5A40EA87CD53D71E8C843C">
    <w:name w:val="C69F844ADA5A40EA87CD53D71E8C843C"/>
    <w:rsid w:val="00390E0B"/>
  </w:style>
  <w:style w:type="paragraph" w:customStyle="1" w:styleId="D3A30AD0F3E7469C8E8AE3BE419FB8F2">
    <w:name w:val="D3A30AD0F3E7469C8E8AE3BE419FB8F2"/>
    <w:rsid w:val="00390E0B"/>
  </w:style>
  <w:style w:type="paragraph" w:customStyle="1" w:styleId="361A5D7CCA034F8083B8638934568A17">
    <w:name w:val="361A5D7CCA034F8083B8638934568A17"/>
    <w:rsid w:val="00390E0B"/>
  </w:style>
  <w:style w:type="paragraph" w:customStyle="1" w:styleId="F4455E5E2B3C4E949C002E30AC5994F6">
    <w:name w:val="F4455E5E2B3C4E949C002E30AC5994F6"/>
    <w:rsid w:val="00390E0B"/>
  </w:style>
  <w:style w:type="paragraph" w:customStyle="1" w:styleId="07AB50F4EEBE43A58A7E82A737FC4F79">
    <w:name w:val="07AB50F4EEBE43A58A7E82A737FC4F79"/>
  </w:style>
  <w:style w:type="paragraph" w:customStyle="1" w:styleId="79F3FD3E64BE4D01B02FCA2140D9F48E">
    <w:name w:val="79F3FD3E64BE4D01B02FCA2140D9F48E"/>
  </w:style>
  <w:style w:type="paragraph" w:customStyle="1" w:styleId="D9125FA01BC243E58C618D123B34A15D">
    <w:name w:val="D9125FA01BC243E58C618D123B34A15D"/>
  </w:style>
  <w:style w:type="paragraph" w:customStyle="1" w:styleId="84972FBB19AC4AED855F3041E5B31DD7">
    <w:name w:val="84972FBB19AC4AED855F3041E5B31DD7"/>
    <w:rsid w:val="001D5AC9"/>
  </w:style>
  <w:style w:type="paragraph" w:customStyle="1" w:styleId="EF041CA12867419EA65F483AD504CF7F">
    <w:name w:val="EF041CA12867419EA65F483AD504CF7F"/>
    <w:rsid w:val="001D5AC9"/>
  </w:style>
  <w:style w:type="paragraph" w:customStyle="1" w:styleId="58FE960E77E640CABBA3E87B16FF6308">
    <w:name w:val="58FE960E77E640CABBA3E87B16FF6308"/>
    <w:rsid w:val="001D5AC9"/>
  </w:style>
  <w:style w:type="paragraph" w:customStyle="1" w:styleId="71525FDBB6984B0E810D33DD58AAEAFF">
    <w:name w:val="71525FDBB6984B0E810D33DD58AAEAFF"/>
    <w:rsid w:val="001D5AC9"/>
  </w:style>
  <w:style w:type="paragraph" w:customStyle="1" w:styleId="39DFCAD7C66A44BBB45D3C35CC97BF03">
    <w:name w:val="39DFCAD7C66A44BBB45D3C35CC97BF03"/>
    <w:rsid w:val="00B2314E"/>
  </w:style>
  <w:style w:type="paragraph" w:customStyle="1" w:styleId="7B2CF34CB1834639A95C55C8ADD4767B">
    <w:name w:val="7B2CF34CB1834639A95C55C8ADD4767B"/>
    <w:rsid w:val="00B2314E"/>
  </w:style>
  <w:style w:type="paragraph" w:customStyle="1" w:styleId="980549705C0A4EE5A02A80EF014827BC">
    <w:name w:val="980549705C0A4EE5A02A80EF014827BC"/>
    <w:rsid w:val="00B2314E"/>
  </w:style>
  <w:style w:type="paragraph" w:customStyle="1" w:styleId="5AAC7876F659451999BBE812D499B059">
    <w:name w:val="5AAC7876F659451999BBE812D499B059"/>
    <w:rsid w:val="00B2314E"/>
  </w:style>
  <w:style w:type="paragraph" w:customStyle="1" w:styleId="EF5126A5A1524E01ABEA6D7F4886BC7E">
    <w:name w:val="EF5126A5A1524E01ABEA6D7F4886BC7E"/>
    <w:rsid w:val="00B2314E"/>
  </w:style>
  <w:style w:type="paragraph" w:customStyle="1" w:styleId="34BB471C0D664BA58BA6B6703D2EE280">
    <w:name w:val="34BB471C0D664BA58BA6B6703D2EE280"/>
    <w:rsid w:val="00B2314E"/>
  </w:style>
  <w:style w:type="paragraph" w:customStyle="1" w:styleId="9F511C72C0A14C6FB22F1008D455075A">
    <w:name w:val="9F511C72C0A14C6FB22F1008D455075A"/>
    <w:rsid w:val="00B2314E"/>
  </w:style>
  <w:style w:type="paragraph" w:customStyle="1" w:styleId="DAD41BCB6BAE4CEDBCFB15DB8AAA8C85">
    <w:name w:val="DAD41BCB6BAE4CEDBCFB15DB8AAA8C85"/>
    <w:rsid w:val="00B2314E"/>
  </w:style>
  <w:style w:type="paragraph" w:customStyle="1" w:styleId="3BEC49E53E2A41D9AA70A00D07ED7546">
    <w:name w:val="3BEC49E53E2A41D9AA70A00D07ED7546"/>
    <w:rsid w:val="00B2314E"/>
  </w:style>
  <w:style w:type="paragraph" w:customStyle="1" w:styleId="3642ED890E85419E88008254B76044CC">
    <w:name w:val="3642ED890E85419E88008254B76044CC"/>
    <w:rsid w:val="00B2314E"/>
  </w:style>
  <w:style w:type="paragraph" w:customStyle="1" w:styleId="044522A65E3A470BB4798E3FAB2B411F">
    <w:name w:val="044522A65E3A470BB4798E3FAB2B411F"/>
    <w:rsid w:val="00B2314E"/>
  </w:style>
  <w:style w:type="paragraph" w:customStyle="1" w:styleId="6DCE3B9C299C4CB28BF53F805FEF5658">
    <w:name w:val="6DCE3B9C299C4CB28BF53F805FEF5658"/>
    <w:rsid w:val="00B2314E"/>
  </w:style>
  <w:style w:type="paragraph" w:customStyle="1" w:styleId="465ED3ACD4D34706A67CDAFECE6AF81F">
    <w:name w:val="465ED3ACD4D34706A67CDAFECE6AF81F"/>
    <w:rsid w:val="00B2314E"/>
  </w:style>
  <w:style w:type="paragraph" w:customStyle="1" w:styleId="ED03D11B98924C87AFE1EC215E04B3F3">
    <w:name w:val="ED03D11B98924C87AFE1EC215E04B3F3"/>
    <w:rsid w:val="00B2314E"/>
  </w:style>
  <w:style w:type="paragraph" w:customStyle="1" w:styleId="7C751F30EB894862B08A59970B6277EB">
    <w:name w:val="7C751F30EB894862B08A59970B6277EB"/>
    <w:rsid w:val="00B2314E"/>
  </w:style>
  <w:style w:type="paragraph" w:customStyle="1" w:styleId="BB70B5E1B3E04A74B516481AC72A06C0">
    <w:name w:val="BB70B5E1B3E04A74B516481AC72A06C0"/>
    <w:rsid w:val="00B2314E"/>
  </w:style>
  <w:style w:type="paragraph" w:customStyle="1" w:styleId="B5CF5ABCC61E4D07BA08E5860F61D77C">
    <w:name w:val="B5CF5ABCC61E4D07BA08E5860F61D77C"/>
    <w:rsid w:val="00232E33"/>
  </w:style>
  <w:style w:type="paragraph" w:customStyle="1" w:styleId="BE6FD37109C44994AABA5CD1118F680A">
    <w:name w:val="BE6FD37109C44994AABA5CD1118F680A"/>
    <w:rsid w:val="00232E33"/>
  </w:style>
  <w:style w:type="paragraph" w:customStyle="1" w:styleId="DE657203719146D9A3B18BF22A413843">
    <w:name w:val="DE657203719146D9A3B18BF22A413843"/>
    <w:rsid w:val="009E0825"/>
  </w:style>
  <w:style w:type="paragraph" w:customStyle="1" w:styleId="2F0AF168B9CC449597136A7F3E47F14A">
    <w:name w:val="2F0AF168B9CC449597136A7F3E47F14A"/>
    <w:rsid w:val="009E0825"/>
  </w:style>
  <w:style w:type="paragraph" w:customStyle="1" w:styleId="1D106451C26847808027E35B35E5AD8F">
    <w:name w:val="1D106451C26847808027E35B35E5AD8F"/>
    <w:rsid w:val="009E0825"/>
  </w:style>
  <w:style w:type="paragraph" w:customStyle="1" w:styleId="86EAA70252684746B82F61CDF616D296">
    <w:name w:val="86EAA70252684746B82F61CDF616D296"/>
    <w:rsid w:val="009E0825"/>
  </w:style>
  <w:style w:type="paragraph" w:customStyle="1" w:styleId="C81E4C1F0A834280AC7D74D8FFC94471">
    <w:name w:val="C81E4C1F0A834280AC7D74D8FFC94471"/>
    <w:rsid w:val="009E0825"/>
  </w:style>
  <w:style w:type="paragraph" w:customStyle="1" w:styleId="ECE11AD601894421A5DA5DB3B1DB0501">
    <w:name w:val="ECE11AD601894421A5DA5DB3B1DB0501"/>
    <w:rsid w:val="009E0825"/>
  </w:style>
  <w:style w:type="paragraph" w:customStyle="1" w:styleId="A228028404474BAFBE5542134543FA11">
    <w:name w:val="A228028404474BAFBE5542134543FA11"/>
  </w:style>
  <w:style w:type="paragraph" w:customStyle="1" w:styleId="6D169224EC174064B9C6FC4EDD874F61">
    <w:name w:val="6D169224EC174064B9C6FC4EDD874F61"/>
  </w:style>
  <w:style w:type="paragraph" w:customStyle="1" w:styleId="7F99B93243B44040961914DA5C486DCB">
    <w:name w:val="7F99B93243B44040961914DA5C486DCB"/>
  </w:style>
  <w:style w:type="paragraph" w:customStyle="1" w:styleId="B91E1F99027E4144931471420F8F8AF5">
    <w:name w:val="B91E1F99027E4144931471420F8F8AF5"/>
  </w:style>
  <w:style w:type="paragraph" w:customStyle="1" w:styleId="506DB252281F47969EA07AEF04D74CDC">
    <w:name w:val="506DB252281F47969EA07AEF04D74CDC"/>
  </w:style>
  <w:style w:type="paragraph" w:customStyle="1" w:styleId="C41C80B26FD344B9B3E461408C1317AE">
    <w:name w:val="C41C80B26FD344B9B3E461408C1317AE"/>
  </w:style>
  <w:style w:type="paragraph" w:customStyle="1" w:styleId="66AB57F554D34BDBAA535157219B8191">
    <w:name w:val="66AB57F554D34BDBAA535157219B8191"/>
    <w:rsid w:val="00161E52"/>
  </w:style>
  <w:style w:type="paragraph" w:customStyle="1" w:styleId="017149DD514741578835969213BDDF1F">
    <w:name w:val="017149DD514741578835969213BDDF1F"/>
    <w:rsid w:val="00161E52"/>
  </w:style>
  <w:style w:type="paragraph" w:customStyle="1" w:styleId="652B771193FF4936B0D4364F49D52926">
    <w:name w:val="652B771193FF4936B0D4364F49D52926"/>
    <w:rsid w:val="00161E52"/>
  </w:style>
  <w:style w:type="paragraph" w:customStyle="1" w:styleId="2D3B1B387DDA4696A7A56FF11CF1F08B">
    <w:name w:val="2D3B1B387DDA4696A7A56FF11CF1F08B"/>
  </w:style>
  <w:style w:type="paragraph" w:customStyle="1" w:styleId="D6C5FF575C714C10AEE66D43574AFF2A">
    <w:name w:val="D6C5FF575C714C10AEE66D43574AFF2A"/>
  </w:style>
  <w:style w:type="paragraph" w:customStyle="1" w:styleId="7FB9FA87AAEC487A97E55381D886785A">
    <w:name w:val="7FB9FA87AAEC487A97E55381D886785A"/>
  </w:style>
  <w:style w:type="paragraph" w:customStyle="1" w:styleId="D5F309B2A33F439292E29E350D17AA37">
    <w:name w:val="D5F309B2A33F439292E29E350D17AA37"/>
    <w:rsid w:val="00161E52"/>
  </w:style>
  <w:style w:type="paragraph" w:customStyle="1" w:styleId="57CF0CCDF89C4C4696E22E91CEC5F867">
    <w:name w:val="57CF0CCDF89C4C4696E22E91CEC5F867"/>
    <w:rsid w:val="00161E52"/>
  </w:style>
  <w:style w:type="paragraph" w:customStyle="1" w:styleId="2435C31399AB4524A6A6828DD6797333">
    <w:name w:val="2435C31399AB4524A6A6828DD6797333"/>
    <w:rsid w:val="00161E52"/>
  </w:style>
  <w:style w:type="paragraph" w:customStyle="1" w:styleId="47FFF1A9E2B245F3B9893D2734BB8022">
    <w:name w:val="47FFF1A9E2B245F3B9893D2734BB8022"/>
    <w:rsid w:val="00161E52"/>
  </w:style>
  <w:style w:type="paragraph" w:customStyle="1" w:styleId="AD0805DE563447CEA717796E78FB0436">
    <w:name w:val="AD0805DE563447CEA717796E78FB0436"/>
    <w:rsid w:val="00161E52"/>
  </w:style>
  <w:style w:type="paragraph" w:customStyle="1" w:styleId="6A8EC26D21C348938799578BF76AE58F">
    <w:name w:val="6A8EC26D21C348938799578BF76AE58F"/>
    <w:rsid w:val="00161E52"/>
  </w:style>
  <w:style w:type="paragraph" w:customStyle="1" w:styleId="ADF4673366DE4BE590E11AD8990B1067">
    <w:name w:val="ADF4673366DE4BE590E11AD8990B1067"/>
    <w:rsid w:val="00161E52"/>
  </w:style>
  <w:style w:type="paragraph" w:customStyle="1" w:styleId="61C1B777AF1D46109A591DC848915AA0">
    <w:name w:val="61C1B777AF1D46109A591DC848915AA0"/>
    <w:rsid w:val="00161E52"/>
  </w:style>
  <w:style w:type="paragraph" w:customStyle="1" w:styleId="F29BA6687AE842AFA5B5AC5D3E0AA7A3">
    <w:name w:val="F29BA6687AE842AFA5B5AC5D3E0AA7A3"/>
    <w:rsid w:val="00161E52"/>
  </w:style>
  <w:style w:type="paragraph" w:customStyle="1" w:styleId="0B2C6121B7D745319D6CE81658030ED5">
    <w:name w:val="0B2C6121B7D745319D6CE81658030ED5"/>
    <w:rsid w:val="00161E52"/>
  </w:style>
  <w:style w:type="paragraph" w:customStyle="1" w:styleId="EA53F2C9927C4C24A778A2CC2E660243">
    <w:name w:val="EA53F2C9927C4C24A778A2CC2E660243"/>
    <w:rsid w:val="00161E52"/>
  </w:style>
  <w:style w:type="paragraph" w:customStyle="1" w:styleId="CBD37A083A0A41BB882711214A2CA5E7">
    <w:name w:val="CBD37A083A0A41BB882711214A2CA5E7"/>
    <w:rsid w:val="00161E52"/>
  </w:style>
  <w:style w:type="paragraph" w:customStyle="1" w:styleId="C448EC70EE394BD6AF4FEAE965B3C1BA">
    <w:name w:val="C448EC70EE394BD6AF4FEAE965B3C1BA"/>
    <w:rsid w:val="00161E52"/>
  </w:style>
  <w:style w:type="paragraph" w:customStyle="1" w:styleId="AC00FD0EE62E48068B4B9DF00B80CF9E">
    <w:name w:val="AC00FD0EE62E48068B4B9DF00B80CF9E"/>
    <w:rsid w:val="00161E52"/>
  </w:style>
  <w:style w:type="paragraph" w:customStyle="1" w:styleId="39E4B6134EF84BC3ABA5431B06F414F6">
    <w:name w:val="39E4B6134EF84BC3ABA5431B06F414F6"/>
    <w:rsid w:val="00161E52"/>
  </w:style>
  <w:style w:type="paragraph" w:customStyle="1" w:styleId="30B117B6C4CD4F34A8D531F0E333718C">
    <w:name w:val="30B117B6C4CD4F34A8D531F0E333718C"/>
    <w:rsid w:val="00161E52"/>
  </w:style>
  <w:style w:type="paragraph" w:customStyle="1" w:styleId="3D6BCB94FA6641F1BD30776E6435E27F">
    <w:name w:val="3D6BCB94FA6641F1BD30776E6435E27F"/>
    <w:rsid w:val="00161E52"/>
  </w:style>
  <w:style w:type="paragraph" w:customStyle="1" w:styleId="3BBA23A3D0BB44DA9106D797D3848B54">
    <w:name w:val="3BBA23A3D0BB44DA9106D797D3848B54"/>
    <w:rsid w:val="00161E52"/>
  </w:style>
  <w:style w:type="paragraph" w:customStyle="1" w:styleId="7C1F2753F5894166853AE54BCB1DEE82">
    <w:name w:val="7C1F2753F5894166853AE54BCB1DEE82"/>
    <w:rsid w:val="00161E52"/>
  </w:style>
  <w:style w:type="paragraph" w:customStyle="1" w:styleId="44F1351C10A44F1898FC7621005288DB">
    <w:name w:val="44F1351C10A44F1898FC7621005288DB"/>
    <w:rsid w:val="00161E52"/>
  </w:style>
  <w:style w:type="paragraph" w:customStyle="1" w:styleId="4AFA9C15F4FC4B2880EF532C740496A2">
    <w:name w:val="4AFA9C15F4FC4B2880EF532C740496A2"/>
    <w:rsid w:val="00161E52"/>
  </w:style>
  <w:style w:type="paragraph" w:customStyle="1" w:styleId="23D9A0C1562841AFA4ECA111F53E80F7">
    <w:name w:val="23D9A0C1562841AFA4ECA111F53E80F7"/>
    <w:rsid w:val="00161E52"/>
  </w:style>
  <w:style w:type="paragraph" w:customStyle="1" w:styleId="2590C498C8294822A9AC5BCF944B6E75">
    <w:name w:val="2590C498C8294822A9AC5BCF944B6E75"/>
    <w:rsid w:val="00161E52"/>
  </w:style>
  <w:style w:type="paragraph" w:customStyle="1" w:styleId="A20C8303B768459A80C78E4A4F00E9E9">
    <w:name w:val="A20C8303B768459A80C78E4A4F00E9E9"/>
    <w:rsid w:val="00161E52"/>
  </w:style>
  <w:style w:type="paragraph" w:customStyle="1" w:styleId="C338639005BA4B0897D71565B7C8DF24">
    <w:name w:val="C338639005BA4B0897D71565B7C8DF24"/>
    <w:rsid w:val="00161E52"/>
  </w:style>
  <w:style w:type="paragraph" w:customStyle="1" w:styleId="521E327649BF4875B8DF12768401034F">
    <w:name w:val="521E327649BF4875B8DF12768401034F"/>
    <w:rsid w:val="00161E52"/>
  </w:style>
  <w:style w:type="paragraph" w:customStyle="1" w:styleId="444FD8709ADB421BBB217BE182788E95">
    <w:name w:val="444FD8709ADB421BBB217BE182788E95"/>
    <w:rsid w:val="00161E52"/>
  </w:style>
  <w:style w:type="paragraph" w:customStyle="1" w:styleId="E45D897DFB1041818A4680DA681E9075">
    <w:name w:val="E45D897DFB1041818A4680DA681E9075"/>
    <w:rsid w:val="00161E52"/>
  </w:style>
  <w:style w:type="paragraph" w:customStyle="1" w:styleId="E0F6C15ABF704B36B015BC3EF3591673">
    <w:name w:val="E0F6C15ABF704B36B015BC3EF3591673"/>
    <w:rsid w:val="00161E52"/>
  </w:style>
  <w:style w:type="paragraph" w:customStyle="1" w:styleId="0D877214EEA749188073683CB8646335">
    <w:name w:val="0D877214EEA749188073683CB8646335"/>
    <w:rsid w:val="00161E52"/>
  </w:style>
  <w:style w:type="paragraph" w:customStyle="1" w:styleId="D888FBA1DB4D4E98A31AE9080F60D027">
    <w:name w:val="D888FBA1DB4D4E98A31AE9080F60D027"/>
    <w:rsid w:val="00161E52"/>
  </w:style>
  <w:style w:type="paragraph" w:customStyle="1" w:styleId="4039183502D7412F9E59F10980A32C17">
    <w:name w:val="4039183502D7412F9E59F10980A32C17"/>
    <w:rsid w:val="00161E52"/>
  </w:style>
  <w:style w:type="paragraph" w:customStyle="1" w:styleId="890A902AD5EE4F1C92B054EC718BE763">
    <w:name w:val="890A902AD5EE4F1C92B054EC718BE763"/>
    <w:rsid w:val="00161E52"/>
  </w:style>
  <w:style w:type="paragraph" w:customStyle="1" w:styleId="CE8BC2AE31CD456F8357170D08B9F21B">
    <w:name w:val="CE8BC2AE31CD456F8357170D08B9F21B"/>
    <w:rsid w:val="00161E52"/>
  </w:style>
  <w:style w:type="paragraph" w:customStyle="1" w:styleId="1DC9AA7CF9DE4406AB77D67516C6BDBF">
    <w:name w:val="1DC9AA7CF9DE4406AB77D67516C6BDBF"/>
    <w:rsid w:val="00161E52"/>
  </w:style>
  <w:style w:type="paragraph" w:customStyle="1" w:styleId="57C6EDE9DE71400C942E90E1F81EC8FB">
    <w:name w:val="57C6EDE9DE71400C942E90E1F81EC8FB"/>
    <w:rsid w:val="00161E52"/>
  </w:style>
  <w:style w:type="paragraph" w:customStyle="1" w:styleId="72C028187C0047299C6B54C571FD1D3B">
    <w:name w:val="72C028187C0047299C6B54C571FD1D3B"/>
    <w:rsid w:val="00161E52"/>
  </w:style>
  <w:style w:type="paragraph" w:customStyle="1" w:styleId="27BFE810C96B4928ACB8C1A95C45CC98">
    <w:name w:val="27BFE810C96B4928ACB8C1A95C45CC98"/>
    <w:rsid w:val="00161E52"/>
  </w:style>
  <w:style w:type="paragraph" w:customStyle="1" w:styleId="00DEC9C841F74017A65308D8185D7014">
    <w:name w:val="00DEC9C841F74017A65308D8185D7014"/>
    <w:rsid w:val="00161E52"/>
  </w:style>
  <w:style w:type="paragraph" w:customStyle="1" w:styleId="5645D54DBBE545F9B03CF4FD2EC1874C">
    <w:name w:val="5645D54DBBE545F9B03CF4FD2EC1874C"/>
    <w:rsid w:val="00161E52"/>
  </w:style>
  <w:style w:type="paragraph" w:customStyle="1" w:styleId="20160EFA3635476CA194BA39ECC23962">
    <w:name w:val="20160EFA3635476CA194BA39ECC23962"/>
    <w:rsid w:val="00161E52"/>
  </w:style>
  <w:style w:type="paragraph" w:customStyle="1" w:styleId="B6BFCCA4456A4F81B2BB86F236AB3DF1">
    <w:name w:val="B6BFCCA4456A4F81B2BB86F236AB3DF1"/>
    <w:rsid w:val="00161E52"/>
  </w:style>
  <w:style w:type="paragraph" w:customStyle="1" w:styleId="7F402223B4A84D279E8419999EB974FD">
    <w:name w:val="7F402223B4A84D279E8419999EB974FD"/>
    <w:rsid w:val="00161E52"/>
  </w:style>
  <w:style w:type="paragraph" w:customStyle="1" w:styleId="56C08F71E8EE4146A8ED33F2193B767E">
    <w:name w:val="56C08F71E8EE4146A8ED33F2193B767E"/>
    <w:rsid w:val="00161E52"/>
  </w:style>
  <w:style w:type="paragraph" w:customStyle="1" w:styleId="2E9413151EB1445A8B57E916C1B2E23F">
    <w:name w:val="2E9413151EB1445A8B57E916C1B2E23F"/>
    <w:rsid w:val="00161E52"/>
  </w:style>
  <w:style w:type="paragraph" w:customStyle="1" w:styleId="9FB55D92D23D4124A830366823467ACA">
    <w:name w:val="9FB55D92D23D4124A830366823467ACA"/>
    <w:rsid w:val="00161E52"/>
  </w:style>
  <w:style w:type="paragraph" w:customStyle="1" w:styleId="51AF8D3549484CEA8C44BDCD23887DA1">
    <w:name w:val="51AF8D3549484CEA8C44BDCD23887DA1"/>
    <w:rsid w:val="00161E52"/>
  </w:style>
  <w:style w:type="paragraph" w:customStyle="1" w:styleId="24A806D2CBC0451988D512FE7581DB49">
    <w:name w:val="24A806D2CBC0451988D512FE7581DB49"/>
    <w:rsid w:val="00161E52"/>
  </w:style>
  <w:style w:type="paragraph" w:customStyle="1" w:styleId="96370ADD38E24702B1C19158F87B8486">
    <w:name w:val="96370ADD38E24702B1C19158F87B8486"/>
    <w:rsid w:val="00161E52"/>
  </w:style>
  <w:style w:type="paragraph" w:customStyle="1" w:styleId="C1732E3FC767476EAC5D65DF1C44EFA9">
    <w:name w:val="C1732E3FC767476EAC5D65DF1C44EFA9"/>
    <w:rsid w:val="00161E52"/>
  </w:style>
  <w:style w:type="paragraph" w:customStyle="1" w:styleId="52E38C40E77D490981B56955DA82AACF">
    <w:name w:val="52E38C40E77D490981B56955DA82AACF"/>
    <w:rsid w:val="00161E52"/>
  </w:style>
  <w:style w:type="paragraph" w:customStyle="1" w:styleId="7ACB5A6A5E2A4D5FB68EC8AF138DAE95">
    <w:name w:val="7ACB5A6A5E2A4D5FB68EC8AF138DAE95"/>
    <w:rsid w:val="00161E52"/>
  </w:style>
  <w:style w:type="paragraph" w:customStyle="1" w:styleId="A1D7D247995647D7B90FA6DC9C016AF7">
    <w:name w:val="A1D7D247995647D7B90FA6DC9C016AF7"/>
    <w:rsid w:val="00161E52"/>
  </w:style>
  <w:style w:type="paragraph" w:customStyle="1" w:styleId="DD3F66F860BE4A09BE7BF9FC39D99417">
    <w:name w:val="DD3F66F860BE4A09BE7BF9FC39D99417"/>
    <w:rsid w:val="00161E52"/>
  </w:style>
  <w:style w:type="paragraph" w:customStyle="1" w:styleId="43BBBE7E6ADA4916AEB73384DB5F8F31">
    <w:name w:val="43BBBE7E6ADA4916AEB73384DB5F8F31"/>
    <w:rsid w:val="00161E52"/>
  </w:style>
  <w:style w:type="paragraph" w:customStyle="1" w:styleId="DA4CB7A348D44D91943641E46195444D">
    <w:name w:val="DA4CB7A348D44D91943641E46195444D"/>
    <w:rsid w:val="00161E52"/>
  </w:style>
  <w:style w:type="paragraph" w:customStyle="1" w:styleId="54C35C844E3145DDA0157D7DF64A128B">
    <w:name w:val="54C35C844E3145DDA0157D7DF64A128B"/>
    <w:rsid w:val="00161E52"/>
  </w:style>
  <w:style w:type="paragraph" w:customStyle="1" w:styleId="95237DE828C946509352A85ACCBE9429">
    <w:name w:val="95237DE828C946509352A85ACCBE9429"/>
    <w:rsid w:val="00161E52"/>
  </w:style>
  <w:style w:type="paragraph" w:customStyle="1" w:styleId="4989271F2D6D4972A670612E443B5297">
    <w:name w:val="4989271F2D6D4972A670612E443B5297"/>
    <w:rsid w:val="00161E52"/>
  </w:style>
  <w:style w:type="paragraph" w:customStyle="1" w:styleId="C7464104BF8440A9B3E9BA6DCBBEC6E2">
    <w:name w:val="C7464104BF8440A9B3E9BA6DCBBEC6E2"/>
    <w:rsid w:val="00161E52"/>
  </w:style>
  <w:style w:type="paragraph" w:customStyle="1" w:styleId="3B4617C69233465493C550CBD8E9052E">
    <w:name w:val="3B4617C69233465493C550CBD8E9052E"/>
    <w:rsid w:val="00161E52"/>
  </w:style>
  <w:style w:type="paragraph" w:customStyle="1" w:styleId="37A1C5A1DB4C421EA0753A5D52F25B58">
    <w:name w:val="37A1C5A1DB4C421EA0753A5D52F25B58"/>
    <w:rsid w:val="00161E52"/>
  </w:style>
  <w:style w:type="paragraph" w:customStyle="1" w:styleId="D2576885578649C0BF73E7CBE92C7C43">
    <w:name w:val="D2576885578649C0BF73E7CBE92C7C43"/>
    <w:rsid w:val="00161E52"/>
  </w:style>
  <w:style w:type="paragraph" w:customStyle="1" w:styleId="E6FB9C4F000A4EABBD0398A408E45332">
    <w:name w:val="E6FB9C4F000A4EABBD0398A408E45332"/>
    <w:rsid w:val="00161E52"/>
  </w:style>
  <w:style w:type="paragraph" w:customStyle="1" w:styleId="FF1695F27F5E4F039586DA18DA1C23EF">
    <w:name w:val="FF1695F27F5E4F039586DA18DA1C23EF"/>
    <w:rsid w:val="00161E52"/>
  </w:style>
  <w:style w:type="paragraph" w:customStyle="1" w:styleId="B662E09CD8724F03ABE1DCA60D0C477F">
    <w:name w:val="B662E09CD8724F03ABE1DCA60D0C477F"/>
    <w:rsid w:val="00161E52"/>
  </w:style>
  <w:style w:type="paragraph" w:customStyle="1" w:styleId="E31695B43FAB4AFF930AFE5779E57951">
    <w:name w:val="E31695B43FAB4AFF930AFE5779E57951"/>
    <w:rsid w:val="00161E52"/>
  </w:style>
  <w:style w:type="paragraph" w:customStyle="1" w:styleId="9DB949237C1C4D77A0A0C4839E438605">
    <w:name w:val="9DB949237C1C4D77A0A0C4839E438605"/>
    <w:rsid w:val="00161E52"/>
  </w:style>
  <w:style w:type="paragraph" w:customStyle="1" w:styleId="DAB2D1B450A64F3EA6690AB189B3F727">
    <w:name w:val="DAB2D1B450A64F3EA6690AB189B3F727"/>
    <w:rsid w:val="00161E52"/>
  </w:style>
  <w:style w:type="paragraph" w:customStyle="1" w:styleId="4FEC3CAD669A476BA7D63C9D722724A8">
    <w:name w:val="4FEC3CAD669A476BA7D63C9D722724A8"/>
    <w:rsid w:val="00161E52"/>
  </w:style>
  <w:style w:type="paragraph" w:customStyle="1" w:styleId="343BFA9CB052497FB5926977F070A4E7">
    <w:name w:val="343BFA9CB052497FB5926977F070A4E7"/>
    <w:rsid w:val="00161E52"/>
  </w:style>
  <w:style w:type="paragraph" w:customStyle="1" w:styleId="F2EF76C68C964A8BA40FDBCAA5F142D3">
    <w:name w:val="F2EF76C68C964A8BA40FDBCAA5F142D3"/>
    <w:rsid w:val="00161E52"/>
  </w:style>
  <w:style w:type="paragraph" w:customStyle="1" w:styleId="8DEC7D83A6BB4C6CB223D3B60ACAF2DC">
    <w:name w:val="8DEC7D83A6BB4C6CB223D3B60ACAF2DC"/>
    <w:rsid w:val="00161E52"/>
  </w:style>
  <w:style w:type="paragraph" w:customStyle="1" w:styleId="B832E35B993C4F5B9ECC7F36B015CA2C">
    <w:name w:val="B832E35B993C4F5B9ECC7F36B015CA2C"/>
    <w:rsid w:val="00161E52"/>
  </w:style>
  <w:style w:type="paragraph" w:customStyle="1" w:styleId="96CED2EA4C134BC2A43515CE42E52091">
    <w:name w:val="96CED2EA4C134BC2A43515CE42E52091"/>
    <w:rsid w:val="00161E52"/>
  </w:style>
  <w:style w:type="paragraph" w:customStyle="1" w:styleId="A9D8ED07C422450F93EC2397BC30CAE5">
    <w:name w:val="A9D8ED07C422450F93EC2397BC30CAE5"/>
    <w:rsid w:val="00B6352A"/>
  </w:style>
  <w:style w:type="paragraph" w:customStyle="1" w:styleId="F72FE0B485D04DB6A56A80077ADD4281">
    <w:name w:val="F72FE0B485D04DB6A56A80077ADD4281"/>
    <w:rsid w:val="00B6352A"/>
  </w:style>
  <w:style w:type="paragraph" w:customStyle="1" w:styleId="9BDF63E9F359424EB0B2B6C565E01C9E">
    <w:name w:val="9BDF63E9F359424EB0B2B6C565E01C9E"/>
    <w:rsid w:val="00B6352A"/>
  </w:style>
  <w:style w:type="paragraph" w:customStyle="1" w:styleId="A2ABA64FFA7A44D7B790878B8BB8D3AA">
    <w:name w:val="A2ABA64FFA7A44D7B790878B8BB8D3AA"/>
  </w:style>
  <w:style w:type="paragraph" w:customStyle="1" w:styleId="81566977E54E413683C4BC469752F31C">
    <w:name w:val="81566977E54E413683C4BC469752F31C"/>
  </w:style>
  <w:style w:type="paragraph" w:customStyle="1" w:styleId="69AA31388E73412FA95CB064E5BDBA5F">
    <w:name w:val="69AA31388E73412FA95CB064E5BDBA5F"/>
    <w:rsid w:val="00780BF4"/>
  </w:style>
  <w:style w:type="paragraph" w:customStyle="1" w:styleId="D5A1DD9F473B49E4815BDE7F13007CD5">
    <w:name w:val="D5A1DD9F473B49E4815BDE7F13007CD5"/>
    <w:rsid w:val="00780BF4"/>
  </w:style>
  <w:style w:type="paragraph" w:customStyle="1" w:styleId="92F1FF089BFD4D978ADB596C56F82A55">
    <w:name w:val="92F1FF089BFD4D978ADB596C56F82A55"/>
    <w:rsid w:val="00780BF4"/>
  </w:style>
  <w:style w:type="paragraph" w:customStyle="1" w:styleId="30B5E20E006944B591D195703D5ABA09">
    <w:name w:val="30B5E20E006944B591D195703D5ABA09"/>
  </w:style>
  <w:style w:type="paragraph" w:customStyle="1" w:styleId="3BEFDB7937F249AC834D74670EE7ABA7">
    <w:name w:val="3BEFDB7937F249AC834D74670EE7ABA7"/>
  </w:style>
  <w:style w:type="paragraph" w:customStyle="1" w:styleId="6764D278EFE44D0CB7CDEE8B942849CB">
    <w:name w:val="6764D278EFE44D0CB7CDEE8B942849CB"/>
  </w:style>
  <w:style w:type="paragraph" w:customStyle="1" w:styleId="6D574EF57A03485EAF777F7A740613E8">
    <w:name w:val="6D574EF57A03485EAF777F7A740613E8"/>
  </w:style>
  <w:style w:type="paragraph" w:customStyle="1" w:styleId="9DCD05B3F7DF4882ABD17112B2CD821F">
    <w:name w:val="9DCD05B3F7DF4882ABD17112B2CD821F"/>
  </w:style>
  <w:style w:type="paragraph" w:customStyle="1" w:styleId="304FAB2AEC824BB699211883FCB9F4FA">
    <w:name w:val="304FAB2AEC824BB699211883FCB9F4FA"/>
  </w:style>
  <w:style w:type="paragraph" w:customStyle="1" w:styleId="712E2DE6522C42F897D97C979015AF66">
    <w:name w:val="712E2DE6522C42F897D97C979015AF66"/>
  </w:style>
  <w:style w:type="paragraph" w:customStyle="1" w:styleId="61C2BB9C91A64A6E87EE9352257B059E">
    <w:name w:val="61C2BB9C91A64A6E87EE9352257B059E"/>
  </w:style>
  <w:style w:type="paragraph" w:customStyle="1" w:styleId="8358361BC87E442AB79376D1345F1F11">
    <w:name w:val="8358361BC87E442AB79376D1345F1F11"/>
  </w:style>
  <w:style w:type="paragraph" w:customStyle="1" w:styleId="5EE8788F963E4C63A237E29814702C3F">
    <w:name w:val="5EE8788F963E4C63A237E29814702C3F"/>
  </w:style>
  <w:style w:type="paragraph" w:customStyle="1" w:styleId="038CAB8D19CE4F9890C860B111FF26C3">
    <w:name w:val="038CAB8D19CE4F9890C860B111FF26C3"/>
  </w:style>
  <w:style w:type="paragraph" w:customStyle="1" w:styleId="E02906CCAA2B48CE97CB5F3C42AAE77E">
    <w:name w:val="E02906CCAA2B48CE97CB5F3C42AAE77E"/>
  </w:style>
  <w:style w:type="paragraph" w:customStyle="1" w:styleId="5FC5EC677B164B64AD99E86523BF9254">
    <w:name w:val="5FC5EC677B164B64AD99E86523BF9254"/>
  </w:style>
  <w:style w:type="paragraph" w:customStyle="1" w:styleId="A2C831AF7E184585BBCBD1B59795F772">
    <w:name w:val="A2C831AF7E184585BBCBD1B59795F772"/>
  </w:style>
  <w:style w:type="paragraph" w:customStyle="1" w:styleId="7DCAC2D8891E4F1BAEA4C8EDFED388AB">
    <w:name w:val="7DCAC2D8891E4F1BAEA4C8EDFED388AB"/>
  </w:style>
  <w:style w:type="paragraph" w:customStyle="1" w:styleId="ECB76E5A36774FDCBEDA5D90D88A137A">
    <w:name w:val="ECB76E5A36774FDCBEDA5D90D88A137A"/>
  </w:style>
  <w:style w:type="paragraph" w:customStyle="1" w:styleId="4EFB96506198463CACE8A5FCA683ED66">
    <w:name w:val="4EFB96506198463CACE8A5FCA683ED66"/>
  </w:style>
  <w:style w:type="paragraph" w:customStyle="1" w:styleId="1867B3D7D1E14D4CAF38E3678659A2A2">
    <w:name w:val="1867B3D7D1E14D4CAF38E3678659A2A2"/>
  </w:style>
  <w:style w:type="paragraph" w:customStyle="1" w:styleId="722497B29B534796A0A24FBFEA1C67D3">
    <w:name w:val="722497B29B534796A0A24FBFEA1C67D3"/>
  </w:style>
  <w:style w:type="paragraph" w:customStyle="1" w:styleId="AD273F4B9F7C4EC88064C5E63EC80612">
    <w:name w:val="AD273F4B9F7C4EC88064C5E63EC80612"/>
  </w:style>
  <w:style w:type="paragraph" w:customStyle="1" w:styleId="E88F264053334253B69D510BB16D513F">
    <w:name w:val="E88F264053334253B69D510BB16D513F"/>
  </w:style>
  <w:style w:type="paragraph" w:customStyle="1" w:styleId="2AD80F58D4E44363B032207E31D7272A">
    <w:name w:val="2AD80F58D4E44363B032207E31D7272A"/>
  </w:style>
  <w:style w:type="paragraph" w:customStyle="1" w:styleId="FCB51B5137D34391B301F45226C7FF74">
    <w:name w:val="FCB51B5137D34391B301F45226C7FF74"/>
  </w:style>
  <w:style w:type="paragraph" w:customStyle="1" w:styleId="B0F67057950649BF92924DF7B1273455">
    <w:name w:val="B0F67057950649BF92924DF7B1273455"/>
  </w:style>
  <w:style w:type="paragraph" w:customStyle="1" w:styleId="B097990E13FF46D78461F161BB0ACBEF">
    <w:name w:val="B097990E13FF46D78461F161BB0ACBEF"/>
  </w:style>
  <w:style w:type="paragraph" w:customStyle="1" w:styleId="E9D2DE921A8E470CA5A8B126673FB14C">
    <w:name w:val="E9D2DE921A8E470CA5A8B126673FB14C"/>
  </w:style>
  <w:style w:type="paragraph" w:customStyle="1" w:styleId="A56BA449F1C54156B98E5FB7880C0B7A">
    <w:name w:val="A56BA449F1C54156B98E5FB7880C0B7A"/>
  </w:style>
  <w:style w:type="paragraph" w:customStyle="1" w:styleId="50C9C6ACF8EF41E289AF75FE1418017D">
    <w:name w:val="50C9C6ACF8EF41E289AF75FE1418017D"/>
  </w:style>
  <w:style w:type="paragraph" w:customStyle="1" w:styleId="D64B20B3AEEC4D6EA809330455822918">
    <w:name w:val="D64B20B3AEEC4D6EA809330455822918"/>
  </w:style>
  <w:style w:type="paragraph" w:customStyle="1" w:styleId="2B7B577B17C04069B38568A07B2EA882">
    <w:name w:val="2B7B577B17C04069B38568A07B2EA882"/>
  </w:style>
  <w:style w:type="paragraph" w:customStyle="1" w:styleId="A2FCB0467FC8431FBE705ABB62304466">
    <w:name w:val="A2FCB0467FC8431FBE705ABB62304466"/>
    <w:rsid w:val="00C80BD9"/>
  </w:style>
  <w:style w:type="paragraph" w:customStyle="1" w:styleId="03639FF0586E490589D47B55A81149C8">
    <w:name w:val="03639FF0586E490589D47B55A81149C8"/>
    <w:rsid w:val="00C80BD9"/>
  </w:style>
  <w:style w:type="paragraph" w:customStyle="1" w:styleId="CC210D31971D48E4B6CE93D10A2ADB41">
    <w:name w:val="CC210D31971D48E4B6CE93D10A2ADB41"/>
    <w:rsid w:val="00FA1CFC"/>
  </w:style>
  <w:style w:type="paragraph" w:customStyle="1" w:styleId="B289C046B32244159F54662153F7457A">
    <w:name w:val="B289C046B32244159F54662153F7457A"/>
    <w:rsid w:val="00FA1CFC"/>
  </w:style>
  <w:style w:type="paragraph" w:customStyle="1" w:styleId="98F5BB1CA6044565BC716047A507CBEE">
    <w:name w:val="98F5BB1CA6044565BC716047A507CBEE"/>
    <w:rsid w:val="00FA1CFC"/>
  </w:style>
  <w:style w:type="paragraph" w:customStyle="1" w:styleId="95E8D4F182CF4D809229A3F2BBB2A1B1">
    <w:name w:val="95E8D4F182CF4D809229A3F2BBB2A1B1"/>
    <w:rsid w:val="00FA1CFC"/>
  </w:style>
  <w:style w:type="paragraph" w:customStyle="1" w:styleId="DA01FE4460EB444BB2A789EED4E224D8">
    <w:name w:val="DA01FE4460EB444BB2A789EED4E224D8"/>
    <w:rsid w:val="00FA1CFC"/>
  </w:style>
  <w:style w:type="paragraph" w:customStyle="1" w:styleId="F713FE89E57543A98B70BD101E73794D">
    <w:name w:val="F713FE89E57543A98B70BD101E73794D"/>
    <w:rsid w:val="00FA1CFC"/>
  </w:style>
  <w:style w:type="paragraph" w:customStyle="1" w:styleId="334A683DAF444983A42C0942E5B061F1">
    <w:name w:val="334A683DAF444983A42C0942E5B061F1"/>
    <w:rsid w:val="00FA1CFC"/>
  </w:style>
  <w:style w:type="paragraph" w:customStyle="1" w:styleId="591A9D7CF1EA458DB2E93F7C67B977C4">
    <w:name w:val="591A9D7CF1EA458DB2E93F7C67B977C4"/>
    <w:rsid w:val="00FA1CFC"/>
  </w:style>
  <w:style w:type="paragraph" w:customStyle="1" w:styleId="53F6BA1095E449E9B53F305E7F621374">
    <w:name w:val="53F6BA1095E449E9B53F305E7F621374"/>
    <w:rsid w:val="00FA1CFC"/>
  </w:style>
  <w:style w:type="paragraph" w:customStyle="1" w:styleId="F4AEDD2B92D3472F8EEAA9BF0C40BEEC">
    <w:name w:val="F4AEDD2B92D3472F8EEAA9BF0C40BEEC"/>
    <w:rsid w:val="00FA1CFC"/>
  </w:style>
  <w:style w:type="paragraph" w:customStyle="1" w:styleId="199B019E213344B3A19D10A0B8CDD776">
    <w:name w:val="199B019E213344B3A19D10A0B8CDD776"/>
    <w:rsid w:val="00FA1CFC"/>
  </w:style>
  <w:style w:type="paragraph" w:customStyle="1" w:styleId="D2DB71317DF4460DA9A9405595966F5C">
    <w:name w:val="D2DB71317DF4460DA9A9405595966F5C"/>
    <w:rsid w:val="00FA1CFC"/>
  </w:style>
  <w:style w:type="paragraph" w:customStyle="1" w:styleId="CDA7FAB826AD4CB68229AED596DC7EEC">
    <w:name w:val="CDA7FAB826AD4CB68229AED596DC7EEC"/>
    <w:rsid w:val="00FA1CFC"/>
  </w:style>
  <w:style w:type="paragraph" w:customStyle="1" w:styleId="7CCA0ADBE36F45DAB1B1DE9E0686C29A">
    <w:name w:val="7CCA0ADBE36F45DAB1B1DE9E0686C29A"/>
    <w:rsid w:val="00FA1CFC"/>
  </w:style>
  <w:style w:type="paragraph" w:customStyle="1" w:styleId="5680413FCE8E48E5B06A4862621D5189">
    <w:name w:val="5680413FCE8E48E5B06A4862621D5189"/>
    <w:rsid w:val="00FA1CFC"/>
  </w:style>
  <w:style w:type="paragraph" w:customStyle="1" w:styleId="B4A30E90EEF642AE8D9162874017EE4F">
    <w:name w:val="B4A30E90EEF642AE8D9162874017EE4F"/>
    <w:rsid w:val="00FA1CFC"/>
  </w:style>
  <w:style w:type="paragraph" w:customStyle="1" w:styleId="1F9075964DC8453BA4086D59900B837E">
    <w:name w:val="1F9075964DC8453BA4086D59900B837E"/>
    <w:rsid w:val="00FA1CFC"/>
  </w:style>
  <w:style w:type="paragraph" w:customStyle="1" w:styleId="37DB0C7E0F6348D9AC061EB5A7924FF5">
    <w:name w:val="37DB0C7E0F6348D9AC061EB5A7924FF5"/>
    <w:rsid w:val="00FA1CFC"/>
  </w:style>
  <w:style w:type="paragraph" w:customStyle="1" w:styleId="268B37A6E48A495F85BD7C52C949DF90">
    <w:name w:val="268B37A6E48A495F85BD7C52C949DF90"/>
    <w:rsid w:val="00FA1CFC"/>
  </w:style>
  <w:style w:type="paragraph" w:customStyle="1" w:styleId="8C3096BAC79D49C08B93DA61042D8C1F">
    <w:name w:val="8C3096BAC79D49C08B93DA61042D8C1F"/>
    <w:rsid w:val="00FA1CFC"/>
  </w:style>
  <w:style w:type="paragraph" w:customStyle="1" w:styleId="0617272012144ECAA42DB4AD6E500F04">
    <w:name w:val="0617272012144ECAA42DB4AD6E500F04"/>
    <w:rsid w:val="00FA1CFC"/>
  </w:style>
  <w:style w:type="paragraph" w:customStyle="1" w:styleId="CA92C59CFFF04E788DC8D055CAE6AB2E">
    <w:name w:val="CA92C59CFFF04E788DC8D055CAE6AB2E"/>
    <w:rsid w:val="00FA1CFC"/>
  </w:style>
  <w:style w:type="paragraph" w:customStyle="1" w:styleId="EC4F72CF6C8F423492B5F6A57F1CA919">
    <w:name w:val="EC4F72CF6C8F423492B5F6A57F1CA919"/>
    <w:rsid w:val="00FA1CFC"/>
  </w:style>
  <w:style w:type="paragraph" w:customStyle="1" w:styleId="E89AAE8E89CD4BD3875E5BE895EE91C9">
    <w:name w:val="E89AAE8E89CD4BD3875E5BE895EE91C9"/>
    <w:rsid w:val="00FA1CFC"/>
  </w:style>
  <w:style w:type="paragraph" w:customStyle="1" w:styleId="0F7D16225B854F2795596DD130A6504E">
    <w:name w:val="0F7D16225B854F2795596DD130A6504E"/>
    <w:rsid w:val="00FA1CFC"/>
  </w:style>
  <w:style w:type="paragraph" w:customStyle="1" w:styleId="EA01AADF16FC453CACCE4022A0F6B620">
    <w:name w:val="EA01AADF16FC453CACCE4022A0F6B620"/>
    <w:rsid w:val="00FA1CFC"/>
  </w:style>
  <w:style w:type="paragraph" w:customStyle="1" w:styleId="5BD2C7250D2840CE95587326F05F656A">
    <w:name w:val="5BD2C7250D2840CE95587326F05F656A"/>
    <w:rsid w:val="00FA1CFC"/>
  </w:style>
  <w:style w:type="paragraph" w:customStyle="1" w:styleId="DB41A59C2A0C4730A4AFE9008F8C632C">
    <w:name w:val="DB41A59C2A0C4730A4AFE9008F8C632C"/>
    <w:rsid w:val="00FA1CFC"/>
  </w:style>
  <w:style w:type="paragraph" w:customStyle="1" w:styleId="0BA7E8377F19442D8398645F96201797">
    <w:name w:val="0BA7E8377F19442D8398645F96201797"/>
    <w:rsid w:val="00FA1CFC"/>
  </w:style>
  <w:style w:type="paragraph" w:customStyle="1" w:styleId="4B68B0D8C2A24AFFB0B079D28FA6957B">
    <w:name w:val="4B68B0D8C2A24AFFB0B079D28FA6957B"/>
    <w:rsid w:val="00FA1CFC"/>
  </w:style>
  <w:style w:type="paragraph" w:customStyle="1" w:styleId="48FFE45809864D5BA8B486F75C5A7F00">
    <w:name w:val="48FFE45809864D5BA8B486F75C5A7F00"/>
    <w:rsid w:val="00FA1CFC"/>
  </w:style>
  <w:style w:type="paragraph" w:customStyle="1" w:styleId="B7B0A626BA60446382F6C9176D5CA1DD">
    <w:name w:val="B7B0A626BA60446382F6C9176D5CA1DD"/>
    <w:rsid w:val="00FA1CFC"/>
  </w:style>
  <w:style w:type="paragraph" w:customStyle="1" w:styleId="4F80281880144B91BD56DC3941824D55">
    <w:name w:val="4F80281880144B91BD56DC3941824D55"/>
    <w:rsid w:val="00FA1CFC"/>
  </w:style>
  <w:style w:type="paragraph" w:customStyle="1" w:styleId="AD6B468876CB4FA9B3F3DCCA3AA78326">
    <w:name w:val="AD6B468876CB4FA9B3F3DCCA3AA78326"/>
    <w:rsid w:val="00FA1CFC"/>
  </w:style>
  <w:style w:type="paragraph" w:customStyle="1" w:styleId="DF6AB0B7A3BB4DC0A09EBC8FDA72874A">
    <w:name w:val="DF6AB0B7A3BB4DC0A09EBC8FDA72874A"/>
    <w:rsid w:val="00FA1CFC"/>
  </w:style>
  <w:style w:type="paragraph" w:customStyle="1" w:styleId="C57C6AA134A5441B9622A31A599628D7">
    <w:name w:val="C57C6AA134A5441B9622A31A599628D7"/>
    <w:rsid w:val="00FA1CFC"/>
  </w:style>
  <w:style w:type="paragraph" w:customStyle="1" w:styleId="9CD2838A30804CBB8B427BC3A7DE9A87">
    <w:name w:val="9CD2838A30804CBB8B427BC3A7DE9A87"/>
    <w:rsid w:val="00FA1CFC"/>
  </w:style>
  <w:style w:type="paragraph" w:customStyle="1" w:styleId="A0AFEDF4BE884D91B99046C026B1AD2B">
    <w:name w:val="A0AFEDF4BE884D91B99046C026B1AD2B"/>
    <w:rsid w:val="00FA1CFC"/>
  </w:style>
  <w:style w:type="paragraph" w:customStyle="1" w:styleId="483149BCF9EF435BA021111EA5D10353">
    <w:name w:val="483149BCF9EF435BA021111EA5D10353"/>
    <w:rsid w:val="00FA1CFC"/>
  </w:style>
  <w:style w:type="paragraph" w:customStyle="1" w:styleId="F1B020586FE649C08CD8969D78409E8A">
    <w:name w:val="F1B020586FE649C08CD8969D78409E8A"/>
    <w:rsid w:val="00FA1CFC"/>
  </w:style>
  <w:style w:type="paragraph" w:customStyle="1" w:styleId="F3309E4BB024460A8D496CC59D3978E5">
    <w:name w:val="F3309E4BB024460A8D496CC59D3978E5"/>
    <w:rsid w:val="00FA1CFC"/>
  </w:style>
  <w:style w:type="paragraph" w:customStyle="1" w:styleId="671253625758470D97F74C30DEB4590F">
    <w:name w:val="671253625758470D97F74C30DEB4590F"/>
    <w:rsid w:val="005F05BE"/>
  </w:style>
  <w:style w:type="paragraph" w:customStyle="1" w:styleId="871B39393F6E44A891D57723729F8E76">
    <w:name w:val="871B39393F6E44A891D57723729F8E76"/>
    <w:rsid w:val="005F05BE"/>
  </w:style>
  <w:style w:type="paragraph" w:customStyle="1" w:styleId="DBECB9C6B7374B48BF97AAAD7E72BC84">
    <w:name w:val="DBECB9C6B7374B48BF97AAAD7E72BC84"/>
    <w:rsid w:val="005F05BE"/>
  </w:style>
  <w:style w:type="paragraph" w:customStyle="1" w:styleId="8A70ADDA20E24D16998FFFA8D17CDDE3">
    <w:name w:val="8A70ADDA20E24D16998FFFA8D17CDDE3"/>
    <w:rsid w:val="005F05BE"/>
  </w:style>
  <w:style w:type="paragraph" w:customStyle="1" w:styleId="2A941945A3B14846B7F6121C31BFA33A">
    <w:name w:val="2A941945A3B14846B7F6121C31BFA33A"/>
    <w:rsid w:val="005F05BE"/>
  </w:style>
  <w:style w:type="paragraph" w:customStyle="1" w:styleId="0676540CEA84415889FBB94989052A5D">
    <w:name w:val="0676540CEA84415889FBB94989052A5D"/>
    <w:rsid w:val="005F05BE"/>
  </w:style>
  <w:style w:type="paragraph" w:customStyle="1" w:styleId="FBFC327C234A41F68C30F12ECFE1B873">
    <w:name w:val="FBFC327C234A41F68C30F12ECFE1B873"/>
    <w:rsid w:val="005F05BE"/>
  </w:style>
  <w:style w:type="paragraph" w:customStyle="1" w:styleId="580FADF936614557A889333AF0F21189">
    <w:name w:val="580FADF936614557A889333AF0F21189"/>
    <w:rsid w:val="005F05BE"/>
  </w:style>
  <w:style w:type="paragraph" w:customStyle="1" w:styleId="CCC8B6CB2E074FDAABFF063EEB98BFA3">
    <w:name w:val="CCC8B6CB2E074FDAABFF063EEB98BFA3"/>
    <w:rsid w:val="005F05BE"/>
  </w:style>
  <w:style w:type="paragraph" w:customStyle="1" w:styleId="7D822990E273403383D36077A51A6369">
    <w:name w:val="7D822990E273403383D36077A51A6369"/>
    <w:rsid w:val="005F05BE"/>
  </w:style>
  <w:style w:type="paragraph" w:customStyle="1" w:styleId="4C60EEF459DC471A9D1B465610A6BDA7">
    <w:name w:val="4C60EEF459DC471A9D1B465610A6BDA7"/>
    <w:rsid w:val="005F05BE"/>
  </w:style>
  <w:style w:type="paragraph" w:customStyle="1" w:styleId="77973EEC8B0E4B908008DEBCE973DAD6">
    <w:name w:val="77973EEC8B0E4B908008DEBCE973DAD6"/>
    <w:rsid w:val="005F05BE"/>
  </w:style>
  <w:style w:type="paragraph" w:customStyle="1" w:styleId="DBD08C270B0A4C708AB816CA1BAAC4F6">
    <w:name w:val="DBD08C270B0A4C708AB816CA1BAAC4F6"/>
    <w:rsid w:val="005F05BE"/>
  </w:style>
  <w:style w:type="paragraph" w:customStyle="1" w:styleId="BCE5AF50033645549F568F79EF9938CE">
    <w:name w:val="BCE5AF50033645549F568F79EF9938CE"/>
    <w:rsid w:val="005F05BE"/>
  </w:style>
  <w:style w:type="paragraph" w:customStyle="1" w:styleId="79D2F0FCEDBF4826B244876ECF7F1B68">
    <w:name w:val="79D2F0FCEDBF4826B244876ECF7F1B68"/>
    <w:rsid w:val="005F05BE"/>
  </w:style>
  <w:style w:type="paragraph" w:customStyle="1" w:styleId="B5F97A3DC7974748817D0CBDAFEB9E94">
    <w:name w:val="B5F97A3DC7974748817D0CBDAFEB9E94"/>
    <w:rsid w:val="005F05BE"/>
  </w:style>
  <w:style w:type="paragraph" w:customStyle="1" w:styleId="E2DE136151514695A25930C383D8F861">
    <w:name w:val="E2DE136151514695A25930C383D8F861"/>
    <w:rsid w:val="005F05BE"/>
  </w:style>
  <w:style w:type="paragraph" w:customStyle="1" w:styleId="070BD79416CC4F379D83E33F99EDAB80">
    <w:name w:val="070BD79416CC4F379D83E33F99EDAB80"/>
    <w:rsid w:val="005F05BE"/>
  </w:style>
  <w:style w:type="paragraph" w:customStyle="1" w:styleId="EE7BCA28033C4F8EA03D9902BC276ACA">
    <w:name w:val="EE7BCA28033C4F8EA03D9902BC276ACA"/>
    <w:rsid w:val="005F05BE"/>
  </w:style>
  <w:style w:type="paragraph" w:customStyle="1" w:styleId="0A06C80CE1114D088399823169EC7939">
    <w:name w:val="0A06C80CE1114D088399823169EC7939"/>
    <w:rsid w:val="005F05BE"/>
  </w:style>
  <w:style w:type="paragraph" w:customStyle="1" w:styleId="C25EA84366154BA58062E103EF36D705">
    <w:name w:val="C25EA84366154BA58062E103EF36D705"/>
    <w:rsid w:val="005F05BE"/>
  </w:style>
  <w:style w:type="paragraph" w:customStyle="1" w:styleId="F36056320BDF46F1BBD81EECBFE5520E">
    <w:name w:val="F36056320BDF46F1BBD81EECBFE5520E"/>
    <w:rsid w:val="005F05BE"/>
  </w:style>
  <w:style w:type="paragraph" w:customStyle="1" w:styleId="82C2B5AF8580481F83E6A14FB6D2E85D">
    <w:name w:val="82C2B5AF8580481F83E6A14FB6D2E85D"/>
    <w:rsid w:val="005F05BE"/>
  </w:style>
  <w:style w:type="paragraph" w:customStyle="1" w:styleId="E38DD98D7D9C4344B769DB85E782C103">
    <w:name w:val="E38DD98D7D9C4344B769DB85E782C103"/>
    <w:rsid w:val="005F05BE"/>
  </w:style>
  <w:style w:type="paragraph" w:customStyle="1" w:styleId="BA4B409B6D344086BE3F0A4CF9738CCC">
    <w:name w:val="BA4B409B6D344086BE3F0A4CF9738CCC"/>
    <w:rsid w:val="005F05BE"/>
  </w:style>
  <w:style w:type="paragraph" w:customStyle="1" w:styleId="B13F1E8764694722A63DB33B43EB6F54">
    <w:name w:val="B13F1E8764694722A63DB33B43EB6F54"/>
    <w:rsid w:val="005F05BE"/>
  </w:style>
  <w:style w:type="paragraph" w:customStyle="1" w:styleId="3731E357520F4F7A9DAF4A04F6425D12">
    <w:name w:val="3731E357520F4F7A9DAF4A04F6425D12"/>
    <w:rsid w:val="005F05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3A4075"/>
      </a:dk2>
      <a:lt2>
        <a:srgbClr val="E7E6E6"/>
      </a:lt2>
      <a:accent1>
        <a:srgbClr val="5B9BD5"/>
      </a:accent1>
      <a:accent2>
        <a:srgbClr val="20BCBD"/>
      </a:accent2>
      <a:accent3>
        <a:srgbClr val="D0973D"/>
      </a:accent3>
      <a:accent4>
        <a:srgbClr val="EAEAEA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2F78D4C878D1428C993E19EF1F7C8D" ma:contentTypeVersion="13" ma:contentTypeDescription="Create a new document." ma:contentTypeScope="" ma:versionID="8b93b90ff0a50def3129daee7a869fa8">
  <xsd:schema xmlns:xsd="http://www.w3.org/2001/XMLSchema" xmlns:xs="http://www.w3.org/2001/XMLSchema" xmlns:p="http://schemas.microsoft.com/office/2006/metadata/properties" xmlns:ns3="c0c235a4-e0e5-486b-b122-530b85938b5e" xmlns:ns4="0558be83-fdff-44d1-b7f9-c546231df582" targetNamespace="http://schemas.microsoft.com/office/2006/metadata/properties" ma:root="true" ma:fieldsID="d15c97a8652ca72c89335208409466f8" ns3:_="" ns4:_="">
    <xsd:import namespace="c0c235a4-e0e5-486b-b122-530b85938b5e"/>
    <xsd:import namespace="0558be83-fdff-44d1-b7f9-c546231df58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c235a4-e0e5-486b-b122-530b85938b5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58be83-fdff-44d1-b7f9-c546231df5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1721F-0F61-4802-9669-7D30DC2C8EB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815E724-8153-4A8F-8A4C-49EF3E4D89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7EF072-47C3-4E6E-88E3-740E6F3A6A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c235a4-e0e5-486b-b122-530b85938b5e"/>
    <ds:schemaRef ds:uri="0558be83-fdff-44d1-b7f9-c546231df5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92612E-285E-4813-82AD-6FF263ACD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1058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Executive Office of Education</Company>
  <LinksUpToDate>false</LinksUpToDate>
  <CharactersWithSpaces>7080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Cohen, Joy (EEC)</dc:creator>
  <cp:keywords/>
  <cp:lastModifiedBy>Michelle Tsai</cp:lastModifiedBy>
  <cp:revision>2</cp:revision>
  <cp:lastPrinted>2020-05-23T00:11:00Z</cp:lastPrinted>
  <dcterms:created xsi:type="dcterms:W3CDTF">2020-07-02T15:38:00Z</dcterms:created>
  <dcterms:modified xsi:type="dcterms:W3CDTF">2020-07-02T15:38:00Z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0x010100232F78D4C878D1428C993E19EF1F7C8D</vt:lpwstr>
  </property>
</Properties>
</file>